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8D" w:rsidRDefault="00FF085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62750" cy="9295677"/>
            <wp:effectExtent l="19050" t="0" r="0" b="0"/>
            <wp:docPr id="1" name="Рисунок 1" descr="C:\Users\USER\Desktop\И вновь продолжается бой\КАФЕДРЫ\Программа развития\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 вновь продолжается бой\КАФЕДРЫ\Программа развития\Титул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29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05E" w:rsidRDefault="004E605E">
      <w:pPr>
        <w:pStyle w:val="a3"/>
        <w:rPr>
          <w:sz w:val="20"/>
        </w:rPr>
      </w:pPr>
    </w:p>
    <w:p w:rsidR="00EF508D" w:rsidRDefault="009432ED">
      <w:pPr>
        <w:pStyle w:val="10"/>
        <w:spacing w:before="73"/>
        <w:ind w:left="449" w:right="543"/>
        <w:jc w:val="center"/>
      </w:pPr>
      <w:r>
        <w:t>СОДЕРЖАНИЕ</w:t>
      </w:r>
    </w:p>
    <w:p w:rsidR="00EF508D" w:rsidRDefault="00EF508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9612"/>
        <w:gridCol w:w="604"/>
      </w:tblGrid>
      <w:tr w:rsidR="00EF508D">
        <w:trPr>
          <w:trHeight w:val="418"/>
        </w:trPr>
        <w:tc>
          <w:tcPr>
            <w:tcW w:w="9612" w:type="dxa"/>
          </w:tcPr>
          <w:p w:rsidR="00EF508D" w:rsidRDefault="009432ED">
            <w:pPr>
              <w:pStyle w:val="TableParagraph"/>
              <w:spacing w:line="266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……………………………………………………………...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line="271" w:lineRule="exact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8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…………………………………………………………………………………..…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 w:rsidP="001D0D5B">
            <w:pPr>
              <w:pStyle w:val="TableParagraph"/>
              <w:spacing w:before="139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 w:rsidR="001D0D5B">
              <w:rPr>
                <w:sz w:val="24"/>
              </w:rPr>
              <w:t>М</w:t>
            </w:r>
            <w:r>
              <w:rPr>
                <w:sz w:val="24"/>
              </w:rPr>
              <w:t>БОУ</w:t>
            </w:r>
            <w:r>
              <w:rPr>
                <w:spacing w:val="-2"/>
                <w:sz w:val="24"/>
              </w:rPr>
              <w:t xml:space="preserve"> </w:t>
            </w:r>
            <w:r w:rsidR="001D0D5B">
              <w:rPr>
                <w:spacing w:val="-2"/>
                <w:sz w:val="24"/>
              </w:rPr>
              <w:t>«</w:t>
            </w:r>
            <w:r w:rsidR="001D0D5B">
              <w:rPr>
                <w:sz w:val="24"/>
              </w:rPr>
              <w:t>Г</w:t>
            </w:r>
            <w:r>
              <w:rPr>
                <w:sz w:val="24"/>
              </w:rPr>
              <w:t>имнази</w:t>
            </w:r>
            <w:r w:rsidR="001D0D5B"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 w:rsidR="001D0D5B">
              <w:rPr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3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 w:rsidP="001D0D5B">
            <w:pPr>
              <w:pStyle w:val="TableParagraph"/>
              <w:spacing w:before="137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3.1.Анализ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1D0D5B">
              <w:rPr>
                <w:sz w:val="24"/>
              </w:rPr>
              <w:t>М</w:t>
            </w:r>
            <w:r>
              <w:rPr>
                <w:sz w:val="24"/>
              </w:rPr>
              <w:t>БОУ</w:t>
            </w:r>
            <w:r>
              <w:rPr>
                <w:spacing w:val="-3"/>
                <w:sz w:val="24"/>
              </w:rPr>
              <w:t xml:space="preserve"> </w:t>
            </w:r>
            <w:r w:rsidR="001D0D5B">
              <w:rPr>
                <w:spacing w:val="-2"/>
                <w:sz w:val="24"/>
              </w:rPr>
              <w:t>«</w:t>
            </w:r>
            <w:r w:rsidR="001D0D5B">
              <w:rPr>
                <w:sz w:val="24"/>
              </w:rPr>
              <w:t>Гимназия</w:t>
            </w:r>
            <w:r w:rsidR="001D0D5B">
              <w:rPr>
                <w:spacing w:val="-3"/>
                <w:sz w:val="24"/>
              </w:rPr>
              <w:t xml:space="preserve"> </w:t>
            </w:r>
            <w:r w:rsidR="001D0D5B">
              <w:rPr>
                <w:sz w:val="24"/>
              </w:rPr>
              <w:t>№</w:t>
            </w:r>
            <w:r w:rsidR="001D0D5B">
              <w:rPr>
                <w:spacing w:val="-3"/>
                <w:sz w:val="24"/>
              </w:rPr>
              <w:t xml:space="preserve"> </w:t>
            </w:r>
            <w:r w:rsidR="001D0D5B">
              <w:rPr>
                <w:sz w:val="24"/>
              </w:rPr>
              <w:t>52»</w:t>
            </w:r>
            <w:r w:rsidR="001D0D5B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2017-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D5B">
              <w:rPr>
                <w:sz w:val="24"/>
              </w:rPr>
              <w:t>2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3.2.Анализ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……………………….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9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4.1.Актуальность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3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8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4.2.Цель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3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4.3.Сценарий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……………………………………………………………………....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4.4.Целевые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9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……………………………………………...………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3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……………………………….………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………………………………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………………………………………………………..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EF508D">
        <w:trPr>
          <w:trHeight w:val="567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9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4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…………………………...………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EF508D">
        <w:trPr>
          <w:trHeight w:val="566"/>
        </w:trPr>
        <w:tc>
          <w:tcPr>
            <w:tcW w:w="9612" w:type="dxa"/>
          </w:tcPr>
          <w:p w:rsidR="00EF508D" w:rsidRDefault="009432ED">
            <w:pPr>
              <w:pStyle w:val="TableParagraph"/>
              <w:spacing w:before="137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……………………………………………………………...</w:t>
            </w:r>
          </w:p>
        </w:tc>
        <w:tc>
          <w:tcPr>
            <w:tcW w:w="604" w:type="dxa"/>
          </w:tcPr>
          <w:p w:rsidR="00EF508D" w:rsidRDefault="009432ED">
            <w:pPr>
              <w:pStyle w:val="TableParagraph"/>
              <w:spacing w:before="142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EF508D" w:rsidRDefault="00EF508D">
      <w:pPr>
        <w:spacing w:line="256" w:lineRule="exact"/>
        <w:jc w:val="right"/>
        <w:rPr>
          <w:sz w:val="24"/>
        </w:rPr>
        <w:sectPr w:rsidR="00EF508D">
          <w:footerReference w:type="default" r:id="rId8"/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a4"/>
        <w:numPr>
          <w:ilvl w:val="0"/>
          <w:numId w:val="31"/>
        </w:numPr>
        <w:tabs>
          <w:tab w:val="left" w:pos="3290"/>
        </w:tabs>
        <w:spacing w:before="71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:rsidR="00EF508D" w:rsidRDefault="00EF508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4"/>
        <w:gridCol w:w="8508"/>
      </w:tblGrid>
      <w:tr w:rsidR="00EF508D">
        <w:trPr>
          <w:trHeight w:val="830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401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F508D" w:rsidRDefault="009432ED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ind w:left="76"/>
              <w:rPr>
                <w:sz w:val="24"/>
              </w:rPr>
            </w:pPr>
            <w:r>
              <w:rPr>
                <w:b/>
                <w:sz w:val="24"/>
              </w:rPr>
              <w:t xml:space="preserve">Локальный нормативный акт </w:t>
            </w:r>
            <w:r>
              <w:rPr>
                <w:sz w:val="24"/>
              </w:rPr>
              <w:t xml:space="preserve">- Программа развития </w:t>
            </w:r>
            <w:r w:rsidR="001D0D5B">
              <w:rPr>
                <w:sz w:val="24"/>
              </w:rPr>
              <w:t>М</w:t>
            </w:r>
            <w:r>
              <w:rPr>
                <w:sz w:val="24"/>
              </w:rPr>
              <w:t xml:space="preserve">БОУ </w:t>
            </w:r>
            <w:r w:rsidR="001D0D5B">
              <w:rPr>
                <w:sz w:val="24"/>
              </w:rPr>
              <w:t>«Г</w:t>
            </w:r>
            <w:r>
              <w:rPr>
                <w:sz w:val="24"/>
              </w:rPr>
              <w:t>имнази</w:t>
            </w:r>
            <w:r w:rsidR="001D0D5B">
              <w:rPr>
                <w:sz w:val="24"/>
              </w:rPr>
              <w:t>я</w:t>
            </w:r>
            <w:r>
              <w:rPr>
                <w:sz w:val="24"/>
              </w:rPr>
              <w:t xml:space="preserve"> № 52</w:t>
            </w:r>
            <w:r w:rsidR="001D0D5B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1D0D5B">
              <w:rPr>
                <w:sz w:val="24"/>
              </w:rPr>
              <w:t>Приволжского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1D0D5B">
              <w:rPr>
                <w:sz w:val="24"/>
              </w:rPr>
              <w:t>г</w:t>
            </w:r>
            <w:proofErr w:type="gramEnd"/>
            <w:r w:rsidR="001D0D5B">
              <w:rPr>
                <w:sz w:val="24"/>
              </w:rPr>
              <w:t>. Казани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D5B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D5B"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  <w:p w:rsidR="00EF508D" w:rsidRDefault="009432ED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</w:p>
        </w:tc>
      </w:tr>
      <w:tr w:rsidR="00EF508D" w:rsidTr="006031D1">
        <w:trPr>
          <w:trHeight w:val="7744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85"/>
              <w:rPr>
                <w:sz w:val="24"/>
              </w:rPr>
            </w:pP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8" w:type="dxa"/>
          </w:tcPr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1. Федеральный закон «Об образовании в Российской Федерации» от 29.12.2012 № 273-ФЗ.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5C1782">
              <w:rPr>
                <w:color w:val="000000"/>
                <w:sz w:val="24"/>
                <w:szCs w:val="24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4. Стратегия развития информационного общества в Российской Федерации на 2017-2030 годы, утвержденная указом Президента РФ от 09.05.2017 № 203.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5.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5C1782">
              <w:rPr>
                <w:color w:val="000000"/>
                <w:sz w:val="24"/>
                <w:szCs w:val="24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7.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5C1782">
              <w:rPr>
                <w:color w:val="000000"/>
                <w:sz w:val="24"/>
                <w:szCs w:val="24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8.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>9.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6031D1" w:rsidRPr="005C1782" w:rsidRDefault="006031D1" w:rsidP="006031D1">
            <w:pPr>
              <w:rPr>
                <w:color w:val="000000"/>
                <w:sz w:val="24"/>
                <w:szCs w:val="24"/>
              </w:rPr>
            </w:pPr>
            <w:r w:rsidRPr="005C1782">
              <w:rPr>
                <w:color w:val="000000"/>
                <w:sz w:val="24"/>
                <w:szCs w:val="24"/>
              </w:rPr>
              <w:t xml:space="preserve">10. Государственная программа </w:t>
            </w:r>
            <w:r>
              <w:rPr>
                <w:color w:val="000000"/>
                <w:sz w:val="24"/>
                <w:szCs w:val="24"/>
              </w:rPr>
              <w:t xml:space="preserve">«Развитие </w:t>
            </w:r>
            <w:r w:rsidRPr="005C1782">
              <w:rPr>
                <w:color w:val="000000"/>
                <w:sz w:val="24"/>
                <w:szCs w:val="24"/>
              </w:rPr>
              <w:t xml:space="preserve">образования в </w:t>
            </w:r>
            <w:r>
              <w:rPr>
                <w:color w:val="000000"/>
                <w:sz w:val="24"/>
                <w:szCs w:val="24"/>
              </w:rPr>
              <w:t xml:space="preserve">и науки Республики Татарстан» </w:t>
            </w:r>
            <w:r w:rsidRPr="005C1782">
              <w:rPr>
                <w:color w:val="000000"/>
                <w:sz w:val="24"/>
                <w:szCs w:val="24"/>
              </w:rPr>
              <w:t>на 20</w:t>
            </w:r>
            <w:r>
              <w:rPr>
                <w:color w:val="000000"/>
                <w:sz w:val="24"/>
                <w:szCs w:val="24"/>
              </w:rPr>
              <w:t>14</w:t>
            </w:r>
            <w:r w:rsidRPr="005C1782">
              <w:rPr>
                <w:color w:val="000000"/>
                <w:sz w:val="24"/>
                <w:szCs w:val="24"/>
              </w:rPr>
              <w:t>–20</w:t>
            </w:r>
            <w:r>
              <w:rPr>
                <w:color w:val="000000"/>
                <w:sz w:val="24"/>
                <w:szCs w:val="24"/>
              </w:rPr>
              <w:t>25</w:t>
            </w:r>
            <w:r w:rsidRPr="005C1782">
              <w:rPr>
                <w:color w:val="000000"/>
                <w:sz w:val="24"/>
                <w:szCs w:val="24"/>
              </w:rPr>
              <w:t xml:space="preserve"> годы, утвержденная постановлением </w:t>
            </w:r>
            <w:r>
              <w:rPr>
                <w:color w:val="000000"/>
                <w:sz w:val="24"/>
                <w:szCs w:val="24"/>
              </w:rPr>
              <w:t>Кабинета министров Республики Татарстан</w:t>
            </w:r>
            <w:r w:rsidRPr="005C178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22</w:t>
            </w:r>
            <w:r w:rsidRPr="005C1782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C1782">
              <w:rPr>
                <w:color w:val="000000"/>
                <w:sz w:val="24"/>
                <w:szCs w:val="24"/>
              </w:rPr>
              <w:t>.20</w:t>
            </w:r>
            <w:r>
              <w:rPr>
                <w:color w:val="000000"/>
                <w:sz w:val="24"/>
                <w:szCs w:val="24"/>
              </w:rPr>
              <w:t>14</w:t>
            </w:r>
            <w:r w:rsidRPr="005C1782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110</w:t>
            </w:r>
            <w:r w:rsidRPr="005C1782">
              <w:rPr>
                <w:color w:val="000000"/>
                <w:sz w:val="24"/>
                <w:szCs w:val="24"/>
              </w:rPr>
              <w:t>.</w:t>
            </w:r>
          </w:p>
          <w:p w:rsidR="00EF508D" w:rsidRDefault="006031D1" w:rsidP="006031D1">
            <w:pPr>
              <w:pStyle w:val="TableParagraph"/>
              <w:spacing w:line="264" w:lineRule="exact"/>
              <w:ind w:left="143"/>
              <w:rPr>
                <w:sz w:val="23"/>
              </w:rPr>
            </w:pPr>
            <w:r w:rsidRPr="005C1782">
              <w:rPr>
                <w:color w:val="000000"/>
                <w:sz w:val="24"/>
                <w:szCs w:val="24"/>
              </w:rPr>
              <w:t>11. Письмо Минпросвещения России от 11.05.2021 № СК-123/07.</w:t>
            </w:r>
          </w:p>
        </w:tc>
      </w:tr>
      <w:tr w:rsidR="00EF508D">
        <w:trPr>
          <w:trHeight w:val="551"/>
        </w:trPr>
        <w:tc>
          <w:tcPr>
            <w:tcW w:w="1664" w:type="dxa"/>
          </w:tcPr>
          <w:p w:rsidR="00EF508D" w:rsidRDefault="009432E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EF508D" w:rsidRDefault="009432ED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508D">
        <w:trPr>
          <w:trHeight w:val="1103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3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  <w:tab w:val="left" w:pos="1828"/>
                <w:tab w:val="left" w:pos="2601"/>
                <w:tab w:val="left" w:pos="4233"/>
                <w:tab w:val="left" w:pos="5453"/>
                <w:tab w:val="left" w:pos="6953"/>
              </w:tabs>
              <w:ind w:right="62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100%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Гимназии</w:t>
            </w:r>
            <w:r>
              <w:rPr>
                <w:sz w:val="24"/>
              </w:rPr>
              <w:tab/>
              <w:t>доступности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 ФГОС.</w:t>
            </w:r>
          </w:p>
          <w:p w:rsidR="00EF508D" w:rsidRDefault="009432ED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70" w:lineRule="atLeast"/>
              <w:ind w:right="6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</w:p>
        </w:tc>
      </w:tr>
    </w:tbl>
    <w:p w:rsidR="00EF508D" w:rsidRDefault="00EF508D">
      <w:pPr>
        <w:spacing w:line="270" w:lineRule="atLeast"/>
        <w:rPr>
          <w:sz w:val="24"/>
        </w:rPr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4"/>
        <w:gridCol w:w="8508"/>
      </w:tblGrid>
      <w:tr w:rsidR="00EF508D">
        <w:trPr>
          <w:trHeight w:val="1658"/>
        </w:trPr>
        <w:tc>
          <w:tcPr>
            <w:tcW w:w="1664" w:type="dxa"/>
          </w:tcPr>
          <w:p w:rsidR="00EF508D" w:rsidRDefault="00EF50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  <w:p w:rsidR="00EF508D" w:rsidRDefault="009432E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EF508D" w:rsidRDefault="009432E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  <w:tab w:val="left" w:pos="1481"/>
                <w:tab w:val="left" w:pos="4383"/>
                <w:tab w:val="left" w:pos="5443"/>
                <w:tab w:val="left" w:pos="6954"/>
              </w:tabs>
              <w:ind w:left="76" w:right="6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материально-технических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  <w:p w:rsidR="00EF508D" w:rsidRDefault="009432ED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line="270" w:lineRule="atLeast"/>
              <w:ind w:left="76" w:right="68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EF508D">
        <w:trPr>
          <w:trHeight w:val="1655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52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Успех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учащегося</w:t>
            </w:r>
          </w:p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  <w:p w:rsidR="00EF508D" w:rsidRDefault="009432ED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F508D">
        <w:trPr>
          <w:trHeight w:val="3312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346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Достижение высоких результатов прохождения государственной итоговой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гимназии.</w:t>
            </w:r>
          </w:p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ind w:right="476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образовательной траектории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proofErr w:type="spellStart"/>
            <w:r>
              <w:rPr>
                <w:sz w:val="24"/>
              </w:rPr>
              <w:t>профильности</w:t>
            </w:r>
            <w:proofErr w:type="spellEnd"/>
            <w:r>
              <w:rPr>
                <w:sz w:val="24"/>
              </w:rPr>
              <w:t xml:space="preserve"> обучения</w:t>
            </w:r>
          </w:p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ind w:right="90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категорию.</w:t>
            </w:r>
          </w:p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EF508D" w:rsidRDefault="009432ED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70" w:lineRule="atLeast"/>
              <w:ind w:right="569" w:firstLine="0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EF508D">
        <w:trPr>
          <w:trHeight w:val="1379"/>
        </w:trPr>
        <w:tc>
          <w:tcPr>
            <w:tcW w:w="1664" w:type="dxa"/>
          </w:tcPr>
          <w:p w:rsidR="00EF508D" w:rsidRDefault="009432ED">
            <w:pPr>
              <w:pStyle w:val="TableParagraph"/>
              <w:ind w:left="74" w:right="20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8" w:type="dxa"/>
          </w:tcPr>
          <w:p w:rsidR="00EF508D" w:rsidRDefault="009432ED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  <w:p w:rsidR="00EF508D" w:rsidRDefault="009432E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Общественно-профессиональный уровень – педагогический совет,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EF508D" w:rsidRDefault="009432ED">
            <w:pPr>
              <w:pStyle w:val="TableParagraph"/>
              <w:spacing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Социально-общественный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 гимназии.</w:t>
            </w:r>
          </w:p>
        </w:tc>
      </w:tr>
      <w:tr w:rsidR="00EF508D">
        <w:trPr>
          <w:trHeight w:val="1104"/>
        </w:trPr>
        <w:tc>
          <w:tcPr>
            <w:tcW w:w="1664" w:type="dxa"/>
          </w:tcPr>
          <w:p w:rsidR="00EF508D" w:rsidRDefault="009432ED">
            <w:pPr>
              <w:pStyle w:val="TableParagraph"/>
              <w:spacing w:line="262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  <w:p w:rsidR="00EF508D" w:rsidRDefault="009432ED">
            <w:pPr>
              <w:pStyle w:val="TableParagraph"/>
              <w:spacing w:line="270" w:lineRule="atLeast"/>
              <w:ind w:left="74" w:right="169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8508" w:type="dxa"/>
          </w:tcPr>
          <w:p w:rsidR="00EF508D" w:rsidRDefault="001D0D5B" w:rsidP="001D0D5B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z w:val="24"/>
              </w:rPr>
              <w:t xml:space="preserve"> </w:t>
            </w:r>
            <w:r w:rsidR="009432E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Рамдраковна</w:t>
            </w:r>
            <w:proofErr w:type="spellEnd"/>
            <w:r w:rsidR="009432ED">
              <w:rPr>
                <w:sz w:val="24"/>
              </w:rPr>
              <w:t>,</w:t>
            </w:r>
            <w:r w:rsidR="009432ED">
              <w:rPr>
                <w:spacing w:val="-1"/>
                <w:sz w:val="24"/>
              </w:rPr>
              <w:t xml:space="preserve"> </w:t>
            </w:r>
            <w:r w:rsidR="009432ED">
              <w:rPr>
                <w:sz w:val="24"/>
              </w:rPr>
              <w:t>директор</w:t>
            </w:r>
            <w:r w:rsidR="009432E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432ED">
              <w:rPr>
                <w:sz w:val="24"/>
              </w:rPr>
              <w:t>БОУ</w:t>
            </w:r>
            <w:r w:rsidR="009432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>
              <w:rPr>
                <w:sz w:val="24"/>
              </w:rPr>
              <w:t>Г</w:t>
            </w:r>
            <w:r w:rsidR="009432ED">
              <w:rPr>
                <w:sz w:val="24"/>
              </w:rPr>
              <w:t>имнази</w:t>
            </w:r>
            <w:r>
              <w:rPr>
                <w:sz w:val="24"/>
              </w:rPr>
              <w:t>я</w:t>
            </w:r>
            <w:r w:rsidR="009432ED">
              <w:rPr>
                <w:spacing w:val="-1"/>
                <w:sz w:val="24"/>
              </w:rPr>
              <w:t xml:space="preserve"> </w:t>
            </w:r>
            <w:r w:rsidR="009432ED">
              <w:rPr>
                <w:sz w:val="24"/>
              </w:rPr>
              <w:t>№</w:t>
            </w:r>
            <w:r w:rsidR="009432ED">
              <w:rPr>
                <w:spacing w:val="-2"/>
                <w:sz w:val="24"/>
              </w:rPr>
              <w:t xml:space="preserve"> </w:t>
            </w:r>
            <w:r w:rsidR="009432ED">
              <w:rPr>
                <w:sz w:val="24"/>
              </w:rPr>
              <w:t>52</w:t>
            </w:r>
            <w:r>
              <w:rPr>
                <w:sz w:val="24"/>
              </w:rPr>
              <w:t>»</w:t>
            </w:r>
            <w:r w:rsidR="009432ED">
              <w:rPr>
                <w:sz w:val="24"/>
              </w:rPr>
              <w:t>,</w:t>
            </w:r>
            <w:r w:rsidR="009432ED">
              <w:rPr>
                <w:spacing w:val="-2"/>
                <w:sz w:val="24"/>
              </w:rPr>
              <w:t xml:space="preserve"> </w:t>
            </w:r>
            <w:r w:rsidR="009432ED">
              <w:rPr>
                <w:sz w:val="24"/>
              </w:rPr>
              <w:t>тел.</w:t>
            </w:r>
            <w:r w:rsidR="009432ED">
              <w:rPr>
                <w:spacing w:val="-2"/>
                <w:sz w:val="24"/>
              </w:rPr>
              <w:t xml:space="preserve"> </w:t>
            </w:r>
            <w:r w:rsidR="009432ED">
              <w:rPr>
                <w:sz w:val="24"/>
              </w:rPr>
              <w:t>2</w:t>
            </w:r>
            <w:r>
              <w:rPr>
                <w:sz w:val="24"/>
              </w:rPr>
              <w:t>29</w:t>
            </w:r>
            <w:r w:rsidR="009432ED">
              <w:rPr>
                <w:sz w:val="24"/>
              </w:rPr>
              <w:t>-</w:t>
            </w:r>
            <w:r>
              <w:rPr>
                <w:sz w:val="24"/>
              </w:rPr>
              <w:t>73</w:t>
            </w:r>
            <w:r w:rsidR="009432ED">
              <w:rPr>
                <w:sz w:val="24"/>
              </w:rPr>
              <w:t>-</w:t>
            </w:r>
            <w:r>
              <w:rPr>
                <w:sz w:val="24"/>
              </w:rPr>
              <w:t>33</w:t>
            </w:r>
          </w:p>
        </w:tc>
      </w:tr>
      <w:tr w:rsidR="00EF508D">
        <w:trPr>
          <w:trHeight w:val="551"/>
        </w:trPr>
        <w:tc>
          <w:tcPr>
            <w:tcW w:w="1664" w:type="dxa"/>
          </w:tcPr>
          <w:p w:rsidR="00EF508D" w:rsidRDefault="009432ED">
            <w:pPr>
              <w:pStyle w:val="TableParagraph"/>
              <w:spacing w:line="262" w:lineRule="exact"/>
              <w:ind w:left="74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508D" w:rsidRDefault="009432ED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контакты</w:t>
            </w:r>
          </w:p>
        </w:tc>
        <w:tc>
          <w:tcPr>
            <w:tcW w:w="8508" w:type="dxa"/>
          </w:tcPr>
          <w:p w:rsidR="00EF508D" w:rsidRDefault="009F51A1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420101</w:t>
            </w:r>
            <w:r w:rsidR="009432ED">
              <w:rPr>
                <w:sz w:val="24"/>
              </w:rPr>
              <w:t>,</w:t>
            </w:r>
            <w:r w:rsidR="009432ED">
              <w:rPr>
                <w:spacing w:val="-3"/>
                <w:sz w:val="24"/>
              </w:rPr>
              <w:t xml:space="preserve"> </w:t>
            </w:r>
            <w:r w:rsidR="009432ED">
              <w:rPr>
                <w:sz w:val="24"/>
              </w:rPr>
              <w:t>г</w:t>
            </w:r>
            <w:proofErr w:type="gramStart"/>
            <w:r w:rsidR="009432ED">
              <w:rPr>
                <w:sz w:val="24"/>
              </w:rPr>
              <w:t>.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азань</w:t>
            </w:r>
            <w:r w:rsidR="009432ED">
              <w:rPr>
                <w:spacing w:val="-3"/>
                <w:sz w:val="24"/>
              </w:rPr>
              <w:t xml:space="preserve"> </w:t>
            </w:r>
            <w:r w:rsidR="009432ED">
              <w:rPr>
                <w:sz w:val="24"/>
              </w:rPr>
              <w:t>,</w:t>
            </w:r>
            <w:r w:rsidR="009432ED">
              <w:rPr>
                <w:spacing w:val="2"/>
                <w:sz w:val="24"/>
              </w:rPr>
              <w:t xml:space="preserve"> </w:t>
            </w:r>
            <w:r w:rsidR="009432ED">
              <w:rPr>
                <w:sz w:val="24"/>
              </w:rPr>
              <w:t>ул.</w:t>
            </w:r>
            <w:r w:rsidR="009432ED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Гарифьянова</w:t>
            </w:r>
            <w:proofErr w:type="spellEnd"/>
            <w:r>
              <w:rPr>
                <w:sz w:val="24"/>
              </w:rPr>
              <w:t xml:space="preserve"> 7</w:t>
            </w:r>
            <w:r w:rsidR="009432ED">
              <w:rPr>
                <w:sz w:val="24"/>
              </w:rPr>
              <w:t>,</w:t>
            </w:r>
            <w:r w:rsidR="009432E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 w:rsidR="009432ED">
              <w:rPr>
                <w:sz w:val="24"/>
              </w:rPr>
              <w:t>:</w:t>
            </w:r>
            <w:r w:rsidR="009432ED">
              <w:rPr>
                <w:spacing w:val="-2"/>
                <w:sz w:val="24"/>
              </w:rPr>
              <w:t xml:space="preserve"> </w:t>
            </w:r>
            <w:r w:rsidR="009432ED">
              <w:rPr>
                <w:sz w:val="24"/>
              </w:rPr>
              <w:t>2</w:t>
            </w:r>
            <w:r>
              <w:rPr>
                <w:sz w:val="24"/>
              </w:rPr>
              <w:t>29</w:t>
            </w:r>
            <w:r w:rsidR="009432ED">
              <w:rPr>
                <w:sz w:val="24"/>
              </w:rPr>
              <w:t>-</w:t>
            </w:r>
            <w:r>
              <w:rPr>
                <w:sz w:val="24"/>
              </w:rPr>
              <w:t>7333</w:t>
            </w:r>
          </w:p>
          <w:p w:rsidR="00EF508D" w:rsidRDefault="00EF508D">
            <w:pPr>
              <w:pStyle w:val="TableParagraph"/>
              <w:spacing w:line="269" w:lineRule="exact"/>
              <w:ind w:left="76"/>
              <w:rPr>
                <w:sz w:val="24"/>
              </w:rPr>
            </w:pPr>
          </w:p>
        </w:tc>
      </w:tr>
      <w:tr w:rsidR="00EF508D">
        <w:trPr>
          <w:trHeight w:val="277"/>
        </w:trPr>
        <w:tc>
          <w:tcPr>
            <w:tcW w:w="1664" w:type="dxa"/>
          </w:tcPr>
          <w:p w:rsidR="00EF508D" w:rsidRDefault="009432ED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8508" w:type="dxa"/>
          </w:tcPr>
          <w:p w:rsidR="00EF508D" w:rsidRDefault="001D0D5B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 w:rsidRPr="001D0D5B">
              <w:rPr>
                <w:sz w:val="24"/>
              </w:rPr>
              <w:t>https://edu.tatar.ru/priv/page2377.htm</w:t>
            </w:r>
          </w:p>
        </w:tc>
      </w:tr>
    </w:tbl>
    <w:p w:rsidR="00EF508D" w:rsidRDefault="00EF508D">
      <w:pPr>
        <w:spacing w:line="258" w:lineRule="exact"/>
        <w:rPr>
          <w:sz w:val="24"/>
        </w:rPr>
        <w:sectPr w:rsidR="00EF508D">
          <w:pgSz w:w="11910" w:h="16840"/>
          <w:pgMar w:top="1120" w:right="440" w:bottom="1120" w:left="820" w:header="0" w:footer="923" w:gutter="0"/>
          <w:cols w:space="720"/>
        </w:sectPr>
      </w:pPr>
    </w:p>
    <w:p w:rsidR="00EF508D" w:rsidRDefault="009432ED">
      <w:pPr>
        <w:pStyle w:val="10"/>
        <w:numPr>
          <w:ilvl w:val="0"/>
          <w:numId w:val="31"/>
        </w:numPr>
        <w:tabs>
          <w:tab w:val="left" w:pos="4785"/>
        </w:tabs>
        <w:spacing w:before="71"/>
        <w:ind w:left="4785" w:hanging="360"/>
        <w:jc w:val="left"/>
      </w:pPr>
      <w:r>
        <w:lastRenderedPageBreak/>
        <w:t>ВВЕДЕНИЕ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312" w:right="41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9F51A1">
        <w:t>М</w:t>
      </w:r>
      <w:r>
        <w:t>БОУ</w:t>
      </w:r>
      <w:r>
        <w:rPr>
          <w:spacing w:val="1"/>
        </w:rPr>
        <w:t xml:space="preserve"> </w:t>
      </w:r>
      <w:r w:rsidR="009F51A1">
        <w:rPr>
          <w:spacing w:val="1"/>
        </w:rPr>
        <w:t>«</w:t>
      </w:r>
      <w:r w:rsidR="009F51A1">
        <w:t>Г</w:t>
      </w:r>
      <w:r>
        <w:t>имназия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F51A1">
        <w:t>52»</w:t>
      </w:r>
      <w:r>
        <w:rPr>
          <w:spacing w:val="1"/>
        </w:rPr>
        <w:t xml:space="preserve"> </w:t>
      </w:r>
      <w:r w:rsidR="009F51A1">
        <w:t xml:space="preserve">Приволжского </w:t>
      </w:r>
      <w:r>
        <w:t>района</w:t>
      </w:r>
      <w:r>
        <w:rPr>
          <w:spacing w:val="1"/>
        </w:rPr>
        <w:t xml:space="preserve"> </w:t>
      </w:r>
      <w:r w:rsidR="009F51A1">
        <w:t>г</w:t>
      </w:r>
      <w:proofErr w:type="gramStart"/>
      <w:r w:rsidR="009F51A1">
        <w:t>.К</w:t>
      </w:r>
      <w:proofErr w:type="gramEnd"/>
      <w:r w:rsidR="009F51A1">
        <w:t>азани</w:t>
      </w:r>
      <w:r>
        <w:rPr>
          <w:spacing w:val="1"/>
        </w:rPr>
        <w:t xml:space="preserve"> </w:t>
      </w:r>
      <w:r>
        <w:t>разработана в соответствии с целями реализации государственной образовательной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образования.</w:t>
      </w:r>
    </w:p>
    <w:p w:rsidR="00EF508D" w:rsidRDefault="009432ED">
      <w:pPr>
        <w:pStyle w:val="a3"/>
        <w:ind w:left="312" w:right="408" w:firstLine="708"/>
        <w:jc w:val="both"/>
      </w:pPr>
      <w:r>
        <w:t>Статья 28 Федерального закона «Об образовании в Российской Федерации» относит 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 программы развития образовательной организации. Программа развития является</w:t>
      </w:r>
      <w:r>
        <w:rPr>
          <w:spacing w:val="1"/>
        </w:rPr>
        <w:t xml:space="preserve"> </w:t>
      </w:r>
      <w:r>
        <w:t>обязательным локальным актом, наличие которого в образовательной организации закреплено</w:t>
      </w:r>
      <w:r>
        <w:rPr>
          <w:spacing w:val="1"/>
        </w:rPr>
        <w:t xml:space="preserve"> </w:t>
      </w:r>
      <w:r>
        <w:t>законодательно.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среднесрочную</w:t>
      </w:r>
      <w:r>
        <w:rPr>
          <w:spacing w:val="1"/>
        </w:rPr>
        <w:t xml:space="preserve"> </w:t>
      </w:r>
      <w:r>
        <w:t>перспективу.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 организации определяет ценностно-смысловые, целевые, содержательные и</w:t>
      </w:r>
      <w:r>
        <w:rPr>
          <w:spacing w:val="1"/>
        </w:rPr>
        <w:t xml:space="preserve"> </w:t>
      </w:r>
      <w:r>
        <w:t>результативные приоритеты развития, задает основные направления эффективной реализации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задания.</w:t>
      </w:r>
    </w:p>
    <w:p w:rsidR="00EF508D" w:rsidRDefault="009432ED">
      <w:pPr>
        <w:pStyle w:val="a3"/>
        <w:ind w:left="1021"/>
        <w:jc w:val="both"/>
      </w:pPr>
      <w:r>
        <w:t>Программа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ОУ</w:t>
      </w:r>
      <w:r>
        <w:rPr>
          <w:spacing w:val="-5"/>
        </w:rPr>
        <w:t xml:space="preserve"> </w:t>
      </w:r>
      <w:r>
        <w:t>призвана:</w:t>
      </w:r>
    </w:p>
    <w:p w:rsidR="00EF508D" w:rsidRDefault="009432ED">
      <w:pPr>
        <w:pStyle w:val="a4"/>
        <w:numPr>
          <w:ilvl w:val="0"/>
          <w:numId w:val="25"/>
        </w:numPr>
        <w:tabs>
          <w:tab w:val="left" w:pos="1034"/>
        </w:tabs>
        <w:spacing w:before="3"/>
        <w:ind w:right="41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EF508D" w:rsidRDefault="009432ED">
      <w:pPr>
        <w:pStyle w:val="a4"/>
        <w:numPr>
          <w:ilvl w:val="0"/>
          <w:numId w:val="25"/>
        </w:numPr>
        <w:tabs>
          <w:tab w:val="left" w:pos="1094"/>
        </w:tabs>
        <w:spacing w:before="3" w:line="237" w:lineRule="auto"/>
        <w:ind w:right="418"/>
        <w:jc w:val="both"/>
        <w:rPr>
          <w:sz w:val="24"/>
        </w:rPr>
      </w:pPr>
      <w:r>
        <w:tab/>
      </w:r>
      <w:r>
        <w:rPr>
          <w:sz w:val="24"/>
        </w:rPr>
        <w:t>консолидировать усилия всех заинтересованных субъектов образовательного процесса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EF508D" w:rsidRDefault="009432ED">
      <w:pPr>
        <w:pStyle w:val="a3"/>
        <w:spacing w:before="1"/>
        <w:ind w:left="312" w:right="409" w:firstLine="708"/>
        <w:jc w:val="both"/>
      </w:pPr>
      <w:r>
        <w:t>Стратегическая</w:t>
      </w:r>
      <w:r>
        <w:rPr>
          <w:spacing w:val="10"/>
        </w:rPr>
        <w:t xml:space="preserve"> </w:t>
      </w:r>
      <w:r>
        <w:t>задача</w:t>
      </w:r>
      <w:r>
        <w:rPr>
          <w:spacing w:val="1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заключается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 на этой основе нового качества его результатов. Конкретное воплощение данной</w:t>
      </w:r>
      <w:r>
        <w:rPr>
          <w:spacing w:val="1"/>
        </w:rPr>
        <w:t xml:space="preserve"> </w:t>
      </w:r>
      <w:r>
        <w:t>задачи с учетом особенностей</w:t>
      </w:r>
      <w:r>
        <w:rPr>
          <w:spacing w:val="1"/>
        </w:rPr>
        <w:t xml:space="preserve"> </w:t>
      </w:r>
      <w:r w:rsidR="009F51A1">
        <w:rPr>
          <w:spacing w:val="1"/>
        </w:rPr>
        <w:t>МБОУ«</w:t>
      </w:r>
      <w:r w:rsidR="009F51A1">
        <w:t>Гимназия</w:t>
      </w:r>
      <w:r w:rsidR="009F51A1">
        <w:rPr>
          <w:spacing w:val="1"/>
        </w:rPr>
        <w:t xml:space="preserve"> </w:t>
      </w:r>
      <w:r w:rsidR="009F51A1">
        <w:t>№</w:t>
      </w:r>
      <w:r w:rsidR="009F51A1">
        <w:rPr>
          <w:spacing w:val="1"/>
        </w:rPr>
        <w:t xml:space="preserve"> </w:t>
      </w:r>
      <w:r w:rsidR="009F51A1">
        <w:t>52»</w:t>
      </w:r>
      <w:r w:rsidR="009F51A1">
        <w:rPr>
          <w:spacing w:val="1"/>
        </w:rPr>
        <w:t xml:space="preserve"> </w:t>
      </w:r>
      <w:r w:rsidR="009F51A1">
        <w:t>Приволжского района</w:t>
      </w:r>
      <w:r w:rsidR="009F51A1">
        <w:rPr>
          <w:spacing w:val="1"/>
        </w:rPr>
        <w:t xml:space="preserve"> </w:t>
      </w:r>
      <w:r w:rsidR="009F51A1">
        <w:t>г</w:t>
      </w:r>
      <w:proofErr w:type="gramStart"/>
      <w:r w:rsidR="009F51A1">
        <w:t>.К</w:t>
      </w:r>
      <w:proofErr w:type="gramEnd"/>
      <w:r w:rsidR="009F51A1">
        <w:t>азани</w:t>
      </w:r>
      <w:r w:rsidR="009F51A1">
        <w:rPr>
          <w:spacing w:val="1"/>
        </w:rPr>
        <w:t xml:space="preserve"> </w:t>
      </w:r>
      <w:r>
        <w:t xml:space="preserve">сформулировано в Программе развития </w:t>
      </w:r>
      <w:r w:rsidR="009F51A1">
        <w:t>Муниципального</w:t>
      </w:r>
      <w:r>
        <w:t xml:space="preserve"> 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9F51A1">
        <w:rPr>
          <w:spacing w:val="1"/>
        </w:rPr>
        <w:t>«</w:t>
      </w:r>
      <w:r w:rsidR="009F51A1">
        <w:t>Г</w:t>
      </w:r>
      <w:r>
        <w:t>имназия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F51A1">
        <w:t>52»</w:t>
      </w:r>
      <w:r>
        <w:rPr>
          <w:spacing w:val="1"/>
        </w:rPr>
        <w:t xml:space="preserve"> </w:t>
      </w:r>
      <w:r w:rsidR="009F51A1"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9F51A1">
        <w:t>г. Казани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комплексным управленческим документом стратегического планирования. Программа развития</w:t>
      </w:r>
      <w:r>
        <w:rPr>
          <w:spacing w:val="-57"/>
        </w:rPr>
        <w:t xml:space="preserve"> </w:t>
      </w:r>
      <w:r>
        <w:t>определяет стратегию развития образовательного учреждения, цели и задачи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возникающие на этом пути</w:t>
      </w:r>
      <w:r>
        <w:rPr>
          <w:spacing w:val="1"/>
        </w:rPr>
        <w:t xml:space="preserve"> </w:t>
      </w:r>
      <w:r>
        <w:t>и механизмы их преодоления, учитывает специфику школы как</w:t>
      </w:r>
      <w:r>
        <w:rPr>
          <w:spacing w:val="1"/>
        </w:rPr>
        <w:t xml:space="preserve"> </w:t>
      </w:r>
      <w:r>
        <w:t>образовательного учреждения,</w:t>
      </w:r>
      <w:r>
        <w:rPr>
          <w:spacing w:val="-2"/>
        </w:rPr>
        <w:t xml:space="preserve"> </w:t>
      </w:r>
      <w:r>
        <w:t>намечает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 установленные</w:t>
      </w:r>
      <w:r>
        <w:rPr>
          <w:spacing w:val="-4"/>
        </w:rPr>
        <w:t xml:space="preserve"> </w:t>
      </w:r>
      <w:r>
        <w:t>сроки.</w:t>
      </w:r>
    </w:p>
    <w:p w:rsidR="00EF508D" w:rsidRDefault="009432ED">
      <w:pPr>
        <w:pStyle w:val="a3"/>
        <w:ind w:left="312" w:right="408" w:firstLine="708"/>
        <w:jc w:val="both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 w:rsidR="009F51A1">
        <w:t>М</w:t>
      </w:r>
      <w:r>
        <w:t>БОУ</w:t>
      </w:r>
      <w:r>
        <w:rPr>
          <w:spacing w:val="1"/>
        </w:rPr>
        <w:t xml:space="preserve"> </w:t>
      </w:r>
      <w:r w:rsidR="009F51A1">
        <w:rPr>
          <w:spacing w:val="1"/>
        </w:rPr>
        <w:t>«</w:t>
      </w:r>
      <w:r w:rsidR="009F51A1">
        <w:t>Г</w:t>
      </w:r>
      <w:r>
        <w:t>имназия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F51A1">
        <w:t>52»</w:t>
      </w:r>
      <w:r>
        <w:rPr>
          <w:spacing w:val="1"/>
        </w:rPr>
        <w:t xml:space="preserve"> </w:t>
      </w:r>
      <w:r w:rsidR="009F51A1">
        <w:t xml:space="preserve">Приволжского </w:t>
      </w:r>
      <w:r>
        <w:t>района</w:t>
      </w:r>
      <w:r w:rsidR="009F51A1">
        <w:t xml:space="preserve"> </w:t>
      </w:r>
      <w:proofErr w:type="gramStart"/>
      <w:r w:rsidR="009F51A1">
        <w:t>г</w:t>
      </w:r>
      <w:proofErr w:type="gramEnd"/>
      <w:r w:rsidR="009F51A1">
        <w:t>. 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учащихся, так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родителей.</w:t>
      </w:r>
    </w:p>
    <w:p w:rsidR="00892FA6" w:rsidRDefault="00892FA6">
      <w:pPr>
        <w:jc w:val="both"/>
        <w:rPr>
          <w:rStyle w:val="a6"/>
          <w:rFonts w:ascii="Arial" w:hAnsi="Arial" w:cs="Arial"/>
          <w:color w:val="C00000"/>
          <w:sz w:val="28"/>
          <w:szCs w:val="28"/>
        </w:rPr>
      </w:pPr>
      <w:r>
        <w:rPr>
          <w:rStyle w:val="a6"/>
          <w:rFonts w:ascii="Arial" w:hAnsi="Arial" w:cs="Arial"/>
          <w:color w:val="C00000"/>
          <w:sz w:val="28"/>
          <w:szCs w:val="28"/>
        </w:rPr>
        <w:t xml:space="preserve">                     </w:t>
      </w:r>
    </w:p>
    <w:p w:rsidR="00EF508D" w:rsidRPr="00892FA6" w:rsidRDefault="00892FA6">
      <w:pPr>
        <w:jc w:val="both"/>
      </w:pPr>
      <w:r>
        <w:rPr>
          <w:rStyle w:val="a6"/>
          <w:rFonts w:ascii="Arial" w:hAnsi="Arial" w:cs="Arial"/>
          <w:color w:val="C00000"/>
          <w:sz w:val="28"/>
          <w:szCs w:val="28"/>
        </w:rPr>
        <w:t xml:space="preserve">  </w:t>
      </w:r>
      <w:r w:rsidRPr="00892FA6">
        <w:rPr>
          <w:rStyle w:val="a6"/>
          <w:rFonts w:ascii="Arial" w:hAnsi="Arial" w:cs="Arial"/>
          <w:sz w:val="28"/>
          <w:szCs w:val="28"/>
        </w:rPr>
        <w:t>ИНФОРМАЦИОННАЯ СПРАВКА О ГИМНАЗИИ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>Тип образовательного учреждения</w:t>
      </w:r>
      <w:r w:rsidRPr="00892FA6">
        <w:rPr>
          <w:sz w:val="23"/>
          <w:szCs w:val="23"/>
        </w:rPr>
        <w:t xml:space="preserve"> – бюджетное общеобразовательное учреждение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>Вид учреждения</w:t>
      </w:r>
      <w:r w:rsidRPr="00892FA6">
        <w:rPr>
          <w:sz w:val="23"/>
          <w:szCs w:val="23"/>
        </w:rPr>
        <w:t xml:space="preserve"> – гимназия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>Организационно-правовая форма</w:t>
      </w:r>
      <w:r w:rsidRPr="00892FA6">
        <w:rPr>
          <w:sz w:val="23"/>
          <w:szCs w:val="23"/>
        </w:rPr>
        <w:t xml:space="preserve"> – юридическое лицо 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color w:val="FF0000"/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>Учредитель</w:t>
      </w:r>
      <w:r w:rsidRPr="00892FA6">
        <w:rPr>
          <w:sz w:val="23"/>
          <w:szCs w:val="23"/>
        </w:rPr>
        <w:t xml:space="preserve"> – </w:t>
      </w:r>
      <w:r w:rsidRPr="00892FA6">
        <w:rPr>
          <w:color w:val="000000"/>
          <w:sz w:val="23"/>
          <w:szCs w:val="23"/>
        </w:rPr>
        <w:t xml:space="preserve">МКУ Управление образования Исполнительного комитета муниципального образования </w:t>
      </w:r>
      <w:proofErr w:type="gramStart"/>
      <w:r w:rsidRPr="00892FA6">
        <w:rPr>
          <w:color w:val="000000"/>
          <w:sz w:val="23"/>
          <w:szCs w:val="23"/>
        </w:rPr>
        <w:t>г</w:t>
      </w:r>
      <w:proofErr w:type="gramEnd"/>
      <w:r w:rsidRPr="00892FA6">
        <w:rPr>
          <w:color w:val="000000"/>
          <w:sz w:val="23"/>
          <w:szCs w:val="23"/>
        </w:rPr>
        <w:t>. Казани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b/>
          <w:bCs/>
          <w:i/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 xml:space="preserve">Юридический адрес гимназии: </w:t>
      </w:r>
      <w:r w:rsidRPr="00892FA6">
        <w:rPr>
          <w:sz w:val="23"/>
          <w:szCs w:val="23"/>
        </w:rPr>
        <w:t xml:space="preserve">420101. Г Казань ул. </w:t>
      </w:r>
      <w:proofErr w:type="spellStart"/>
      <w:r w:rsidRPr="00892FA6">
        <w:rPr>
          <w:sz w:val="23"/>
          <w:szCs w:val="23"/>
        </w:rPr>
        <w:t>Гарифьянова</w:t>
      </w:r>
      <w:proofErr w:type="spellEnd"/>
      <w:r w:rsidRPr="00892FA6">
        <w:rPr>
          <w:sz w:val="23"/>
          <w:szCs w:val="23"/>
        </w:rPr>
        <w:t xml:space="preserve"> 7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bCs/>
          <w:i/>
          <w:sz w:val="23"/>
          <w:szCs w:val="23"/>
        </w:rPr>
        <w:t>Телефоны</w:t>
      </w:r>
      <w:r w:rsidRPr="00892FA6">
        <w:rPr>
          <w:b/>
          <w:bCs/>
          <w:sz w:val="23"/>
          <w:szCs w:val="23"/>
        </w:rPr>
        <w:t>:</w:t>
      </w:r>
      <w:r w:rsidRPr="00892FA6">
        <w:rPr>
          <w:sz w:val="23"/>
          <w:szCs w:val="23"/>
        </w:rPr>
        <w:t xml:space="preserve"> 8 (843) 229-73-33 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bCs/>
          <w:i/>
          <w:sz w:val="23"/>
          <w:szCs w:val="23"/>
          <w:lang w:val="en-US"/>
        </w:rPr>
        <w:t>E</w:t>
      </w:r>
      <w:r w:rsidRPr="00892FA6">
        <w:rPr>
          <w:b/>
          <w:bCs/>
          <w:i/>
          <w:sz w:val="23"/>
          <w:szCs w:val="23"/>
        </w:rPr>
        <w:t>-</w:t>
      </w:r>
      <w:r w:rsidRPr="00892FA6">
        <w:rPr>
          <w:b/>
          <w:bCs/>
          <w:i/>
          <w:sz w:val="23"/>
          <w:szCs w:val="23"/>
          <w:lang w:val="en-US"/>
        </w:rPr>
        <w:t>mail</w:t>
      </w:r>
      <w:r w:rsidRPr="00892FA6">
        <w:rPr>
          <w:b/>
          <w:bCs/>
          <w:color w:val="000000"/>
          <w:sz w:val="23"/>
          <w:szCs w:val="23"/>
        </w:rPr>
        <w:t>:</w:t>
      </w:r>
      <w:r w:rsidRPr="00892FA6">
        <w:rPr>
          <w:color w:val="000000"/>
          <w:sz w:val="23"/>
          <w:szCs w:val="23"/>
        </w:rPr>
        <w:t xml:space="preserve"> </w:t>
      </w:r>
      <w:hyperlink r:id="rId9" w:history="1">
        <w:r w:rsidRPr="00892FA6">
          <w:rPr>
            <w:rStyle w:val="a8"/>
            <w:color w:val="000000"/>
            <w:sz w:val="23"/>
            <w:szCs w:val="23"/>
            <w:lang w:val="en-US"/>
          </w:rPr>
          <w:t>g</w:t>
        </w:r>
        <w:r w:rsidRPr="00892FA6">
          <w:rPr>
            <w:rStyle w:val="a8"/>
            <w:color w:val="000000"/>
            <w:sz w:val="23"/>
            <w:szCs w:val="23"/>
          </w:rPr>
          <w:t>52.</w:t>
        </w:r>
        <w:r w:rsidRPr="00892FA6">
          <w:rPr>
            <w:rStyle w:val="a8"/>
            <w:color w:val="000000"/>
            <w:sz w:val="23"/>
            <w:szCs w:val="23"/>
            <w:lang w:val="en-US"/>
          </w:rPr>
          <w:t>kzn</w:t>
        </w:r>
        <w:r w:rsidRPr="00892FA6">
          <w:rPr>
            <w:rStyle w:val="a8"/>
            <w:color w:val="000000"/>
            <w:sz w:val="23"/>
            <w:szCs w:val="23"/>
          </w:rPr>
          <w:t>@</w:t>
        </w:r>
        <w:r w:rsidRPr="00892FA6">
          <w:rPr>
            <w:rStyle w:val="a8"/>
            <w:color w:val="000000"/>
            <w:sz w:val="23"/>
            <w:szCs w:val="23"/>
            <w:lang w:val="en-US"/>
          </w:rPr>
          <w:t>tatar</w:t>
        </w:r>
        <w:r w:rsidRPr="00892FA6">
          <w:rPr>
            <w:rStyle w:val="a8"/>
            <w:color w:val="000000"/>
            <w:sz w:val="23"/>
            <w:szCs w:val="23"/>
          </w:rPr>
          <w:t>.</w:t>
        </w:r>
        <w:r w:rsidRPr="00892FA6">
          <w:rPr>
            <w:rStyle w:val="a8"/>
            <w:color w:val="000000"/>
            <w:sz w:val="23"/>
            <w:szCs w:val="23"/>
            <w:lang w:val="en-US"/>
          </w:rPr>
          <w:t>ru</w:t>
        </w:r>
      </w:hyperlink>
      <w:r w:rsidRPr="00892FA6">
        <w:rPr>
          <w:color w:val="000000"/>
          <w:sz w:val="23"/>
          <w:szCs w:val="23"/>
        </w:rPr>
        <w:t xml:space="preserve">, </w:t>
      </w:r>
      <w:proofErr w:type="spellStart"/>
      <w:r w:rsidRPr="00892FA6">
        <w:rPr>
          <w:color w:val="000000"/>
          <w:sz w:val="23"/>
          <w:szCs w:val="23"/>
          <w:lang w:val="en-US"/>
        </w:rPr>
        <w:t>gim</w:t>
      </w:r>
      <w:proofErr w:type="spellEnd"/>
      <w:r w:rsidRPr="00892FA6">
        <w:rPr>
          <w:color w:val="000000"/>
          <w:sz w:val="23"/>
          <w:szCs w:val="23"/>
        </w:rPr>
        <w:t>52</w:t>
      </w:r>
      <w:proofErr w:type="spellStart"/>
      <w:r w:rsidRPr="00892FA6">
        <w:rPr>
          <w:color w:val="000000"/>
          <w:sz w:val="23"/>
          <w:szCs w:val="23"/>
          <w:lang w:val="en-US"/>
        </w:rPr>
        <w:t>kazan</w:t>
      </w:r>
      <w:proofErr w:type="spellEnd"/>
      <w:r w:rsidRPr="00892FA6">
        <w:rPr>
          <w:sz w:val="23"/>
          <w:szCs w:val="23"/>
        </w:rPr>
        <w:t>@</w:t>
      </w:r>
      <w:r w:rsidRPr="00892FA6">
        <w:rPr>
          <w:sz w:val="23"/>
          <w:szCs w:val="23"/>
          <w:lang w:val="en-US"/>
        </w:rPr>
        <w:t>mail</w:t>
      </w:r>
      <w:r w:rsidRPr="00892FA6">
        <w:rPr>
          <w:sz w:val="23"/>
          <w:szCs w:val="23"/>
        </w:rPr>
        <w:t>.</w:t>
      </w:r>
      <w:proofErr w:type="spellStart"/>
      <w:r w:rsidRPr="00892FA6">
        <w:rPr>
          <w:sz w:val="23"/>
          <w:szCs w:val="23"/>
          <w:lang w:val="en-US"/>
        </w:rPr>
        <w:t>ru</w:t>
      </w:r>
      <w:proofErr w:type="spellEnd"/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b/>
          <w:sz w:val="23"/>
          <w:szCs w:val="23"/>
        </w:rPr>
      </w:pPr>
      <w:r w:rsidRPr="00892FA6">
        <w:rPr>
          <w:rStyle w:val="a6"/>
          <w:bCs w:val="0"/>
          <w:i/>
          <w:sz w:val="23"/>
          <w:szCs w:val="23"/>
        </w:rPr>
        <w:t>Ф.И.О. директора гимназии</w:t>
      </w:r>
      <w:r w:rsidRPr="00892FA6">
        <w:rPr>
          <w:rStyle w:val="a6"/>
          <w:bCs w:val="0"/>
          <w:sz w:val="23"/>
          <w:szCs w:val="23"/>
        </w:rPr>
        <w:t>:</w:t>
      </w:r>
      <w:r w:rsidRPr="00892FA6">
        <w:rPr>
          <w:rStyle w:val="a6"/>
          <w:b w:val="0"/>
          <w:sz w:val="23"/>
          <w:szCs w:val="23"/>
        </w:rPr>
        <w:t xml:space="preserve"> </w:t>
      </w:r>
      <w:proofErr w:type="spellStart"/>
      <w:r w:rsidRPr="00892FA6">
        <w:rPr>
          <w:rStyle w:val="a6"/>
          <w:b w:val="0"/>
          <w:sz w:val="23"/>
          <w:szCs w:val="23"/>
        </w:rPr>
        <w:t>Латыпова</w:t>
      </w:r>
      <w:proofErr w:type="spellEnd"/>
      <w:r w:rsidRPr="00892FA6">
        <w:rPr>
          <w:rStyle w:val="a6"/>
          <w:b w:val="0"/>
          <w:sz w:val="23"/>
          <w:szCs w:val="23"/>
        </w:rPr>
        <w:t xml:space="preserve"> </w:t>
      </w:r>
      <w:proofErr w:type="spellStart"/>
      <w:r w:rsidRPr="00892FA6">
        <w:rPr>
          <w:rStyle w:val="a6"/>
          <w:b w:val="0"/>
          <w:sz w:val="23"/>
          <w:szCs w:val="23"/>
        </w:rPr>
        <w:t>Альфия</w:t>
      </w:r>
      <w:proofErr w:type="spellEnd"/>
      <w:r w:rsidRPr="00892FA6">
        <w:rPr>
          <w:rStyle w:val="a6"/>
          <w:b w:val="0"/>
          <w:sz w:val="23"/>
          <w:szCs w:val="23"/>
        </w:rPr>
        <w:t xml:space="preserve"> </w:t>
      </w:r>
      <w:proofErr w:type="spellStart"/>
      <w:r w:rsidRPr="00892FA6">
        <w:rPr>
          <w:rStyle w:val="a6"/>
          <w:b w:val="0"/>
          <w:sz w:val="23"/>
          <w:szCs w:val="23"/>
        </w:rPr>
        <w:t>Рамдраковна</w:t>
      </w:r>
      <w:proofErr w:type="spellEnd"/>
    </w:p>
    <w:p w:rsidR="00892FA6" w:rsidRPr="00892FA6" w:rsidRDefault="00892FA6" w:rsidP="00892FA6">
      <w:pPr>
        <w:adjustRightInd w:val="0"/>
        <w:ind w:firstLine="567"/>
        <w:jc w:val="both"/>
        <w:rPr>
          <w:color w:val="FF0000"/>
          <w:sz w:val="23"/>
          <w:szCs w:val="23"/>
        </w:rPr>
      </w:pPr>
      <w:r w:rsidRPr="00892FA6">
        <w:rPr>
          <w:b/>
          <w:i/>
          <w:sz w:val="23"/>
          <w:szCs w:val="23"/>
        </w:rPr>
        <w:t>Реквизиты действующего свидетельства о государственной аккредитации (при наличии):</w:t>
      </w:r>
      <w:r w:rsidRPr="00892FA6">
        <w:rPr>
          <w:sz w:val="23"/>
          <w:szCs w:val="23"/>
        </w:rPr>
        <w:t xml:space="preserve"> </w:t>
      </w:r>
      <w:r w:rsidRPr="00892FA6">
        <w:rPr>
          <w:color w:val="000000"/>
          <w:sz w:val="23"/>
          <w:szCs w:val="23"/>
        </w:rPr>
        <w:t>свидетельство о государственной аккредитации серия 16</w:t>
      </w:r>
      <w:proofErr w:type="gramStart"/>
      <w:r w:rsidRPr="00892FA6">
        <w:rPr>
          <w:color w:val="000000"/>
          <w:sz w:val="23"/>
          <w:szCs w:val="23"/>
        </w:rPr>
        <w:t xml:space="preserve"> А</w:t>
      </w:r>
      <w:proofErr w:type="gramEnd"/>
      <w:r w:rsidRPr="00892FA6">
        <w:rPr>
          <w:color w:val="000000"/>
          <w:sz w:val="23"/>
          <w:szCs w:val="23"/>
        </w:rPr>
        <w:t xml:space="preserve"> 01 №0000511, Регистрационный номер №3357 от 11 февраля 2016 года.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892FA6">
        <w:rPr>
          <w:b/>
          <w:i/>
          <w:sz w:val="23"/>
          <w:szCs w:val="23"/>
        </w:rPr>
        <w:t xml:space="preserve">Ссылка на сайт образовательного учреждения: </w:t>
      </w:r>
      <w:hyperlink r:id="rId10" w:history="1">
        <w:r w:rsidRPr="00892FA6">
          <w:rPr>
            <w:rStyle w:val="a8"/>
            <w:bCs/>
            <w:iCs/>
            <w:sz w:val="23"/>
            <w:szCs w:val="23"/>
          </w:rPr>
          <w:t>https://edu.tatar.ru/priv/page2377.htm</w:t>
        </w:r>
      </w:hyperlink>
      <w:r w:rsidRPr="00892FA6">
        <w:rPr>
          <w:b/>
          <w:i/>
          <w:sz w:val="23"/>
          <w:szCs w:val="23"/>
        </w:rPr>
        <w:t xml:space="preserve"> </w:t>
      </w:r>
    </w:p>
    <w:p w:rsidR="00892FA6" w:rsidRPr="00892FA6" w:rsidRDefault="00892FA6" w:rsidP="00892FA6">
      <w:pPr>
        <w:pStyle w:val="a7"/>
        <w:spacing w:before="0" w:beforeAutospacing="0" w:after="0" w:afterAutospacing="0"/>
        <w:ind w:firstLine="567"/>
        <w:rPr>
          <w:sz w:val="23"/>
          <w:szCs w:val="23"/>
        </w:rPr>
      </w:pPr>
    </w:p>
    <w:p w:rsidR="00892FA6" w:rsidRPr="00892FA6" w:rsidRDefault="00892FA6" w:rsidP="00892FA6">
      <w:pPr>
        <w:pStyle w:val="a7"/>
        <w:spacing w:before="0" w:beforeAutospacing="0" w:after="0" w:afterAutospacing="0"/>
        <w:jc w:val="center"/>
        <w:rPr>
          <w:b/>
          <w:i/>
          <w:sz w:val="23"/>
          <w:szCs w:val="23"/>
        </w:rPr>
      </w:pPr>
    </w:p>
    <w:p w:rsidR="00892FA6" w:rsidRPr="00892FA6" w:rsidRDefault="00892FA6" w:rsidP="00892FA6">
      <w:pPr>
        <w:pStyle w:val="a7"/>
        <w:spacing w:before="0" w:beforeAutospacing="0" w:after="0" w:afterAutospacing="0"/>
        <w:jc w:val="center"/>
        <w:rPr>
          <w:b/>
          <w:i/>
          <w:sz w:val="23"/>
          <w:szCs w:val="23"/>
        </w:rPr>
      </w:pPr>
    </w:p>
    <w:p w:rsidR="00892FA6" w:rsidRPr="00892FA6" w:rsidRDefault="00892FA6" w:rsidP="00892FA6">
      <w:pPr>
        <w:pStyle w:val="a7"/>
        <w:spacing w:before="0" w:beforeAutospacing="0" w:after="0" w:afterAutospacing="0"/>
        <w:jc w:val="center"/>
        <w:rPr>
          <w:b/>
          <w:i/>
          <w:sz w:val="23"/>
          <w:szCs w:val="23"/>
        </w:rPr>
      </w:pPr>
    </w:p>
    <w:p w:rsidR="00892FA6" w:rsidRDefault="00892FA6" w:rsidP="00892FA6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i/>
          <w:sz w:val="23"/>
          <w:szCs w:val="23"/>
        </w:rPr>
      </w:pPr>
    </w:p>
    <w:p w:rsidR="00892FA6" w:rsidRPr="009955D3" w:rsidRDefault="00892FA6" w:rsidP="00892FA6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i/>
          <w:sz w:val="23"/>
          <w:szCs w:val="23"/>
        </w:rPr>
      </w:pPr>
      <w:r w:rsidRPr="009955D3">
        <w:rPr>
          <w:rFonts w:ascii="Arial" w:hAnsi="Arial" w:cs="Arial"/>
          <w:b/>
          <w:i/>
          <w:sz w:val="23"/>
          <w:szCs w:val="23"/>
        </w:rPr>
        <w:t>Структура образовательного учреждения</w:t>
      </w:r>
    </w:p>
    <w:p w:rsidR="00892FA6" w:rsidRPr="009955D3" w:rsidRDefault="00326213" w:rsidP="00C244C3">
      <w:pPr>
        <w:pStyle w:val="a7"/>
        <w:spacing w:before="0" w:beforeAutospacing="0" w:after="0" w:afterAutospacing="0"/>
        <w:ind w:left="567"/>
        <w:jc w:val="center"/>
        <w:rPr>
          <w:rFonts w:ascii="Arial" w:hAnsi="Arial" w:cs="Arial"/>
          <w:i/>
        </w:rPr>
      </w:pPr>
      <w:r w:rsidRPr="00326213">
        <w:rPr>
          <w:rFonts w:ascii="Arial" w:hAnsi="Arial" w:cs="Arial"/>
          <w:noProof/>
        </w:rPr>
        <w:pict>
          <v:group id="Группа 25" o:spid="_x0000_s1029" style="position:absolute;left:0;text-align:left;margin-left:-33.65pt;margin-top:5.75pt;width:546pt;height:283.2pt;z-index:251660288" coordorigin="743,8584" coordsize="10920,5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">
            <o:lock v:ext="edit" aspectratio="t"/>
            <v:rect id="Rectangle 285" o:spid="_x0000_s1030" style="position:absolute;left:5708;top:8647;width:2595;height:5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" strokecolor="#92cddc" strokeweight="1pt">
              <v:fill color2="#b6dde8" focus="100%" type="gradient"/>
              <v:shadow on="t" color="#205867" opacity=".5" offset="1pt"/>
              <o:lock v:ext="edit" aspectratio="t"/>
              <v:textbox style="mso-next-textbox:#Rectangle 285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FD73CE">
                      <w:rPr>
                        <w:rFonts w:ascii="Arial" w:hAnsi="Arial" w:cs="Arial"/>
                      </w:rPr>
                      <w:t>Директор гимназии</w:t>
                    </w:r>
                  </w:p>
                </w:txbxContent>
              </v:textbox>
            </v:rect>
            <v:rect id="Rectangle 286" o:spid="_x0000_s1031" style="position:absolute;left:3128;top:8707;width:2055;height:5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" strokecolor="#c2d69b" strokeweight="1pt">
              <v:fill color2="#d6e3bc" focus="100%" type="gradient"/>
              <v:shadow on="t" color="#4e6128" opacity=".5" offset="1pt"/>
              <o:lock v:ext="edit" aspectratio="t"/>
              <v:textbox style="mso-next-textbox:#Rectangle 286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FD73CE">
                      <w:rPr>
                        <w:rFonts w:ascii="Arial" w:hAnsi="Arial" w:cs="Arial"/>
                      </w:rPr>
                      <w:t>Совет гимназии</w:t>
                    </w:r>
                  </w:p>
                </w:txbxContent>
              </v:textbox>
            </v:rect>
            <v:rect id="Rectangle 287" o:spid="_x0000_s1032" style="position:absolute;left:8873;top:8662;width:2595;height:6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" strokecolor="#fabf8f" strokeweight="1pt">
              <v:fill color2="#fbd4b4" focus="100%" type="gradient"/>
              <v:shadow on="t" color="#974706" opacity=".5" offset="1pt"/>
              <o:lock v:ext="edit" aspectratio="t"/>
              <v:textbox style="mso-next-textbox:#Rectangle 287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Rectangle 288" o:spid="_x0000_s1033" style="position:absolute;left:8888;top:9580;width:2055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" fillcolor="#d99594" strokecolor="#d99594" strokeweight="1pt">
              <v:fill color2="#f2dbdb" angle="135" focus="50%" type="gradient"/>
              <v:shadow on="t" color="#622423" opacity=".5" offset="1pt"/>
              <o:lock v:ext="edit" aspectratio="t"/>
              <v:textbox style="mso-next-textbox:#Rectangle 288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FD73CE">
                      <w:rPr>
                        <w:rFonts w:ascii="Arial" w:hAnsi="Arial" w:cs="Arial"/>
                      </w:rPr>
                      <w:t xml:space="preserve">Совет </w:t>
                    </w:r>
                    <w:r>
                      <w:rPr>
                        <w:rFonts w:ascii="Arial" w:hAnsi="Arial" w:cs="Arial"/>
                      </w:rPr>
                      <w:t>трудового коллектива</w:t>
                    </w:r>
                  </w:p>
                </w:txbxContent>
              </v:textbox>
            </v:rect>
            <v:rect id="Rectangle 289" o:spid="_x0000_s1034" style="position:absolute;left:908;top:8584;width:184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" fillcolor="#c2d69b" strokecolor="#c2d69b" strokeweight="1pt">
              <v:fill color2="#eaf1dd" angle="135" focus="50%" type="gradient"/>
              <v:shadow on="t" color="#4e6128" opacity=".5" offset="1pt"/>
              <o:lock v:ext="edit" aspectratio="t"/>
              <v:textbox style="mso-next-textbox:#Rectangle 289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Родительский комитет</w:t>
                    </w:r>
                  </w:p>
                </w:txbxContent>
              </v:textbox>
            </v:rect>
            <v:rect id="Rectangle 290" o:spid="_x0000_s1035" style="position:absolute;left:743;top:9502;width:205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" strokecolor="#95b3d7" strokeweight="1pt">
              <v:fill color2="#b8cce4" focus="100%" type="gradient"/>
              <v:shadow on="t" color="#243f60" opacity=".5" offset="1pt"/>
              <o:lock v:ext="edit" aspectratio="t"/>
              <v:textbox style="mso-next-textbox:#Rectangle 290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Педагогический совет</w:t>
                    </w:r>
                  </w:p>
                </w:txbxContent>
              </v:textbox>
            </v:rect>
            <v:rect id="Rectangle 291" o:spid="_x0000_s1036" style="position:absolute;left:743;top:10552;width:262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" strokecolor="#95b3d7" strokeweight="1pt">
              <v:fill color2="#b8cce4" focus="100%" type="gradient"/>
              <v:shadow on="t" color="#243f60" opacity=".5" offset="1pt"/>
              <o:lock v:ext="edit" aspectratio="t"/>
              <v:textbox style="mso-next-textbox:#Rectangle 291">
                <w:txbxContent>
                  <w:p w:rsidR="009C3628" w:rsidRPr="00FD73CE" w:rsidRDefault="009C3628" w:rsidP="00892FA6">
                    <w:pPr>
                      <w:ind w:left="426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Заместители директора по УР</w:t>
                    </w:r>
                  </w:p>
                </w:txbxContent>
              </v:textbox>
            </v:rect>
            <v:rect id="Rectangle 292" o:spid="_x0000_s1037" style="position:absolute;left:3653;top:10552;width:262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" strokecolor="#95b3d7" strokeweight="1pt">
              <v:fill color2="#b8cce4" focus="100%" type="gradient"/>
              <v:shadow on="t" color="#243f60" opacity=".5" offset="1pt"/>
              <o:lock v:ext="edit" aspectratio="t"/>
              <v:textbox style="mso-next-textbox:#Rectangle 292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Заместитель директора ВР</w:t>
                    </w:r>
                  </w:p>
                </w:txbxContent>
              </v:textbox>
            </v:rect>
            <v:rect id="Rectangle 293" o:spid="_x0000_s1038" style="position:absolute;left:9383;top:10552;width:226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" strokecolor="#95b3d7" strokeweight="1pt">
              <v:fill color2="#b8cce4" focus="100%" type="gradient"/>
              <v:shadow on="t" color="#243f60" opacity=".5" offset="1pt"/>
              <o:lock v:ext="edit" aspectratio="t"/>
              <v:textbox style="mso-next-textbox:#Rectangle 293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Заместитель директора по АХР</w:t>
                    </w:r>
                  </w:p>
                </w:txbxContent>
              </v:textbox>
            </v:rect>
            <v:rect id="Rectangle 294" o:spid="_x0000_s1039" style="position:absolute;left:743;top:11560;width:855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294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НМС</w:t>
                    </w:r>
                  </w:p>
                </w:txbxContent>
              </v:textbox>
            </v:rect>
            <v:rect id="Rectangle 295" o:spid="_x0000_s1040" style="position:absolute;left:743;top:12592;width:262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" strokecolor="#fabf8f" strokeweight="1pt">
              <v:fill color2="#fbd4b4" focus="100%" type="gradient"/>
              <v:shadow on="t" color="#974706" opacity=".5" offset="1pt"/>
              <o:lock v:ext="edit" aspectratio="t"/>
              <v:textbox style="mso-next-textbox:#Rectangle 295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Предметные кафедры </w:t>
                    </w:r>
                  </w:p>
                </w:txbxContent>
              </v:textbox>
            </v:rect>
            <v:rect id="Rectangle 296" o:spid="_x0000_s1041" style="position:absolute;left:3653;top:11560;width:183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296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Классные руководители</w:t>
                    </w:r>
                  </w:p>
                </w:txbxContent>
              </v:textbox>
            </v:rect>
            <v:rect id="Rectangle 297" o:spid="_x0000_s1042" style="position:absolute;left:4973;top:12418;width:126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297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Педагог-организатор</w:t>
                    </w:r>
                  </w:p>
                </w:txbxContent>
              </v:textbox>
            </v:rect>
            <v:rect id="Rectangle 298" o:spid="_x0000_s1043" style="position:absolute;left:5708;top:11560;width:162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298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Социальный педагог</w:t>
                    </w:r>
                  </w:p>
                </w:txbxContent>
              </v:textbox>
            </v:rect>
            <v:rect id="Rectangle 299" o:spid="_x0000_s1044" style="position:absolute;left:7448;top:11560;width:138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299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Педагог-психолог</w:t>
                    </w:r>
                  </w:p>
                </w:txbxContent>
              </v:textbox>
            </v:rect>
            <v:rect id="Rectangle 300" o:spid="_x0000_s1045" style="position:absolute;left:9008;top:11560;width:133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300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proofErr w:type="spellStart"/>
                    <w:proofErr w:type="gramStart"/>
                    <w:r w:rsidRPr="00E875EB">
                      <w:rPr>
                        <w:rFonts w:ascii="Arial" w:hAnsi="Arial" w:cs="Arial"/>
                      </w:rPr>
                      <w:t>Библиоте</w:t>
                    </w:r>
                    <w:r>
                      <w:rPr>
                        <w:rFonts w:ascii="Arial" w:hAnsi="Arial" w:cs="Arial"/>
                      </w:rPr>
                      <w:t>-</w:t>
                    </w:r>
                    <w:r w:rsidRPr="00E875EB">
                      <w:rPr>
                        <w:rFonts w:ascii="Arial" w:hAnsi="Arial" w:cs="Arial"/>
                      </w:rPr>
                      <w:t>карь</w:t>
                    </w:r>
                    <w:proofErr w:type="spellEnd"/>
                    <w:proofErr w:type="gramEnd"/>
                  </w:p>
                </w:txbxContent>
              </v:textbox>
            </v:rect>
            <v:rect id="Rectangle 301" o:spid="_x0000_s1046" style="position:absolute;left:743;top:13540;width:864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" strokecolor="#c2d69b" strokeweight="1pt">
              <v:fill color2="#d6e3bc" focus="100%" type="gradient"/>
              <v:shadow on="t" color="#4e6128" opacity=".5" offset="1pt"/>
              <o:lock v:ext="edit" aspectratio="t"/>
              <v:textbox style="mso-next-textbox:#Rectangle 301">
                <w:txbxContent>
                  <w:p w:rsidR="009C3628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Учащиеся гимназии</w:t>
                    </w:r>
                    <w:r w:rsidRPr="003778EB">
                      <w:rPr>
                        <w:rFonts w:ascii="Arial" w:hAnsi="Arial" w:cs="Arial"/>
                      </w:rPr>
                      <w:t xml:space="preserve">, родители (законные представители), общественность, </w:t>
                    </w:r>
                  </w:p>
                  <w:p w:rsidR="009C3628" w:rsidRPr="003778EB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3778EB">
                      <w:rPr>
                        <w:rFonts w:ascii="Arial" w:hAnsi="Arial" w:cs="Arial"/>
                      </w:rPr>
                      <w:t>органы ученического самоуправления</w:t>
                    </w:r>
                  </w:p>
                </w:txbxContent>
              </v:textbox>
            </v:rect>
            <v:rect id="Rectangle 302" o:spid="_x0000_s1047" style="position:absolute;left:9683;top:13540;width:1980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" strokecolor="#c2d69b" strokeweight="1pt">
              <v:fill color2="#d6e3bc" focus="100%" type="gradient"/>
              <v:shadow on="t" color="#4e6128" opacity=".5" offset="1pt"/>
              <o:lock v:ext="edit" aspectratio="t"/>
              <v:textbox style="mso-next-textbox:#Rectangle 302">
                <w:txbxContent>
                  <w:p w:rsidR="009C3628" w:rsidRPr="00005E2B" w:rsidRDefault="009C3628" w:rsidP="00892FA6">
                    <w:pPr>
                      <w:jc w:val="center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 w:rsidRPr="00005E2B">
                      <w:rPr>
                        <w:rFonts w:ascii="Arial" w:hAnsi="Arial" w:cs="Arial"/>
                        <w:sz w:val="21"/>
                        <w:szCs w:val="21"/>
                      </w:rPr>
                      <w:t>Обслуживающий персонал</w:t>
                    </w:r>
                  </w:p>
                </w:txbxContent>
              </v:textbox>
            </v:rect>
            <v:rect id="Rectangle 303" o:spid="_x0000_s1048" style="position:absolute;left:3128;top:9502;width:205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" strokecolor="#c2d69b" strokeweight="1pt">
              <v:fill color2="#d6e3bc" focus="100%" type="gradient"/>
              <v:shadow on="t" color="#4e6128" opacity=".5" offset="1pt"/>
              <o:lock v:ext="edit" aspectratio="t"/>
              <v:textbox style="mso-next-textbox:#Rectangle 303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Совещание при директоре</w:t>
                    </w:r>
                  </w:p>
                </w:txbxContent>
              </v:textbox>
            </v:rect>
            <v:rect id="Rectangle 304" o:spid="_x0000_s1049" style="position:absolute;left:1733;top:11560;width:1635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304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Творческие группы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5" o:spid="_x0000_s1050" type="#_x0000_t32" style="position:absolute;left:5183;top:8920;width:52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">
              <v:stroke startarrow="block" endarrow="block"/>
              <v:path arrowok="f"/>
              <o:lock v:ext="edit" aspectratio="t" shapetype="f"/>
            </v:shape>
            <v:shape id="AutoShape 306" o:spid="_x0000_s1051" type="#_x0000_t32" style="position:absolute;left:8303;top:8920;width:5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">
              <v:stroke startarrow="block" endarrow="block"/>
              <v:path arrowok="f"/>
              <o:lock v:ext="edit" aspectratio="t" shapetype="f"/>
            </v:shape>
            <v:shape id="AutoShape 307" o:spid="_x0000_s1052" type="#_x0000_t32" style="position:absolute;left:2798;top:8920;width:330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">
              <v:stroke startarrow="block" endarrow="block"/>
              <v:path arrowok="f"/>
              <o:lock v:ext="edit" aspectratio="t" shapetype="f"/>
            </v:shape>
            <v:shape id="AutoShape 308" o:spid="_x0000_s1053" type="#_x0000_t32" style="position:absolute;left:8588;top:8920;width:0;height:102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">
              <v:path arrowok="f"/>
              <o:lock v:ext="edit" aspectratio="t" shapetype="f"/>
            </v:shape>
            <v:shape id="AutoShape 309" o:spid="_x0000_s1054" type="#_x0000_t32" style="position:absolute;left:8588;top:9940;width:28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">
              <v:stroke endarrow="block"/>
              <v:path arrowok="f"/>
              <o:lock v:ext="edit" aspectratio="t" shapetype="f"/>
            </v:shape>
            <v:shape id="AutoShape 310" o:spid="_x0000_s1055" type="#_x0000_t32" style="position:absolute;left:1598;top:10405;width:867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">
              <v:path arrowok="f"/>
              <o:lock v:ext="edit" aspectratio="t" shapetype="f"/>
            </v:shape>
            <v:shape id="AutoShape 311" o:spid="_x0000_s1056" type="#_x0000_t32" style="position:absolute;left:1598;top:10210;width:0;height:34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">
              <v:stroke startarrow="block" endarrow="block"/>
              <v:path arrowok="f"/>
              <o:lock v:ext="edit" aspectratio="t" shapetype="f"/>
            </v:shape>
            <v:shape id="AutoShape 312" o:spid="_x0000_s1057" type="#_x0000_t32" style="position:absolute;left:10268;top:10405;width:0;height:14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13" o:spid="_x0000_s1058" type="#_x0000_t32" style="position:absolute;left:11123;top:11260;width:45;height:228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14" o:spid="_x0000_s1059" type="#_x0000_t32" style="position:absolute;left:2798;top:9835;width:33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">
              <v:path arrowok="f"/>
              <o:lock v:ext="edit" aspectratio="t" shapetype="f"/>
            </v:shape>
            <v:shape id="AutoShape 315" o:spid="_x0000_s1060" type="#_x0000_t32" style="position:absolute;left:5184;top:9836;width:786;height: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">
              <v:path arrowok="f"/>
              <o:lock v:ext="edit" aspectratio="t" shapetype="f"/>
            </v:shape>
            <v:shape id="AutoShape 316" o:spid="_x0000_s1061" type="#_x0000_t32" style="position:absolute;left:5970;top:9158;width:0;height:678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">
              <v:path arrowok="f"/>
              <o:lock v:ext="edit" aspectratio="t" shapetype="f"/>
            </v:shape>
            <v:shape id="AutoShape 317" o:spid="_x0000_s1062" type="#_x0000_t32" style="position:absolute;left:8123;top:9158;width:0;height:1248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">
              <v:stroke endarrow="block"/>
              <v:path arrowok="f"/>
              <o:lock v:ext="edit" aspectratio="t" shapetype="f"/>
            </v:shape>
            <v:shape id="AutoShape 318" o:spid="_x0000_s1063" type="#_x0000_t32" style="position:absolute;left:4973;top:10405;width:0;height:14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19" o:spid="_x0000_s1064" type="#_x0000_t32" style="position:absolute;left:1178;top:11260;width:0;height:3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20" o:spid="_x0000_s1065" type="#_x0000_t32" style="position:absolute;left:2483;top:11260;width:0;height:3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21" o:spid="_x0000_s1066" type="#_x0000_t32" style="position:absolute;left:4508;top:11260;width:0;height:3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">
              <v:stroke endarrow="block"/>
              <v:path arrowok="f"/>
              <o:lock v:ext="edit" aspectratio="t" shapetype="f"/>
            </v:shape>
            <v:shape id="AutoShape 322" o:spid="_x0000_s1067" type="#_x0000_t32" style="position:absolute;left:5603;top:11260;width:0;height:115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23" o:spid="_x0000_s1068" type="#_x0000_t32" style="position:absolute;left:6608;top:10405;width:0;height:11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24" o:spid="_x0000_s1069" type="#_x0000_t32" style="position:absolute;left:8123;top:10405;width:0;height:11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25" o:spid="_x0000_s1070" type="#_x0000_t32" style="position:absolute;left:9218;top:10405;width:0;height:115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26" o:spid="_x0000_s1071" type="#_x0000_t32" style="position:absolute;left:1598;top:11800;width:13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">
              <v:path arrowok="f"/>
              <o:lock v:ext="edit" aspectratio="t" shapetype="f"/>
            </v:shape>
            <v:shape id="AutoShape 327" o:spid="_x0000_s1072" type="#_x0000_t32" style="position:absolute;left:3368;top:10915;width:28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">
              <v:path arrowok="f"/>
              <o:lock v:ext="edit" aspectratio="t" shapetype="f"/>
            </v:shape>
            <v:rect id="Rectangle 328" o:spid="_x0000_s1073" style="position:absolute;left:6473;top:12418;width:2355;height:3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" strokecolor="#fabf8f" strokeweight="1pt">
              <v:fill color2="#fbd4b4" focus="100%" type="gradient"/>
              <v:shadow on="t" color="#974706" opacity=".5" offset="1pt"/>
              <o:lock v:ext="edit" aspectratio="t"/>
              <v:textbox style="mso-next-textbox:#Rectangle 328">
                <w:txbxContent>
                  <w:p w:rsidR="009C3628" w:rsidRDefault="009C3628" w:rsidP="00892FA6"/>
                </w:txbxContent>
              </v:textbox>
            </v:rect>
            <v:rect id="Rectangle 329" o:spid="_x0000_s1074" style="position:absolute;left:6503;top:12913;width:2595;height:3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" strokecolor="#fabf8f" strokeweight="1pt">
              <v:fill color2="#fbd4b4" focus="100%" type="gradient"/>
              <v:shadow on="t" color="#974706" opacity=".5" offset="1pt"/>
              <o:lock v:ext="edit" aspectratio="t"/>
              <v:textbox style="mso-next-textbox:#Rectangle 329">
                <w:txbxContent>
                  <w:p w:rsidR="009C3628" w:rsidRPr="00FD73CE" w:rsidRDefault="009C3628" w:rsidP="00892FA6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Совет профилактики</w:t>
                    </w:r>
                  </w:p>
                </w:txbxContent>
              </v:textbox>
            </v:rect>
            <v:shape id="AutoShape 330" o:spid="_x0000_s1075" type="#_x0000_t32" style="position:absolute;left:6848;top:12268;width:0;height:15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1" o:spid="_x0000_s1076" type="#_x0000_t32" style="position:absolute;left:8033;top:12268;width:0;height:15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2" o:spid="_x0000_s1077" type="#_x0000_t32" style="position:absolute;left:7613;top:12805;width:0;height:10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3" o:spid="_x0000_s1078" type="#_x0000_t32" style="position:absolute;left:1178;top:11980;width:0;height:61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4" o:spid="_x0000_s1079" type="#_x0000_t32" style="position:absolute;left:2483;top:12268;width:0;height:32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5" o:spid="_x0000_s1080" type="#_x0000_t32" style="position:absolute;left:1928;top:13300;width:0;height:24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6" o:spid="_x0000_s1081" type="#_x0000_t32" style="position:absolute;left:5603;top:13126;width:0;height:41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37" o:spid="_x0000_s1082" type="#_x0000_t32" style="position:absolute;left:7613;top:13300;width:0;height:24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">
              <v:stroke endarrow="block"/>
              <v:path arrowok="f"/>
              <o:lock v:ext="edit" aspectratio="t" shapetype="f"/>
            </v:shape>
            <v:shape id="AutoShape 338" o:spid="_x0000_s1083" type="#_x0000_t32" style="position:absolute;left:9218;top:12268;width:0;height:127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rect id="Rectangle 339" o:spid="_x0000_s1084" style="position:absolute;left:6075;top:9565;width:1958;height: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" fillcolor="#b2a1c7" strokecolor="#b2a1c7" strokeweight="1pt">
              <v:fill color2="#e5dfec" angle="135" focus="50%" type="gradient"/>
              <v:shadow on="t" color="#3f3151" opacity=".5" offset="1pt"/>
              <o:lock v:ext="edit" aspectratio="t"/>
              <v:textbox style="mso-next-textbox:#Rectangle 339">
                <w:txbxContent>
                  <w:p w:rsidR="009C3628" w:rsidRDefault="009C3628" w:rsidP="00892FA6"/>
                </w:txbxContent>
              </v:textbox>
            </v:rect>
            <v:shape id="AutoShape 340" o:spid="_x0000_s1085" type="#_x0000_t32" style="position:absolute;left:7065;top:9157;width:0;height:40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">
              <v:stroke endarrow="block"/>
              <v:path arrowok="f"/>
              <o:lock v:ext="edit" aspectratio="t" shapetype="f"/>
            </v:shape>
            <v:shape id="AutoShape 341" o:spid="_x0000_s1086" type="#_x0000_t32" style="position:absolute;left:7065;top:10300;width:0;height:105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">
              <v:stroke endarrow="block"/>
              <v:path arrowok="f"/>
              <o:lock v:ext="edit" aspectratio="t" shapetype="f"/>
            </v:shape>
          </v:group>
        </w:pict>
      </w: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 w:rsidP="00C244C3">
      <w:pPr>
        <w:ind w:left="567"/>
        <w:jc w:val="both"/>
      </w:pPr>
    </w:p>
    <w:p w:rsidR="00892FA6" w:rsidRDefault="00892FA6">
      <w:pPr>
        <w:jc w:val="both"/>
      </w:pPr>
    </w:p>
    <w:p w:rsidR="00892FA6" w:rsidRDefault="00892FA6">
      <w:pPr>
        <w:jc w:val="both"/>
      </w:pPr>
    </w:p>
    <w:p w:rsidR="00892FA6" w:rsidRPr="00892FA6" w:rsidRDefault="00892FA6" w:rsidP="00892FA6">
      <w:pPr>
        <w:ind w:firstLine="567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В гимназии действует вертикальная и горизонтальная структура управления, что повышает эффективность работы всех подразделений гимназии.</w:t>
      </w:r>
    </w:p>
    <w:p w:rsidR="00892FA6" w:rsidRPr="00892FA6" w:rsidRDefault="00892FA6" w:rsidP="00892FA6">
      <w:pPr>
        <w:ind w:firstLine="567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Структура управления включает: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Администрацию гимназии;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Педагогический совет;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Совет гимназии;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Совет трудового коллектива;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Научно-методический совет, предметные кафедры (методические объединения), творческие группы педагогов;</w:t>
      </w:r>
    </w:p>
    <w:p w:rsidR="00892FA6" w:rsidRPr="00892FA6" w:rsidRDefault="00892FA6" w:rsidP="00892FA6">
      <w:pPr>
        <w:widowControl/>
        <w:numPr>
          <w:ilvl w:val="0"/>
          <w:numId w:val="33"/>
        </w:numPr>
        <w:autoSpaceDE/>
        <w:autoSpaceDN/>
        <w:jc w:val="both"/>
        <w:rPr>
          <w:sz w:val="23"/>
          <w:szCs w:val="23"/>
        </w:rPr>
      </w:pPr>
      <w:r w:rsidRPr="00892FA6">
        <w:rPr>
          <w:sz w:val="23"/>
          <w:szCs w:val="23"/>
        </w:rPr>
        <w:t>Родительский комитет.</w:t>
      </w:r>
    </w:p>
    <w:p w:rsidR="00892FA6" w:rsidRPr="00892FA6" w:rsidRDefault="00892FA6" w:rsidP="00892FA6">
      <w:pPr>
        <w:ind w:firstLine="567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Управление в гимназии осуществляется в соответствии с Федеральными законами и иными нормативными правовыми актами РФ и Республики Татарстан, Уставом ОУ.</w:t>
      </w:r>
    </w:p>
    <w:p w:rsidR="00892FA6" w:rsidRPr="00892FA6" w:rsidRDefault="00892FA6" w:rsidP="00892FA6">
      <w:pPr>
        <w:ind w:firstLine="567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 и должностным инструкциям.</w:t>
      </w:r>
    </w:p>
    <w:p w:rsidR="00892FA6" w:rsidRPr="00892FA6" w:rsidRDefault="00892FA6" w:rsidP="00892FA6">
      <w:pPr>
        <w:ind w:firstLine="567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Основные формы координации деятельности:</w:t>
      </w:r>
    </w:p>
    <w:p w:rsidR="00892FA6" w:rsidRPr="00892FA6" w:rsidRDefault="00892FA6" w:rsidP="00892FA6">
      <w:pPr>
        <w:widowControl/>
        <w:numPr>
          <w:ilvl w:val="1"/>
          <w:numId w:val="32"/>
        </w:numPr>
        <w:autoSpaceDE/>
        <w:autoSpaceDN/>
        <w:ind w:left="567" w:hanging="283"/>
        <w:jc w:val="both"/>
        <w:rPr>
          <w:sz w:val="23"/>
          <w:szCs w:val="23"/>
        </w:rPr>
      </w:pPr>
      <w:r w:rsidRPr="00892FA6">
        <w:rPr>
          <w:sz w:val="23"/>
          <w:szCs w:val="23"/>
        </w:rPr>
        <w:t xml:space="preserve">Годовой план работы </w:t>
      </w:r>
      <w:proofErr w:type="gramStart"/>
      <w:r w:rsidRPr="00892FA6">
        <w:rPr>
          <w:sz w:val="23"/>
          <w:szCs w:val="23"/>
        </w:rPr>
        <w:t>на</w:t>
      </w:r>
      <w:proofErr w:type="gramEnd"/>
      <w:r w:rsidRPr="00892FA6">
        <w:rPr>
          <w:sz w:val="23"/>
          <w:szCs w:val="23"/>
        </w:rPr>
        <w:t xml:space="preserve"> учебный год;</w:t>
      </w:r>
    </w:p>
    <w:p w:rsidR="00892FA6" w:rsidRPr="00892FA6" w:rsidRDefault="00892FA6" w:rsidP="00892FA6">
      <w:pPr>
        <w:widowControl/>
        <w:numPr>
          <w:ilvl w:val="1"/>
          <w:numId w:val="32"/>
        </w:numPr>
        <w:autoSpaceDE/>
        <w:autoSpaceDN/>
        <w:ind w:left="567" w:hanging="283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Еженедельные планы работы;</w:t>
      </w:r>
    </w:p>
    <w:p w:rsidR="00892FA6" w:rsidRPr="00892FA6" w:rsidRDefault="00892FA6" w:rsidP="00892FA6">
      <w:pPr>
        <w:widowControl/>
        <w:numPr>
          <w:ilvl w:val="1"/>
          <w:numId w:val="32"/>
        </w:numPr>
        <w:autoSpaceDE/>
        <w:autoSpaceDN/>
        <w:ind w:left="567" w:hanging="283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План внутренней системы оценки качества образования;</w:t>
      </w:r>
    </w:p>
    <w:p w:rsidR="00892FA6" w:rsidRPr="00892FA6" w:rsidRDefault="00892FA6" w:rsidP="00892FA6">
      <w:pPr>
        <w:widowControl/>
        <w:numPr>
          <w:ilvl w:val="1"/>
          <w:numId w:val="32"/>
        </w:numPr>
        <w:autoSpaceDE/>
        <w:autoSpaceDN/>
        <w:ind w:left="567" w:hanging="283"/>
        <w:jc w:val="both"/>
        <w:rPr>
          <w:sz w:val="23"/>
          <w:szCs w:val="23"/>
        </w:rPr>
      </w:pPr>
      <w:r w:rsidRPr="00892FA6">
        <w:rPr>
          <w:sz w:val="23"/>
          <w:szCs w:val="23"/>
        </w:rPr>
        <w:t>План внутришкольного контроля.</w:t>
      </w:r>
    </w:p>
    <w:p w:rsidR="00892FA6" w:rsidRDefault="00892FA6">
      <w:pPr>
        <w:jc w:val="both"/>
        <w:sectPr w:rsidR="00892FA6">
          <w:pgSz w:w="11910" w:h="16840"/>
          <w:pgMar w:top="1040" w:right="440" w:bottom="1120" w:left="820" w:header="0" w:footer="923" w:gutter="0"/>
          <w:cols w:space="720"/>
        </w:sectPr>
      </w:pPr>
    </w:p>
    <w:p w:rsidR="00EF508D" w:rsidRDefault="009432ED">
      <w:pPr>
        <w:pStyle w:val="10"/>
        <w:numPr>
          <w:ilvl w:val="0"/>
          <w:numId w:val="31"/>
        </w:numPr>
        <w:tabs>
          <w:tab w:val="left" w:pos="3336"/>
        </w:tabs>
        <w:spacing w:before="71"/>
        <w:ind w:left="4204" w:right="3070" w:hanging="1230"/>
        <w:jc w:val="left"/>
      </w:pPr>
      <w:r>
        <w:lastRenderedPageBreak/>
        <w:t>АНАЛИЗ ПОТЕНЦИАЛА РАЗВИТИЯ</w:t>
      </w:r>
      <w:r>
        <w:rPr>
          <w:spacing w:val="-57"/>
        </w:rPr>
        <w:t xml:space="preserve"> </w:t>
      </w:r>
      <w:r w:rsidR="009F51A1">
        <w:t>М</w:t>
      </w:r>
      <w:r>
        <w:t>БОУ</w:t>
      </w:r>
      <w:r>
        <w:rPr>
          <w:spacing w:val="-1"/>
        </w:rPr>
        <w:t xml:space="preserve"> </w:t>
      </w:r>
      <w:r w:rsidR="009F51A1">
        <w:rPr>
          <w:spacing w:val="-1"/>
        </w:rPr>
        <w:t>«</w:t>
      </w:r>
      <w:r w:rsidR="009F51A1">
        <w:t>Г</w:t>
      </w:r>
      <w:r>
        <w:t>имназии №</w:t>
      </w:r>
      <w:r>
        <w:rPr>
          <w:spacing w:val="-2"/>
        </w:rPr>
        <w:t xml:space="preserve"> </w:t>
      </w:r>
      <w:r w:rsidR="009F51A1">
        <w:t>52»</w:t>
      </w:r>
    </w:p>
    <w:p w:rsidR="00EF508D" w:rsidRDefault="00EF508D">
      <w:pPr>
        <w:pStyle w:val="a3"/>
        <w:rPr>
          <w:b/>
        </w:rPr>
      </w:pPr>
    </w:p>
    <w:p w:rsidR="00EF508D" w:rsidRDefault="009432ED">
      <w:pPr>
        <w:pStyle w:val="a4"/>
        <w:numPr>
          <w:ilvl w:val="1"/>
          <w:numId w:val="24"/>
        </w:numPr>
        <w:tabs>
          <w:tab w:val="left" w:pos="1178"/>
        </w:tabs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 w:rsidR="009F51A1">
        <w:rPr>
          <w:b/>
          <w:sz w:val="24"/>
        </w:rPr>
        <w:t>М</w:t>
      </w:r>
      <w:r>
        <w:rPr>
          <w:b/>
          <w:sz w:val="24"/>
        </w:rPr>
        <w:t>БОУ</w:t>
      </w:r>
      <w:r>
        <w:rPr>
          <w:b/>
          <w:spacing w:val="-2"/>
          <w:sz w:val="24"/>
        </w:rPr>
        <w:t xml:space="preserve"> </w:t>
      </w:r>
      <w:r w:rsidR="009F51A1">
        <w:rPr>
          <w:b/>
          <w:spacing w:val="-2"/>
          <w:sz w:val="24"/>
        </w:rPr>
        <w:t>«</w:t>
      </w:r>
      <w:r w:rsidR="009F51A1">
        <w:rPr>
          <w:b/>
          <w:sz w:val="24"/>
        </w:rPr>
        <w:t>Г</w:t>
      </w:r>
      <w:r>
        <w:rPr>
          <w:b/>
          <w:sz w:val="24"/>
        </w:rPr>
        <w:t>имнази</w:t>
      </w:r>
      <w:r w:rsidR="009F51A1"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9F51A1">
        <w:rPr>
          <w:b/>
          <w:sz w:val="24"/>
        </w:rPr>
        <w:t>52»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2017-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9F51A1"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312" w:right="41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</w:t>
      </w:r>
      <w:r w:rsidR="009F51A1">
        <w:t>2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закрепленной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развития Гимназии на 2017-202</w:t>
      </w:r>
      <w:r w:rsidR="009F51A1">
        <w:t>2</w:t>
      </w:r>
      <w:r>
        <w:t xml:space="preserve"> годы, являлось создание условий для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гимназических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 образовании в соответствии с ФГОС всех субъектов образовательного процесса:</w:t>
      </w:r>
      <w:r>
        <w:rPr>
          <w:spacing w:val="1"/>
        </w:rPr>
        <w:t xml:space="preserve"> </w:t>
      </w:r>
      <w:r>
        <w:t>учеников, учителей, родителей. Выполнены основные задачи Программы развития, такие как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 результатов в соответствии с ФГОС, развитие индивидуальности 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личностно-ориентированное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обучения.</w:t>
      </w:r>
    </w:p>
    <w:p w:rsidR="00EF508D" w:rsidRDefault="009432ED">
      <w:pPr>
        <w:pStyle w:val="a3"/>
        <w:ind w:left="312" w:right="416" w:firstLine="708"/>
        <w:jc w:val="both"/>
      </w:pPr>
      <w:r>
        <w:t>Можно констатировать, что по каждому из выбранных направлений развития гимназии</w:t>
      </w:r>
      <w:r>
        <w:rPr>
          <w:spacing w:val="1"/>
        </w:rPr>
        <w:t xml:space="preserve"> </w:t>
      </w:r>
      <w:r>
        <w:t>были достигнуты планируемые</w:t>
      </w:r>
      <w:r>
        <w:rPr>
          <w:spacing w:val="-1"/>
        </w:rPr>
        <w:t xml:space="preserve"> </w:t>
      </w:r>
      <w:r>
        <w:t>результаты.</w:t>
      </w:r>
    </w:p>
    <w:p w:rsidR="00EF508D" w:rsidRDefault="009432ED">
      <w:pPr>
        <w:pStyle w:val="a3"/>
        <w:spacing w:before="1"/>
        <w:ind w:left="312" w:right="411" w:firstLine="708"/>
        <w:jc w:val="both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осуществлены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Совершенствовались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одаренных детей.</w:t>
      </w:r>
    </w:p>
    <w:p w:rsidR="00EF508D" w:rsidRDefault="009432ED">
      <w:pPr>
        <w:pStyle w:val="a3"/>
        <w:ind w:left="312" w:right="409" w:firstLine="708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2017-202</w:t>
      </w:r>
      <w:r w:rsidR="009F51A1">
        <w:t>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квалификацию: принимали участие в конференциях, семинарах (в том числе международного</w:t>
      </w:r>
      <w:r>
        <w:rPr>
          <w:spacing w:val="1"/>
        </w:rPr>
        <w:t xml:space="preserve"> </w:t>
      </w:r>
      <w:r>
        <w:t>уровня),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гимназические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проводятся районные или городские семинары для учителей, на которых педагоги гимназии</w:t>
      </w:r>
      <w:r>
        <w:rPr>
          <w:spacing w:val="1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опытом: проводят открытые уроки, мастер-классы.</w:t>
      </w:r>
    </w:p>
    <w:p w:rsidR="00EF508D" w:rsidRDefault="009432ED">
      <w:pPr>
        <w:pStyle w:val="a3"/>
        <w:ind w:left="312" w:right="417" w:firstLine="708"/>
        <w:jc w:val="both"/>
      </w:pPr>
      <w:r>
        <w:t>Велась</w:t>
      </w:r>
      <w:r>
        <w:rPr>
          <w:spacing w:val="1"/>
        </w:rPr>
        <w:t xml:space="preserve"> </w:t>
      </w:r>
      <w:r>
        <w:t>активная работа с</w:t>
      </w:r>
      <w:r>
        <w:rPr>
          <w:spacing w:val="1"/>
        </w:rPr>
        <w:t xml:space="preserve"> </w:t>
      </w:r>
      <w:r>
        <w:t>родителями: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 дверей, 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для родителей,</w:t>
      </w:r>
      <w:r>
        <w:rPr>
          <w:spacing w:val="1"/>
        </w:rPr>
        <w:t xml:space="preserve"> </w:t>
      </w:r>
      <w:r>
        <w:t>круглые</w:t>
      </w:r>
      <w:r>
        <w:rPr>
          <w:spacing w:val="-1"/>
        </w:rPr>
        <w:t xml:space="preserve"> </w:t>
      </w:r>
      <w:r>
        <w:t>столы.</w:t>
      </w:r>
    </w:p>
    <w:p w:rsidR="00EF508D" w:rsidRDefault="00EF508D">
      <w:pPr>
        <w:pStyle w:val="a3"/>
        <w:spacing w:before="5"/>
      </w:pPr>
    </w:p>
    <w:p w:rsidR="00EF508D" w:rsidRDefault="009432ED">
      <w:pPr>
        <w:pStyle w:val="10"/>
        <w:numPr>
          <w:ilvl w:val="1"/>
          <w:numId w:val="24"/>
        </w:numPr>
        <w:tabs>
          <w:tab w:val="left" w:pos="2140"/>
        </w:tabs>
        <w:ind w:left="2139"/>
        <w:jc w:val="left"/>
      </w:pPr>
      <w:r>
        <w:t>Анализ</w:t>
      </w:r>
      <w:r>
        <w:rPr>
          <w:spacing w:val="-2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312" w:right="2357"/>
      </w:pPr>
      <w:r>
        <w:t>Гимназия осуществляет образовательный процесс в соответствии с уровнями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ступеней общего</w:t>
      </w:r>
      <w:r>
        <w:rPr>
          <w:spacing w:val="-2"/>
        </w:rPr>
        <w:t xml:space="preserve"> </w:t>
      </w:r>
      <w:r>
        <w:t>образования:</w:t>
      </w:r>
    </w:p>
    <w:p w:rsidR="00EF508D" w:rsidRDefault="009432ED">
      <w:pPr>
        <w:pStyle w:val="a3"/>
        <w:ind w:left="312" w:right="2038"/>
      </w:pPr>
      <w:proofErr w:type="gramStart"/>
      <w:r>
        <w:t>I ступень – начальное общее образование (нормативный срок освоения - 4 года);</w:t>
      </w:r>
      <w:r>
        <w:rPr>
          <w:spacing w:val="-57"/>
        </w:rPr>
        <w:t xml:space="preserve"> </w:t>
      </w:r>
      <w:r>
        <w:t>II ступень – основное общее образование (нормативный срок освоения - 5 лет);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ступень –</w:t>
      </w:r>
      <w:r>
        <w:rPr>
          <w:spacing w:val="-2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(нормативный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 -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года).</w:t>
      </w:r>
      <w:proofErr w:type="gramEnd"/>
    </w:p>
    <w:p w:rsidR="00EF508D" w:rsidRDefault="009432ED">
      <w:pPr>
        <w:pStyle w:val="a3"/>
        <w:tabs>
          <w:tab w:val="left" w:pos="1958"/>
          <w:tab w:val="left" w:pos="2298"/>
          <w:tab w:val="left" w:pos="3099"/>
          <w:tab w:val="left" w:pos="4255"/>
          <w:tab w:val="left" w:pos="5852"/>
          <w:tab w:val="left" w:pos="7084"/>
          <w:tab w:val="left" w:pos="8487"/>
        </w:tabs>
        <w:ind w:left="312" w:right="416" w:firstLine="427"/>
      </w:pPr>
      <w:r>
        <w:t>Гимназия</w:t>
      </w:r>
      <w:r>
        <w:tab/>
        <w:t>в</w:t>
      </w:r>
      <w:r>
        <w:tab/>
        <w:t>своей</w:t>
      </w:r>
      <w:r>
        <w:tab/>
        <w:t>уставной</w:t>
      </w:r>
      <w:r>
        <w:tab/>
        <w:t>деятельности</w:t>
      </w:r>
      <w:r>
        <w:tab/>
        <w:t>реализует</w:t>
      </w:r>
      <w:r>
        <w:tab/>
        <w:t>следующие</w:t>
      </w:r>
      <w:r>
        <w:tab/>
      </w:r>
      <w:r>
        <w:rPr>
          <w:spacing w:val="-1"/>
        </w:rPr>
        <w:t>образовательные</w:t>
      </w:r>
      <w:r>
        <w:rPr>
          <w:spacing w:val="-57"/>
        </w:rPr>
        <w:t xml:space="preserve"> </w:t>
      </w:r>
      <w:r>
        <w:t>программы:</w:t>
      </w:r>
    </w:p>
    <w:p w:rsidR="00EF508D" w:rsidRDefault="009432ED">
      <w:pPr>
        <w:pStyle w:val="a4"/>
        <w:numPr>
          <w:ilvl w:val="0"/>
          <w:numId w:val="1"/>
        </w:numPr>
        <w:tabs>
          <w:tab w:val="left" w:pos="1161"/>
        </w:tabs>
        <w:ind w:hanging="14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3"/>
          <w:tab w:val="left" w:pos="1034"/>
          <w:tab w:val="left" w:pos="6010"/>
        </w:tabs>
        <w:spacing w:before="2" w:line="237" w:lineRule="auto"/>
        <w:ind w:right="417"/>
        <w:rPr>
          <w:sz w:val="24"/>
        </w:rPr>
      </w:pPr>
      <w:r>
        <w:rPr>
          <w:sz w:val="24"/>
        </w:rPr>
        <w:t xml:space="preserve">общеобразовательная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z w:val="24"/>
        </w:rPr>
        <w:tab/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(предметных областей).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3"/>
          <w:tab w:val="left" w:pos="1034"/>
          <w:tab w:val="left" w:pos="3482"/>
          <w:tab w:val="left" w:pos="4813"/>
          <w:tab w:val="left" w:pos="5950"/>
          <w:tab w:val="left" w:pos="6929"/>
          <w:tab w:val="left" w:pos="8488"/>
        </w:tabs>
        <w:spacing w:before="3"/>
        <w:ind w:left="1021" w:right="417" w:hanging="348"/>
        <w:rPr>
          <w:sz w:val="24"/>
        </w:rPr>
      </w:pPr>
      <w:r>
        <w:rPr>
          <w:sz w:val="24"/>
        </w:rPr>
        <w:t>общеобразовательная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обеспечивающая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(предметных областей).</w:t>
      </w:r>
    </w:p>
    <w:p w:rsidR="00EF508D" w:rsidRDefault="009432ED">
      <w:pPr>
        <w:pStyle w:val="a3"/>
        <w:ind w:left="312" w:firstLine="708"/>
      </w:pPr>
      <w:r>
        <w:t>Содержание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52"/>
        </w:rPr>
        <w:t xml:space="preserve"> </w:t>
      </w:r>
      <w:r>
        <w:t>программ</w:t>
      </w:r>
      <w:r>
        <w:rPr>
          <w:spacing w:val="49"/>
        </w:rPr>
        <w:t xml:space="preserve"> </w:t>
      </w:r>
      <w:r>
        <w:t>соответствует</w:t>
      </w:r>
      <w:r>
        <w:rPr>
          <w:spacing w:val="51"/>
        </w:rPr>
        <w:t xml:space="preserve"> </w:t>
      </w:r>
      <w:r>
        <w:t>федеральным</w:t>
      </w:r>
      <w:r>
        <w:rPr>
          <w:spacing w:val="49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стандартам.</w:t>
      </w:r>
    </w:p>
    <w:p w:rsidR="00EF508D" w:rsidRDefault="009432ED">
      <w:pPr>
        <w:pStyle w:val="a3"/>
        <w:tabs>
          <w:tab w:val="left" w:pos="1527"/>
          <w:tab w:val="left" w:pos="2843"/>
          <w:tab w:val="left" w:pos="4544"/>
          <w:tab w:val="left" w:pos="6136"/>
          <w:tab w:val="left" w:pos="7573"/>
          <w:tab w:val="left" w:pos="8470"/>
        </w:tabs>
        <w:ind w:left="312" w:right="417" w:firstLine="708"/>
      </w:pPr>
      <w:r>
        <w:t>В</w:t>
      </w:r>
      <w:r>
        <w:tab/>
        <w:t>гимназии</w:t>
      </w:r>
      <w:r>
        <w:tab/>
        <w:t>разработаны,</w:t>
      </w:r>
      <w:r>
        <w:tab/>
        <w:t>утверждены</w:t>
      </w:r>
      <w:r>
        <w:tab/>
        <w:t>локальные</w:t>
      </w:r>
      <w:r>
        <w:tab/>
        <w:t>акты,</w:t>
      </w:r>
      <w:r>
        <w:tab/>
      </w:r>
      <w:r>
        <w:rPr>
          <w:spacing w:val="-1"/>
        </w:rPr>
        <w:t>обеспечивающие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EF508D" w:rsidRDefault="00EF508D">
      <w:pPr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a3"/>
        <w:spacing w:before="66"/>
        <w:ind w:left="312" w:right="420" w:firstLine="708"/>
        <w:jc w:val="both"/>
      </w:pPr>
      <w:r>
        <w:lastRenderedPageBreak/>
        <w:t>Реализуемая в настоящее время в гимназии образовательная программа соответствует</w:t>
      </w:r>
      <w:r>
        <w:rPr>
          <w:spacing w:val="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2"/>
        <w:ind w:right="41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4" w:line="237" w:lineRule="auto"/>
        <w:ind w:right="41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 способностью решать задачи в различных сферах 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 опыт;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7" w:line="237" w:lineRule="auto"/>
        <w:ind w:right="41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самопроектирования</w:t>
      </w:r>
      <w:proofErr w:type="spellEnd"/>
      <w:r>
        <w:rPr>
          <w:sz w:val="24"/>
        </w:rPr>
        <w:t xml:space="preserve"> гимназией своей жизнедеятельности, поиске новых путей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обществе.</w:t>
      </w:r>
    </w:p>
    <w:p w:rsidR="00EF508D" w:rsidRDefault="00EF508D">
      <w:pPr>
        <w:pStyle w:val="a3"/>
        <w:spacing w:before="3"/>
      </w:pPr>
    </w:p>
    <w:p w:rsidR="00EF508D" w:rsidRDefault="009432ED">
      <w:pPr>
        <w:pStyle w:val="a3"/>
        <w:ind w:left="670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гимназии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потребностей: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5" w:line="237" w:lineRule="auto"/>
        <w:ind w:right="417"/>
        <w:jc w:val="both"/>
        <w:rPr>
          <w:sz w:val="24"/>
        </w:rPr>
      </w:pP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самоопределение на основе усвоения традиций и ценностей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цивилизации;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5"/>
        <w:ind w:right="409"/>
        <w:jc w:val="both"/>
        <w:rPr>
          <w:sz w:val="24"/>
        </w:rPr>
      </w:pPr>
      <w:r>
        <w:rPr>
          <w:sz w:val="24"/>
        </w:rPr>
        <w:t>общества и государства — в реализации образовательных программ,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гуманистическую ориентацию личности в сохранении и воспроизводстве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цивилизации;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2"/>
        <w:ind w:right="411"/>
        <w:jc w:val="both"/>
        <w:rPr>
          <w:sz w:val="24"/>
        </w:rPr>
      </w:pPr>
      <w:r>
        <w:rPr>
          <w:sz w:val="24"/>
        </w:rPr>
        <w:t>ВУЗов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притоке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6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общекультурного развития.</w:t>
      </w:r>
    </w:p>
    <w:p w:rsidR="00EF508D" w:rsidRDefault="00EF508D">
      <w:pPr>
        <w:pStyle w:val="a3"/>
      </w:pPr>
    </w:p>
    <w:p w:rsidR="00EF508D" w:rsidRDefault="009432ED">
      <w:pPr>
        <w:pStyle w:val="a3"/>
        <w:ind w:left="312" w:right="410" w:firstLine="708"/>
        <w:jc w:val="both"/>
      </w:pPr>
      <w:r>
        <w:t>Главным показателем</w:t>
      </w:r>
      <w:r>
        <w:rPr>
          <w:spacing w:val="1"/>
        </w:rPr>
        <w:t xml:space="preserve"> </w:t>
      </w:r>
      <w:r>
        <w:t>развития образовательного процесса</w:t>
      </w:r>
      <w:r>
        <w:rPr>
          <w:spacing w:val="1"/>
        </w:rPr>
        <w:t xml:space="preserve"> </w:t>
      </w:r>
      <w:r>
        <w:t>в гимназии, по мнению</w:t>
      </w:r>
      <w:r>
        <w:rPr>
          <w:spacing w:val="1"/>
        </w:rPr>
        <w:t xml:space="preserve"> </w:t>
      </w:r>
      <w:r>
        <w:t>педагогического коллектива, является</w:t>
      </w:r>
      <w:r>
        <w:rPr>
          <w:spacing w:val="1"/>
        </w:rPr>
        <w:t xml:space="preserve"> </w:t>
      </w:r>
      <w:r>
        <w:t>положительная динамика качества образования и уровня</w:t>
      </w:r>
      <w:r>
        <w:rPr>
          <w:spacing w:val="-57"/>
        </w:rPr>
        <w:t xml:space="preserve"> </w:t>
      </w:r>
      <w:r>
        <w:t>образованности</w:t>
      </w:r>
      <w:r>
        <w:rPr>
          <w:spacing w:val="2"/>
        </w:rPr>
        <w:t xml:space="preserve"> </w:t>
      </w:r>
      <w:r>
        <w:t>учащихся: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гимназии;</w:t>
      </w:r>
    </w:p>
    <w:p w:rsidR="00EF508D" w:rsidRDefault="009432ED">
      <w:pPr>
        <w:pStyle w:val="a4"/>
        <w:numPr>
          <w:ilvl w:val="0"/>
          <w:numId w:val="23"/>
        </w:numPr>
        <w:tabs>
          <w:tab w:val="left" w:pos="1034"/>
        </w:tabs>
        <w:spacing w:before="2" w:line="237" w:lineRule="auto"/>
        <w:ind w:right="416"/>
        <w:jc w:val="both"/>
        <w:rPr>
          <w:sz w:val="24"/>
        </w:rPr>
      </w:pPr>
      <w:r>
        <w:rPr>
          <w:sz w:val="24"/>
        </w:rPr>
        <w:t>рост личностных достижений гимназистов (числа участников и победителей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 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уровня).</w:t>
      </w:r>
    </w:p>
    <w:p w:rsidR="00EF508D" w:rsidRDefault="00EF508D">
      <w:pPr>
        <w:pStyle w:val="a3"/>
        <w:spacing w:before="5"/>
      </w:pPr>
    </w:p>
    <w:p w:rsidR="00EF508D" w:rsidRDefault="009432ED">
      <w:pPr>
        <w:pStyle w:val="10"/>
        <w:ind w:left="1157" w:right="552"/>
        <w:jc w:val="center"/>
      </w:pPr>
      <w:r>
        <w:t>Итоги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892FA6" w:rsidRPr="009955D3" w:rsidRDefault="00892FA6" w:rsidP="00892FA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955D3">
        <w:rPr>
          <w:rFonts w:ascii="Arial" w:hAnsi="Arial" w:cs="Arial"/>
          <w:b/>
          <w:bCs/>
          <w:color w:val="000000"/>
          <w:sz w:val="24"/>
          <w:szCs w:val="24"/>
        </w:rPr>
        <w:t>Сравнительная таблица результатов государственной</w:t>
      </w:r>
      <w:r w:rsidRPr="009955D3">
        <w:rPr>
          <w:rFonts w:ascii="Arial" w:hAnsi="Arial" w:cs="Arial"/>
          <w:color w:val="000000"/>
        </w:rPr>
        <w:br/>
      </w:r>
      <w:r w:rsidRPr="009955D3">
        <w:rPr>
          <w:rFonts w:ascii="Arial" w:hAnsi="Arial" w:cs="Arial"/>
          <w:b/>
          <w:bCs/>
          <w:color w:val="000000"/>
          <w:sz w:val="24"/>
          <w:szCs w:val="24"/>
        </w:rPr>
        <w:t>итоговой аттестации в формате ОГЭ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13"/>
        <w:gridCol w:w="1778"/>
        <w:gridCol w:w="1203"/>
        <w:gridCol w:w="1708"/>
        <w:gridCol w:w="1778"/>
        <w:gridCol w:w="1203"/>
        <w:gridCol w:w="1817"/>
      </w:tblGrid>
      <w:tr w:rsidR="00892FA6" w:rsidRPr="009955D3" w:rsidTr="00892FA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Учебный</w:t>
            </w: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год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Русский язык</w:t>
            </w:r>
          </w:p>
        </w:tc>
      </w:tr>
      <w:tr w:rsidR="00892FA6" w:rsidRPr="009955D3" w:rsidTr="00892FA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ind w:left="75" w:right="75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Качество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Средний</w:t>
            </w: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балл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Качество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Средний</w:t>
            </w: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балл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ind w:right="75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2018/2019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95,6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4,1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80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bCs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Cs/>
                <w:color w:val="000000"/>
                <w:sz w:val="23"/>
                <w:szCs w:val="23"/>
              </w:rPr>
              <w:t>4,3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63,4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 xml:space="preserve">3,6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62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3,9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58,6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3,4 (-0,2)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78,4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4,2 (0,3)</w:t>
            </w:r>
          </w:p>
        </w:tc>
      </w:tr>
    </w:tbl>
    <w:p w:rsidR="00892FA6" w:rsidRPr="009955D3" w:rsidRDefault="00892FA6" w:rsidP="00892FA6">
      <w:pPr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 w:rsidRPr="009955D3">
        <w:rPr>
          <w:rFonts w:ascii="Arial" w:hAnsi="Arial" w:cs="Arial"/>
          <w:color w:val="000000"/>
          <w:sz w:val="23"/>
          <w:szCs w:val="23"/>
        </w:rPr>
        <w:t>Из представленной таблицы видно, что успеваемость по математике и русскому языку в течение трех лет стабильно составляет 100 процентов, качество повысилось на 0,4 процента по русскому языку, понизилось на 2 процента по математике.</w:t>
      </w:r>
    </w:p>
    <w:p w:rsidR="00892FA6" w:rsidRPr="009955D3" w:rsidRDefault="00892FA6" w:rsidP="00892FA6">
      <w:pPr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</w:p>
    <w:p w:rsidR="00892FA6" w:rsidRPr="009955D3" w:rsidRDefault="00892FA6" w:rsidP="00892FA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955D3">
        <w:rPr>
          <w:rFonts w:ascii="Arial" w:hAnsi="Arial" w:cs="Arial"/>
          <w:b/>
          <w:bCs/>
          <w:color w:val="000000"/>
          <w:sz w:val="24"/>
          <w:szCs w:val="24"/>
        </w:rPr>
        <w:t>Результаты ОГЭ по предметам по выбору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2021-2022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уч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.г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>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93"/>
        <w:gridCol w:w="1503"/>
        <w:gridCol w:w="1560"/>
        <w:gridCol w:w="2976"/>
        <w:gridCol w:w="1985"/>
      </w:tblGrid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Количество учеников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Качество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Средний балл</w:t>
            </w: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Успеваемость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Обществознание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55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56,4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3,7 (3) +0,7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История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4,3 (-)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Английский язык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72,7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 (5) -1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95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4,4 (4) +0,4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Информатика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51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49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3,5 (3,7) -0,2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Литература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4,8 (4,8) 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91,7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4,3 (4,5) – 0,3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  <w:tr w:rsidR="00892FA6" w:rsidRPr="009955D3" w:rsidTr="00892F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География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87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4,2 (3,6) +0,6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</w:tbl>
    <w:p w:rsidR="00892FA6" w:rsidRDefault="00892FA6">
      <w:pPr>
        <w:pStyle w:val="a3"/>
        <w:ind w:left="1779"/>
        <w:rPr>
          <w:b/>
        </w:rPr>
      </w:pPr>
    </w:p>
    <w:p w:rsidR="00EF508D" w:rsidRPr="00892FA6" w:rsidRDefault="009432ED">
      <w:pPr>
        <w:pStyle w:val="a3"/>
        <w:ind w:left="1779"/>
        <w:rPr>
          <w:b/>
        </w:rPr>
      </w:pPr>
      <w:r w:rsidRPr="00892FA6">
        <w:rPr>
          <w:b/>
        </w:rPr>
        <w:t>Результаты</w:t>
      </w:r>
      <w:r w:rsidRPr="00892FA6">
        <w:rPr>
          <w:b/>
          <w:spacing w:val="-4"/>
        </w:rPr>
        <w:t xml:space="preserve"> </w:t>
      </w:r>
      <w:r w:rsidRPr="00892FA6">
        <w:rPr>
          <w:b/>
        </w:rPr>
        <w:t>государственной</w:t>
      </w:r>
      <w:r w:rsidRPr="00892FA6">
        <w:rPr>
          <w:b/>
          <w:spacing w:val="-4"/>
        </w:rPr>
        <w:t xml:space="preserve"> </w:t>
      </w:r>
      <w:r w:rsidRPr="00892FA6">
        <w:rPr>
          <w:b/>
        </w:rPr>
        <w:t>итоговой</w:t>
      </w:r>
      <w:r w:rsidRPr="00892FA6">
        <w:rPr>
          <w:b/>
          <w:spacing w:val="-3"/>
        </w:rPr>
        <w:t xml:space="preserve"> </w:t>
      </w:r>
      <w:r w:rsidRPr="00892FA6">
        <w:rPr>
          <w:b/>
        </w:rPr>
        <w:t>аттестации</w:t>
      </w:r>
      <w:r w:rsidRPr="00892FA6">
        <w:rPr>
          <w:b/>
          <w:spacing w:val="-3"/>
        </w:rPr>
        <w:t xml:space="preserve"> </w:t>
      </w:r>
      <w:r w:rsidRPr="00892FA6">
        <w:rPr>
          <w:b/>
        </w:rPr>
        <w:t>выпускников</w:t>
      </w:r>
      <w:r w:rsidRPr="00892FA6">
        <w:rPr>
          <w:b/>
          <w:spacing w:val="-3"/>
        </w:rPr>
        <w:t xml:space="preserve"> </w:t>
      </w:r>
      <w:r w:rsidRPr="00892FA6">
        <w:rPr>
          <w:b/>
        </w:rPr>
        <w:t>11</w:t>
      </w:r>
      <w:r w:rsidRPr="00892FA6">
        <w:rPr>
          <w:b/>
          <w:spacing w:val="-3"/>
        </w:rPr>
        <w:t xml:space="preserve"> </w:t>
      </w:r>
      <w:r w:rsidRPr="00892FA6">
        <w:rPr>
          <w:b/>
        </w:rPr>
        <w:t>классов</w:t>
      </w:r>
    </w:p>
    <w:p w:rsidR="00EF508D" w:rsidRPr="009F51A1" w:rsidRDefault="00EF508D">
      <w:pPr>
        <w:pStyle w:val="a3"/>
        <w:spacing w:before="9"/>
        <w:rPr>
          <w:color w:val="FF0000"/>
        </w:rPr>
      </w:pPr>
    </w:p>
    <w:tbl>
      <w:tblPr>
        <w:tblW w:w="10222" w:type="dxa"/>
        <w:tblInd w:w="136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85"/>
        <w:gridCol w:w="2379"/>
        <w:gridCol w:w="2379"/>
        <w:gridCol w:w="2379"/>
      </w:tblGrid>
      <w:tr w:rsidR="00892FA6" w:rsidRPr="00AF4249" w:rsidTr="00892FA6">
        <w:trPr>
          <w:trHeight w:val="20"/>
        </w:trPr>
        <w:tc>
          <w:tcPr>
            <w:tcW w:w="3085" w:type="dxa"/>
            <w:vMerge w:val="restart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Предмет</w:t>
            </w:r>
          </w:p>
        </w:tc>
        <w:tc>
          <w:tcPr>
            <w:tcW w:w="2379" w:type="dxa"/>
            <w:tcBorders>
              <w:bottom w:val="single" w:sz="18" w:space="0" w:color="F79546"/>
            </w:tcBorders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2019-2020</w:t>
            </w:r>
          </w:p>
        </w:tc>
        <w:tc>
          <w:tcPr>
            <w:tcW w:w="2379" w:type="dxa"/>
            <w:tcBorders>
              <w:bottom w:val="single" w:sz="18" w:space="0" w:color="F79546"/>
            </w:tcBorders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2020-2021</w:t>
            </w:r>
          </w:p>
        </w:tc>
        <w:tc>
          <w:tcPr>
            <w:tcW w:w="2379" w:type="dxa"/>
            <w:tcBorders>
              <w:bottom w:val="single" w:sz="18" w:space="0" w:color="F79546"/>
            </w:tcBorders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2021-2022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vMerge/>
            <w:tcBorders>
              <w:top w:val="nil"/>
            </w:tcBorders>
            <w:shd w:val="clear" w:color="auto" w:fill="auto"/>
            <w:vAlign w:val="center"/>
          </w:tcPr>
          <w:p w:rsidR="00892FA6" w:rsidRPr="00AF4249" w:rsidRDefault="00892FA6" w:rsidP="00892F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79" w:type="dxa"/>
            <w:tcBorders>
              <w:top w:val="single" w:sz="18" w:space="0" w:color="F79546"/>
            </w:tcBorders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Средний балл</w:t>
            </w:r>
          </w:p>
        </w:tc>
        <w:tc>
          <w:tcPr>
            <w:tcW w:w="2379" w:type="dxa"/>
            <w:tcBorders>
              <w:top w:val="single" w:sz="18" w:space="0" w:color="F79546"/>
            </w:tcBorders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Средний балл</w:t>
            </w:r>
          </w:p>
        </w:tc>
        <w:tc>
          <w:tcPr>
            <w:tcW w:w="2379" w:type="dxa"/>
            <w:tcBorders>
              <w:top w:val="single" w:sz="18" w:space="0" w:color="F79546"/>
            </w:tcBorders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Средний балл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vMerge/>
            <w:tcBorders>
              <w:top w:val="nil"/>
            </w:tcBorders>
            <w:shd w:val="clear" w:color="auto" w:fill="auto"/>
            <w:vAlign w:val="center"/>
          </w:tcPr>
          <w:p w:rsidR="00892FA6" w:rsidRPr="00AF4249" w:rsidRDefault="00892FA6" w:rsidP="00892F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по</w:t>
            </w:r>
            <w:r w:rsidRPr="00AF424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F4249">
              <w:rPr>
                <w:rFonts w:ascii="Arial" w:hAnsi="Arial" w:cs="Arial"/>
                <w:sz w:val="20"/>
                <w:szCs w:val="20"/>
              </w:rPr>
              <w:t>школе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по</w:t>
            </w:r>
            <w:r w:rsidRPr="00AF424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F4249">
              <w:rPr>
                <w:rFonts w:ascii="Arial" w:hAnsi="Arial" w:cs="Arial"/>
                <w:sz w:val="20"/>
                <w:szCs w:val="20"/>
              </w:rPr>
              <w:t>школе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по</w:t>
            </w:r>
            <w:r w:rsidRPr="00AF424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F4249">
              <w:rPr>
                <w:rFonts w:ascii="Arial" w:hAnsi="Arial" w:cs="Arial"/>
                <w:sz w:val="20"/>
                <w:szCs w:val="20"/>
              </w:rPr>
              <w:t>школе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r w:rsidRPr="00AF424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F4249">
              <w:rPr>
                <w:rFonts w:ascii="Arial" w:hAnsi="Arial" w:cs="Arial"/>
                <w:b/>
                <w:sz w:val="20"/>
                <w:szCs w:val="20"/>
              </w:rPr>
              <w:t>язык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73,9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(база)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9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(профильная)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56,2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379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</w:tbl>
    <w:p w:rsidR="00EF508D" w:rsidRPr="009F51A1" w:rsidRDefault="00EF508D">
      <w:pPr>
        <w:pStyle w:val="a3"/>
        <w:spacing w:before="3"/>
        <w:rPr>
          <w:color w:val="FF0000"/>
          <w:sz w:val="23"/>
        </w:rPr>
      </w:pPr>
    </w:p>
    <w:tbl>
      <w:tblPr>
        <w:tblW w:w="10080" w:type="dxa"/>
        <w:tblInd w:w="136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85"/>
        <w:gridCol w:w="2160"/>
        <w:gridCol w:w="2268"/>
        <w:gridCol w:w="2567"/>
      </w:tblGrid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2019-2020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2020-2021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2021-2022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64,3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</w:tc>
        <w:tc>
          <w:tcPr>
            <w:tcW w:w="2160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57,6</w:t>
            </w:r>
          </w:p>
        </w:tc>
        <w:tc>
          <w:tcPr>
            <w:tcW w:w="2268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567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47,3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2160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68,7</w:t>
            </w:r>
          </w:p>
        </w:tc>
        <w:tc>
          <w:tcPr>
            <w:tcW w:w="2268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2567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</w:tc>
        <w:tc>
          <w:tcPr>
            <w:tcW w:w="2160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67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56,5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2160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60,4</w:t>
            </w:r>
          </w:p>
        </w:tc>
        <w:tc>
          <w:tcPr>
            <w:tcW w:w="2268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567" w:type="dxa"/>
            <w:shd w:val="clear" w:color="auto" w:fill="FCE3D0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892FA6" w:rsidRPr="00AF4249" w:rsidTr="00892FA6">
        <w:trPr>
          <w:trHeight w:val="20"/>
        </w:trPr>
        <w:tc>
          <w:tcPr>
            <w:tcW w:w="3085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4249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74,1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567" w:type="dxa"/>
            <w:shd w:val="clear" w:color="auto" w:fill="auto"/>
            <w:vAlign w:val="center"/>
          </w:tcPr>
          <w:p w:rsidR="00892FA6" w:rsidRPr="00AF4249" w:rsidRDefault="00892FA6" w:rsidP="00892FA6">
            <w:pPr>
              <w:pStyle w:val="TableParagraph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249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</w:tbl>
    <w:p w:rsidR="00892FA6" w:rsidRDefault="00892FA6" w:rsidP="00892FA6">
      <w:pPr>
        <w:pStyle w:val="TableParagraph"/>
        <w:ind w:firstLine="709"/>
        <w:rPr>
          <w:rFonts w:ascii="Arial" w:hAnsi="Arial" w:cs="Arial"/>
          <w:color w:val="000000"/>
          <w:sz w:val="23"/>
          <w:szCs w:val="23"/>
        </w:rPr>
      </w:pPr>
      <w:r w:rsidRPr="00AF4249">
        <w:rPr>
          <w:rFonts w:ascii="Arial" w:hAnsi="Arial" w:cs="Arial"/>
          <w:color w:val="000000"/>
          <w:sz w:val="23"/>
          <w:szCs w:val="23"/>
        </w:rPr>
        <w:t>По</w:t>
      </w:r>
      <w:r w:rsidRPr="00AF4249"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данным</w:t>
      </w:r>
      <w:r w:rsidRPr="00AF4249">
        <w:rPr>
          <w:rFonts w:ascii="Arial" w:hAnsi="Arial" w:cs="Arial"/>
          <w:color w:val="000000"/>
          <w:spacing w:val="31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таблицы</w:t>
      </w:r>
      <w:r w:rsidRPr="00AF4249"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можно</w:t>
      </w:r>
      <w:r w:rsidRPr="00AF4249"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сделать</w:t>
      </w:r>
      <w:r w:rsidRPr="00AF4249">
        <w:rPr>
          <w:rFonts w:ascii="Arial" w:hAnsi="Arial" w:cs="Arial"/>
          <w:color w:val="000000"/>
          <w:spacing w:val="31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вывод,</w:t>
      </w:r>
      <w:r w:rsidRPr="00AF4249">
        <w:rPr>
          <w:rFonts w:ascii="Arial" w:hAnsi="Arial" w:cs="Arial"/>
          <w:color w:val="000000"/>
          <w:spacing w:val="29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что</w:t>
      </w:r>
      <w:r w:rsidRPr="00AF4249">
        <w:rPr>
          <w:rFonts w:ascii="Arial" w:hAnsi="Arial" w:cs="Arial"/>
          <w:color w:val="000000"/>
          <w:spacing w:val="31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показатели</w:t>
      </w:r>
      <w:r w:rsidRPr="00AF4249">
        <w:rPr>
          <w:rFonts w:ascii="Arial" w:hAnsi="Arial" w:cs="Arial"/>
          <w:color w:val="000000"/>
          <w:spacing w:val="31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школы</w:t>
      </w:r>
      <w:r w:rsidRPr="00AF4249">
        <w:rPr>
          <w:rFonts w:ascii="Arial" w:hAnsi="Arial" w:cs="Arial"/>
          <w:color w:val="000000"/>
          <w:spacing w:val="30"/>
          <w:sz w:val="23"/>
          <w:szCs w:val="23"/>
        </w:rPr>
        <w:t xml:space="preserve"> </w:t>
      </w:r>
      <w:r w:rsidRPr="00AF4249">
        <w:rPr>
          <w:rFonts w:ascii="Arial" w:hAnsi="Arial" w:cs="Arial"/>
          <w:color w:val="000000"/>
          <w:sz w:val="23"/>
          <w:szCs w:val="23"/>
        </w:rPr>
        <w:t>варьируются. Но есть и положительная динамика по предметам история, обществознание, литература.</w:t>
      </w:r>
    </w:p>
    <w:p w:rsidR="00892FA6" w:rsidRPr="00AF4249" w:rsidRDefault="00892FA6" w:rsidP="00892FA6">
      <w:pPr>
        <w:pStyle w:val="TableParagraph"/>
        <w:ind w:firstLine="709"/>
        <w:rPr>
          <w:rFonts w:ascii="Arial" w:hAnsi="Arial" w:cs="Arial"/>
          <w:color w:val="000000"/>
          <w:sz w:val="23"/>
          <w:szCs w:val="23"/>
        </w:rPr>
      </w:pPr>
    </w:p>
    <w:p w:rsidR="00EF508D" w:rsidRPr="00892FA6" w:rsidRDefault="009432ED">
      <w:pPr>
        <w:pStyle w:val="10"/>
        <w:ind w:left="449" w:right="115"/>
        <w:jc w:val="center"/>
      </w:pPr>
      <w:r w:rsidRPr="00892FA6">
        <w:t>Итоги</w:t>
      </w:r>
      <w:r w:rsidRPr="00892FA6">
        <w:rPr>
          <w:spacing w:val="-3"/>
        </w:rPr>
        <w:t xml:space="preserve"> </w:t>
      </w:r>
      <w:r w:rsidRPr="00892FA6">
        <w:t>Всероссийской</w:t>
      </w:r>
      <w:r w:rsidRPr="00892FA6">
        <w:rPr>
          <w:spacing w:val="-5"/>
        </w:rPr>
        <w:t xml:space="preserve"> </w:t>
      </w:r>
      <w:r w:rsidRPr="00892FA6">
        <w:t>олимпиады</w:t>
      </w:r>
      <w:r w:rsidRPr="00892FA6">
        <w:rPr>
          <w:spacing w:val="-3"/>
        </w:rPr>
        <w:t xml:space="preserve"> </w:t>
      </w:r>
      <w:r w:rsidRPr="00892FA6">
        <w:t>школьников</w:t>
      </w:r>
    </w:p>
    <w:p w:rsidR="00EF508D" w:rsidRPr="009F51A1" w:rsidRDefault="00EF508D">
      <w:pPr>
        <w:pStyle w:val="a3"/>
        <w:rPr>
          <w:b/>
          <w:color w:val="FF0000"/>
          <w:sz w:val="20"/>
        </w:rPr>
      </w:pPr>
    </w:p>
    <w:tbl>
      <w:tblPr>
        <w:tblpPr w:leftFromText="180" w:rightFromText="180" w:vertAnchor="text" w:horzAnchor="margin" w:tblpX="98" w:tblpY="12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417"/>
        <w:gridCol w:w="2136"/>
        <w:gridCol w:w="2135"/>
        <w:gridCol w:w="1257"/>
        <w:gridCol w:w="1985"/>
      </w:tblGrid>
      <w:tr w:rsidR="00892FA6" w:rsidRPr="009955D3" w:rsidTr="00892FA6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Учебный год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color w:val="000000"/>
                <w:sz w:val="23"/>
                <w:szCs w:val="23"/>
              </w:rPr>
              <w:t>муниципальный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color w:val="000000"/>
                <w:sz w:val="23"/>
                <w:szCs w:val="23"/>
              </w:rPr>
              <w:t>региональный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 w:firstLine="0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b/>
                <w:color w:val="000000"/>
                <w:sz w:val="23"/>
                <w:szCs w:val="23"/>
              </w:rPr>
              <w:t>заключительный</w:t>
            </w:r>
          </w:p>
        </w:tc>
      </w:tr>
      <w:tr w:rsidR="00892FA6" w:rsidRPr="009955D3" w:rsidTr="00892FA6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призовые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</w:rPr>
              <w:t>призовые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</w:tc>
      </w:tr>
      <w:tr w:rsidR="00892FA6" w:rsidRPr="009955D3" w:rsidTr="00892F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53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</w:p>
        </w:tc>
      </w:tr>
      <w:tr w:rsidR="00892FA6" w:rsidRPr="009955D3" w:rsidTr="00892F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2020-2021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46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-</w:t>
            </w:r>
          </w:p>
        </w:tc>
      </w:tr>
      <w:tr w:rsidR="00892FA6" w:rsidRPr="009955D3" w:rsidTr="00892F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2021-2022</w:t>
            </w:r>
          </w:p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123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FA6" w:rsidRPr="009955D3" w:rsidRDefault="00892FA6" w:rsidP="00892FA6">
            <w:pPr>
              <w:pStyle w:val="a4"/>
              <w:ind w:left="0"/>
              <w:jc w:val="center"/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</w:pPr>
            <w:r w:rsidRPr="009955D3">
              <w:rPr>
                <w:rFonts w:ascii="Arial" w:hAnsi="Arial" w:cs="Arial"/>
                <w:color w:val="000000"/>
                <w:sz w:val="23"/>
                <w:szCs w:val="23"/>
                <w:lang w:val="tt-RU"/>
              </w:rPr>
              <w:t>0</w:t>
            </w:r>
          </w:p>
        </w:tc>
      </w:tr>
    </w:tbl>
    <w:p w:rsidR="00EF508D" w:rsidRPr="009F51A1" w:rsidRDefault="00EF508D">
      <w:pPr>
        <w:pStyle w:val="a3"/>
        <w:spacing w:before="4"/>
        <w:rPr>
          <w:b/>
          <w:color w:val="FF0000"/>
          <w:sz w:val="16"/>
        </w:rPr>
      </w:pPr>
    </w:p>
    <w:p w:rsidR="00EF508D" w:rsidRPr="009F51A1" w:rsidRDefault="009432ED">
      <w:pPr>
        <w:pStyle w:val="a3"/>
        <w:spacing w:before="90"/>
        <w:ind w:left="392" w:right="408" w:firstLine="358"/>
        <w:jc w:val="both"/>
        <w:rPr>
          <w:color w:val="FF0000"/>
        </w:rPr>
      </w:pPr>
      <w:r w:rsidRPr="009F51A1">
        <w:rPr>
          <w:color w:val="FF0000"/>
        </w:rPr>
        <w:t>:</w:t>
      </w:r>
    </w:p>
    <w:p w:rsidR="00EF508D" w:rsidRPr="009F51A1" w:rsidRDefault="00EF508D">
      <w:pPr>
        <w:pStyle w:val="a3"/>
        <w:spacing w:before="1"/>
        <w:rPr>
          <w:color w:val="FF0000"/>
          <w:sz w:val="11"/>
        </w:rPr>
      </w:pPr>
    </w:p>
    <w:p w:rsidR="00EF508D" w:rsidRDefault="00EF508D">
      <w:pPr>
        <w:jc w:val="center"/>
        <w:rPr>
          <w:sz w:val="24"/>
        </w:rPr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10"/>
        <w:spacing w:before="71" w:line="274" w:lineRule="exact"/>
        <w:ind w:left="1021"/>
        <w:jc w:val="both"/>
      </w:pPr>
      <w:r>
        <w:lastRenderedPageBreak/>
        <w:t>Кадровый</w:t>
      </w:r>
      <w:r>
        <w:rPr>
          <w:spacing w:val="-2"/>
        </w:rPr>
        <w:t xml:space="preserve"> </w:t>
      </w:r>
      <w:r>
        <w:t>состав</w:t>
      </w:r>
    </w:p>
    <w:p w:rsidR="00892FA6" w:rsidRPr="00892FA6" w:rsidRDefault="00892FA6" w:rsidP="00892FA6">
      <w:pPr>
        <w:ind w:firstLine="567"/>
        <w:jc w:val="both"/>
        <w:rPr>
          <w:b/>
          <w:bCs/>
          <w:sz w:val="24"/>
          <w:szCs w:val="24"/>
        </w:rPr>
      </w:pPr>
      <w:r w:rsidRPr="00892FA6">
        <w:rPr>
          <w:sz w:val="24"/>
          <w:szCs w:val="24"/>
        </w:rPr>
        <w:t xml:space="preserve">Гимназия укомплектована педагогическими кадрами на 100%. Педагогический коллектив гимназии ориентирован на постоянное обновление содержания собственной деятельности, на поиск новых нетрадиционных подходов к решению педагогических проблем, связанных с потребностями роста качества образования и развитие личности ребенка, используя профильное обучение в школе. </w:t>
      </w: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  <w:r w:rsidRPr="00892FA6">
        <w:rPr>
          <w:bCs/>
          <w:i/>
          <w:sz w:val="24"/>
          <w:szCs w:val="24"/>
        </w:rPr>
        <w:t>Кадровый состав:</w:t>
      </w:r>
    </w:p>
    <w:tbl>
      <w:tblPr>
        <w:tblW w:w="0" w:type="auto"/>
        <w:jc w:val="center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0"/>
        <w:gridCol w:w="1868"/>
      </w:tblGrid>
      <w:tr w:rsidR="00892FA6" w:rsidRPr="00892FA6" w:rsidTr="00892FA6">
        <w:trPr>
          <w:jc w:val="center"/>
        </w:trPr>
        <w:tc>
          <w:tcPr>
            <w:tcW w:w="527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868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81</w:t>
            </w:r>
          </w:p>
        </w:tc>
      </w:tr>
      <w:tr w:rsidR="00892FA6" w:rsidRPr="00892FA6" w:rsidTr="00892FA6">
        <w:trPr>
          <w:jc w:val="center"/>
        </w:trPr>
        <w:tc>
          <w:tcPr>
            <w:tcW w:w="527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Всего учителей</w:t>
            </w:r>
          </w:p>
        </w:tc>
        <w:tc>
          <w:tcPr>
            <w:tcW w:w="1868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64</w:t>
            </w:r>
          </w:p>
        </w:tc>
      </w:tr>
      <w:tr w:rsidR="00892FA6" w:rsidRPr="00892FA6" w:rsidTr="00892FA6">
        <w:trPr>
          <w:jc w:val="center"/>
        </w:trPr>
        <w:tc>
          <w:tcPr>
            <w:tcW w:w="527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Молодые и вновь прибывшие специалисты</w:t>
            </w:r>
          </w:p>
        </w:tc>
        <w:tc>
          <w:tcPr>
            <w:tcW w:w="1868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4</w:t>
            </w:r>
          </w:p>
        </w:tc>
      </w:tr>
      <w:tr w:rsidR="00892FA6" w:rsidRPr="00892FA6" w:rsidTr="00892FA6">
        <w:trPr>
          <w:jc w:val="center"/>
        </w:trPr>
        <w:tc>
          <w:tcPr>
            <w:tcW w:w="527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Учителя пенсионного возраста</w:t>
            </w:r>
          </w:p>
        </w:tc>
        <w:tc>
          <w:tcPr>
            <w:tcW w:w="1868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17</w:t>
            </w:r>
          </w:p>
        </w:tc>
      </w:tr>
    </w:tbl>
    <w:p w:rsidR="00892FA6" w:rsidRPr="00892FA6" w:rsidRDefault="00892FA6" w:rsidP="00892FA6">
      <w:pPr>
        <w:ind w:firstLine="567"/>
        <w:jc w:val="center"/>
        <w:rPr>
          <w:b/>
          <w:bCs/>
          <w:sz w:val="24"/>
          <w:szCs w:val="24"/>
        </w:rPr>
      </w:pP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  <w:r w:rsidRPr="00892FA6">
        <w:rPr>
          <w:bCs/>
          <w:i/>
          <w:sz w:val="24"/>
          <w:szCs w:val="24"/>
        </w:rPr>
        <w:t>Уровень образования педагогических работников:</w:t>
      </w:r>
    </w:p>
    <w:tbl>
      <w:tblPr>
        <w:tblW w:w="0" w:type="auto"/>
        <w:jc w:val="center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0"/>
        <w:gridCol w:w="1858"/>
      </w:tblGrid>
      <w:tr w:rsidR="00892FA6" w:rsidRPr="00892FA6" w:rsidTr="00892FA6">
        <w:trPr>
          <w:jc w:val="center"/>
        </w:trPr>
        <w:tc>
          <w:tcPr>
            <w:tcW w:w="529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Высшее</w:t>
            </w:r>
          </w:p>
        </w:tc>
        <w:tc>
          <w:tcPr>
            <w:tcW w:w="1858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72</w:t>
            </w:r>
          </w:p>
        </w:tc>
      </w:tr>
      <w:tr w:rsidR="00892FA6" w:rsidRPr="00892FA6" w:rsidTr="00892FA6">
        <w:trPr>
          <w:jc w:val="center"/>
        </w:trPr>
        <w:tc>
          <w:tcPr>
            <w:tcW w:w="5290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858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9</w:t>
            </w:r>
          </w:p>
        </w:tc>
      </w:tr>
    </w:tbl>
    <w:p w:rsidR="00892FA6" w:rsidRPr="00892FA6" w:rsidRDefault="00892FA6" w:rsidP="00892FA6">
      <w:pPr>
        <w:ind w:firstLine="567"/>
        <w:jc w:val="center"/>
        <w:rPr>
          <w:b/>
          <w:bCs/>
          <w:sz w:val="24"/>
          <w:szCs w:val="24"/>
        </w:rPr>
      </w:pP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  <w:r w:rsidRPr="00892FA6">
        <w:rPr>
          <w:bCs/>
          <w:i/>
          <w:sz w:val="24"/>
          <w:szCs w:val="24"/>
        </w:rPr>
        <w:t>Квалификация педагогических работников:</w:t>
      </w:r>
    </w:p>
    <w:tbl>
      <w:tblPr>
        <w:tblW w:w="0" w:type="auto"/>
        <w:jc w:val="center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9"/>
        <w:gridCol w:w="1894"/>
      </w:tblGrid>
      <w:tr w:rsidR="00892FA6" w:rsidRPr="00892FA6" w:rsidTr="00892FA6">
        <w:trPr>
          <w:jc w:val="center"/>
        </w:trPr>
        <w:tc>
          <w:tcPr>
            <w:tcW w:w="5219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894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28</w:t>
            </w:r>
          </w:p>
        </w:tc>
      </w:tr>
      <w:tr w:rsidR="00892FA6" w:rsidRPr="00892FA6" w:rsidTr="00892FA6">
        <w:trPr>
          <w:jc w:val="center"/>
        </w:trPr>
        <w:tc>
          <w:tcPr>
            <w:tcW w:w="5219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894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27</w:t>
            </w:r>
          </w:p>
        </w:tc>
      </w:tr>
      <w:tr w:rsidR="00892FA6" w:rsidRPr="00892FA6" w:rsidTr="00892FA6">
        <w:trPr>
          <w:jc w:val="center"/>
        </w:trPr>
        <w:tc>
          <w:tcPr>
            <w:tcW w:w="5219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894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16</w:t>
            </w:r>
          </w:p>
        </w:tc>
      </w:tr>
      <w:tr w:rsidR="00892FA6" w:rsidRPr="00892FA6" w:rsidTr="00892FA6">
        <w:trPr>
          <w:jc w:val="center"/>
        </w:trPr>
        <w:tc>
          <w:tcPr>
            <w:tcW w:w="5219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 xml:space="preserve">Нет категории </w:t>
            </w:r>
          </w:p>
        </w:tc>
        <w:tc>
          <w:tcPr>
            <w:tcW w:w="1894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10</w:t>
            </w:r>
          </w:p>
        </w:tc>
      </w:tr>
    </w:tbl>
    <w:p w:rsidR="00892FA6" w:rsidRPr="00892FA6" w:rsidRDefault="00892FA6" w:rsidP="00892FA6">
      <w:pPr>
        <w:ind w:firstLine="567"/>
        <w:jc w:val="center"/>
        <w:rPr>
          <w:b/>
          <w:bCs/>
          <w:sz w:val="24"/>
          <w:szCs w:val="24"/>
        </w:rPr>
      </w:pP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  <w:r w:rsidRPr="00892FA6">
        <w:rPr>
          <w:bCs/>
          <w:i/>
          <w:sz w:val="24"/>
          <w:szCs w:val="24"/>
        </w:rPr>
        <w:t>Звания и награды педагогических работников:</w:t>
      </w:r>
    </w:p>
    <w:tbl>
      <w:tblPr>
        <w:tblW w:w="0" w:type="auto"/>
        <w:jc w:val="center"/>
        <w:tblInd w:w="-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5"/>
        <w:gridCol w:w="1870"/>
      </w:tblGrid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Почетная грамота РТ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10</w:t>
            </w:r>
          </w:p>
        </w:tc>
      </w:tr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Нагрудный знак «За заслуги в образовании РТ»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9</w:t>
            </w:r>
          </w:p>
        </w:tc>
      </w:tr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Знак «Почетный наставник РТ»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6</w:t>
            </w:r>
          </w:p>
        </w:tc>
      </w:tr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Заслуженный учитель РТ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4</w:t>
            </w:r>
          </w:p>
        </w:tc>
      </w:tr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Почетная грамота РФ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4</w:t>
            </w:r>
          </w:p>
        </w:tc>
      </w:tr>
      <w:tr w:rsidR="00892FA6" w:rsidRPr="00892FA6" w:rsidTr="00892FA6">
        <w:trPr>
          <w:jc w:val="center"/>
        </w:trPr>
        <w:tc>
          <w:tcPr>
            <w:tcW w:w="5225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870" w:type="dxa"/>
          </w:tcPr>
          <w:p w:rsidR="00892FA6" w:rsidRPr="00892FA6" w:rsidRDefault="00892FA6" w:rsidP="00892FA6">
            <w:pPr>
              <w:ind w:firstLine="9"/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2</w:t>
            </w:r>
          </w:p>
        </w:tc>
      </w:tr>
    </w:tbl>
    <w:p w:rsidR="00892FA6" w:rsidRPr="00892FA6" w:rsidRDefault="00892FA6" w:rsidP="00892FA6">
      <w:pPr>
        <w:ind w:firstLine="567"/>
        <w:jc w:val="center"/>
        <w:rPr>
          <w:b/>
          <w:bCs/>
          <w:sz w:val="24"/>
          <w:szCs w:val="24"/>
        </w:rPr>
      </w:pPr>
    </w:p>
    <w:p w:rsidR="00892FA6" w:rsidRPr="00892FA6" w:rsidRDefault="00892FA6" w:rsidP="00892FA6">
      <w:pPr>
        <w:ind w:firstLine="567"/>
        <w:jc w:val="center"/>
        <w:rPr>
          <w:bCs/>
          <w:i/>
          <w:sz w:val="24"/>
          <w:szCs w:val="24"/>
        </w:rPr>
      </w:pPr>
      <w:r w:rsidRPr="00892FA6">
        <w:rPr>
          <w:bCs/>
          <w:i/>
          <w:sz w:val="24"/>
          <w:szCs w:val="24"/>
        </w:rPr>
        <w:t>Педагогический стаж педагогических работников:</w:t>
      </w:r>
    </w:p>
    <w:tbl>
      <w:tblPr>
        <w:tblW w:w="0" w:type="auto"/>
        <w:jc w:val="center"/>
        <w:tblInd w:w="-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54"/>
        <w:gridCol w:w="1842"/>
      </w:tblGrid>
      <w:tr w:rsidR="00892FA6" w:rsidRPr="00892FA6" w:rsidTr="00892FA6">
        <w:trPr>
          <w:jc w:val="center"/>
        </w:trPr>
        <w:tc>
          <w:tcPr>
            <w:tcW w:w="5154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Менее 3 лет</w:t>
            </w:r>
          </w:p>
        </w:tc>
        <w:tc>
          <w:tcPr>
            <w:tcW w:w="1842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7</w:t>
            </w:r>
          </w:p>
        </w:tc>
      </w:tr>
      <w:tr w:rsidR="00892FA6" w:rsidRPr="00892FA6" w:rsidTr="00892FA6">
        <w:trPr>
          <w:jc w:val="center"/>
        </w:trPr>
        <w:tc>
          <w:tcPr>
            <w:tcW w:w="5154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От 3 до 5 лет</w:t>
            </w:r>
          </w:p>
        </w:tc>
        <w:tc>
          <w:tcPr>
            <w:tcW w:w="1842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5</w:t>
            </w:r>
          </w:p>
        </w:tc>
      </w:tr>
      <w:tr w:rsidR="00892FA6" w:rsidRPr="00892FA6" w:rsidTr="00892FA6">
        <w:trPr>
          <w:jc w:val="center"/>
        </w:trPr>
        <w:tc>
          <w:tcPr>
            <w:tcW w:w="5154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От 5 до 10 лет</w:t>
            </w:r>
          </w:p>
        </w:tc>
        <w:tc>
          <w:tcPr>
            <w:tcW w:w="1842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4</w:t>
            </w:r>
          </w:p>
        </w:tc>
      </w:tr>
      <w:tr w:rsidR="00892FA6" w:rsidRPr="00892FA6" w:rsidTr="00892FA6">
        <w:trPr>
          <w:jc w:val="center"/>
        </w:trPr>
        <w:tc>
          <w:tcPr>
            <w:tcW w:w="5154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От 10 до 20 лет</w:t>
            </w:r>
          </w:p>
        </w:tc>
        <w:tc>
          <w:tcPr>
            <w:tcW w:w="1842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10</w:t>
            </w:r>
          </w:p>
        </w:tc>
      </w:tr>
      <w:tr w:rsidR="00892FA6" w:rsidRPr="00892FA6" w:rsidTr="00892FA6">
        <w:trPr>
          <w:jc w:val="center"/>
        </w:trPr>
        <w:tc>
          <w:tcPr>
            <w:tcW w:w="5154" w:type="dxa"/>
            <w:vAlign w:val="center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Более 20 лет</w:t>
            </w:r>
          </w:p>
        </w:tc>
        <w:tc>
          <w:tcPr>
            <w:tcW w:w="1842" w:type="dxa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55</w:t>
            </w:r>
          </w:p>
        </w:tc>
      </w:tr>
    </w:tbl>
    <w:p w:rsidR="00892FA6" w:rsidRPr="00892FA6" w:rsidRDefault="00892FA6" w:rsidP="00892FA6">
      <w:pPr>
        <w:ind w:firstLine="567"/>
        <w:jc w:val="center"/>
        <w:rPr>
          <w:b/>
          <w:bCs/>
          <w:sz w:val="24"/>
          <w:szCs w:val="24"/>
        </w:rPr>
      </w:pPr>
    </w:p>
    <w:p w:rsidR="00892FA6" w:rsidRPr="00892FA6" w:rsidRDefault="00892FA6" w:rsidP="00892FA6">
      <w:pPr>
        <w:ind w:firstLine="567"/>
        <w:jc w:val="both"/>
        <w:rPr>
          <w:sz w:val="24"/>
          <w:szCs w:val="24"/>
        </w:rPr>
      </w:pPr>
      <w:r w:rsidRPr="00892FA6">
        <w:rPr>
          <w:sz w:val="24"/>
          <w:szCs w:val="24"/>
        </w:rPr>
        <w:t>В гимназии работают педагог-психолог, педагог-организатор, восемь педагогов дополнительного образования, библиотекарь, социальный педагог.</w:t>
      </w:r>
    </w:p>
    <w:p w:rsidR="00892FA6" w:rsidRPr="00892FA6" w:rsidRDefault="00892FA6" w:rsidP="00892FA6">
      <w:pPr>
        <w:ind w:firstLine="567"/>
        <w:jc w:val="both"/>
        <w:rPr>
          <w:sz w:val="24"/>
          <w:szCs w:val="24"/>
        </w:rPr>
      </w:pPr>
      <w:r w:rsidRPr="00892FA6">
        <w:rPr>
          <w:sz w:val="24"/>
          <w:szCs w:val="24"/>
        </w:rPr>
        <w:t xml:space="preserve">Основу педагогического коллектива составляют учителя с более чем 20-летним стажем работы, с высшим образованием, высшей и первой квалификационной категориями. </w:t>
      </w:r>
    </w:p>
    <w:p w:rsidR="00892FA6" w:rsidRPr="00892FA6" w:rsidRDefault="00892FA6" w:rsidP="00892FA6">
      <w:pPr>
        <w:ind w:firstLine="567"/>
        <w:jc w:val="both"/>
        <w:rPr>
          <w:sz w:val="24"/>
          <w:szCs w:val="24"/>
        </w:rPr>
      </w:pPr>
      <w:r w:rsidRPr="00892FA6">
        <w:rPr>
          <w:sz w:val="24"/>
          <w:szCs w:val="24"/>
        </w:rPr>
        <w:t>Таким образом, имеет место высокий уровень образования педагогических кадров (89% с высшим образованием), высокий уровень квалификации (68% имеют высшую и первую квалификационные категории).</w:t>
      </w:r>
    </w:p>
    <w:p w:rsidR="00892FA6" w:rsidRPr="00892FA6" w:rsidRDefault="00892FA6" w:rsidP="00892FA6">
      <w:pPr>
        <w:ind w:firstLine="567"/>
        <w:jc w:val="both"/>
        <w:rPr>
          <w:sz w:val="24"/>
          <w:szCs w:val="24"/>
        </w:rPr>
      </w:pPr>
    </w:p>
    <w:p w:rsidR="00892FA6" w:rsidRPr="00892FA6" w:rsidRDefault="00892FA6" w:rsidP="00892FA6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2"/>
        <w:gridCol w:w="7573"/>
        <w:gridCol w:w="1266"/>
      </w:tblGrid>
      <w:tr w:rsidR="00892FA6" w:rsidRPr="00892FA6" w:rsidTr="00892FA6">
        <w:trPr>
          <w:jc w:val="center"/>
        </w:trPr>
        <w:tc>
          <w:tcPr>
            <w:tcW w:w="732" w:type="dxa"/>
            <w:vAlign w:val="center"/>
          </w:tcPr>
          <w:p w:rsidR="00892FA6" w:rsidRPr="00892FA6" w:rsidRDefault="00892FA6" w:rsidP="00892FA6">
            <w:pPr>
              <w:jc w:val="center"/>
              <w:rPr>
                <w:i/>
                <w:sz w:val="24"/>
                <w:szCs w:val="24"/>
              </w:rPr>
            </w:pPr>
            <w:r w:rsidRPr="00892FA6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7573" w:type="dxa"/>
            <w:vAlign w:val="center"/>
          </w:tcPr>
          <w:p w:rsidR="00892FA6" w:rsidRPr="00892FA6" w:rsidRDefault="00892FA6" w:rsidP="00892FA6">
            <w:pPr>
              <w:jc w:val="center"/>
              <w:rPr>
                <w:i/>
                <w:sz w:val="24"/>
                <w:szCs w:val="24"/>
              </w:rPr>
            </w:pPr>
            <w:r w:rsidRPr="00892FA6">
              <w:rPr>
                <w:i/>
                <w:sz w:val="24"/>
                <w:szCs w:val="24"/>
              </w:rPr>
              <w:t xml:space="preserve">Показатели результативности решения задач </w:t>
            </w:r>
          </w:p>
          <w:p w:rsidR="00892FA6" w:rsidRPr="00892FA6" w:rsidRDefault="00892FA6" w:rsidP="00892FA6">
            <w:pPr>
              <w:jc w:val="center"/>
              <w:rPr>
                <w:i/>
                <w:sz w:val="24"/>
                <w:szCs w:val="24"/>
              </w:rPr>
            </w:pPr>
            <w:r w:rsidRPr="00892FA6">
              <w:rPr>
                <w:i/>
                <w:sz w:val="24"/>
                <w:szCs w:val="24"/>
              </w:rPr>
              <w:t>профессионального роста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i/>
                <w:sz w:val="24"/>
                <w:szCs w:val="24"/>
              </w:rPr>
            </w:pPr>
            <w:r w:rsidRPr="00892FA6">
              <w:rPr>
                <w:i/>
                <w:sz w:val="24"/>
                <w:szCs w:val="24"/>
              </w:rPr>
              <w:t>Кол-во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</w:rPr>
            </w:pPr>
            <w:r w:rsidRPr="00892FA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839" w:type="dxa"/>
            <w:gridSpan w:val="2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</w:rPr>
            </w:pPr>
            <w:r w:rsidRPr="00892FA6">
              <w:rPr>
                <w:b/>
                <w:i/>
                <w:sz w:val="24"/>
                <w:szCs w:val="24"/>
              </w:rPr>
              <w:t>Педагогических и руководящих работников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1.1.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both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всего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80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1.2.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both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 т.ч. учителей,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64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в т.ч. педагогов дополнительного образования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8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1.4.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руководителей ОУ, чья деятельность связана с педагогическим процессом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1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1.5.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 xml:space="preserve">заместителей руководителей ОУ, чья деятельность связана с педагогическим процессом 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7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8839" w:type="dxa"/>
            <w:gridSpan w:val="2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Движение педагогических кадров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педагогических работников, прибывших в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92FA6">
              <w:rPr>
                <w:color w:val="000000"/>
                <w:sz w:val="24"/>
                <w:szCs w:val="24"/>
              </w:rPr>
              <w:t>/202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92FA6">
              <w:rPr>
                <w:color w:val="000000"/>
                <w:sz w:val="24"/>
                <w:szCs w:val="24"/>
              </w:rPr>
              <w:t xml:space="preserve"> учебном году в ОУ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3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в т.ч. молодых специалистов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1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педагогических работников, убывших в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892FA6">
              <w:rPr>
                <w:color w:val="000000"/>
                <w:sz w:val="24"/>
                <w:szCs w:val="24"/>
              </w:rPr>
              <w:t>/202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892FA6">
              <w:rPr>
                <w:color w:val="000000"/>
                <w:sz w:val="24"/>
                <w:szCs w:val="24"/>
              </w:rPr>
              <w:t xml:space="preserve"> учебном году в ОУ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в т.ч. молодых специалистов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0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8839" w:type="dxa"/>
            <w:gridSpan w:val="2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Из них имеют квалификационные категории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высшую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3.2.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первую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1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3.3.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Прошли аттестацию в 2021/2022 учебном году: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на высшую квалификационную категорию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7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5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73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на соответствие занимаемой должности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</w:rPr>
            </w:pPr>
            <w:r w:rsidRPr="00892FA6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Педагогические работники, повысившие свою квалификацию (с выдачей соответствующего документа), в т.ч.: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jc w:val="center"/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26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 w:rsidRPr="00892FA6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both"/>
              <w:rPr>
                <w:b/>
                <w:i/>
                <w:color w:val="000000"/>
                <w:kern w:val="24"/>
              </w:rPr>
            </w:pPr>
            <w:r w:rsidRPr="00892FA6">
              <w:rPr>
                <w:b/>
                <w:i/>
                <w:color w:val="000000"/>
                <w:kern w:val="24"/>
              </w:rPr>
              <w:t>Активность педагогов в методических мероприятиях, связанных с трансляцией эффективных практик работы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  <w:kern w:val="24"/>
              </w:rPr>
            </w:pPr>
            <w:r w:rsidRPr="00892FA6">
              <w:rPr>
                <w:b/>
                <w:color w:val="000000"/>
                <w:kern w:val="24"/>
              </w:rPr>
              <w:t>8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5.1.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</w:pPr>
            <w:r w:rsidRPr="00892FA6">
              <w:rPr>
                <w:color w:val="000000"/>
                <w:kern w:val="24"/>
              </w:rPr>
              <w:t>Количество выступлений на районных семинарах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5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5.2.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</w:pPr>
            <w:r w:rsidRPr="00892FA6">
              <w:rPr>
                <w:color w:val="000000"/>
                <w:kern w:val="24"/>
              </w:rPr>
              <w:t xml:space="preserve">Количество выступлений на региональном уровне 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2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5.3.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</w:pPr>
            <w:r w:rsidRPr="00892FA6">
              <w:rPr>
                <w:color w:val="000000"/>
                <w:kern w:val="24"/>
              </w:rPr>
              <w:t xml:space="preserve">Количество выступлений на федеральном уровне 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1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</w:rPr>
            </w:pPr>
            <w:r w:rsidRPr="00892FA6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both"/>
              <w:rPr>
                <w:b/>
                <w:i/>
                <w:color w:val="000000"/>
                <w:kern w:val="24"/>
              </w:rPr>
            </w:pPr>
            <w:r w:rsidRPr="00892FA6">
              <w:rPr>
                <w:b/>
                <w:i/>
                <w:color w:val="000000"/>
                <w:kern w:val="24"/>
              </w:rPr>
              <w:t>Обобщили опыт педагогической деятельности через публикации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FF0000"/>
              </w:rPr>
            </w:pP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6.1.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both"/>
              <w:rPr>
                <w:color w:val="000000"/>
                <w:kern w:val="24"/>
              </w:rPr>
            </w:pPr>
            <w:r w:rsidRPr="00892FA6">
              <w:rPr>
                <w:color w:val="000000"/>
                <w:kern w:val="24"/>
              </w:rPr>
              <w:t>Количество печатных публикаций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8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right"/>
              <w:rPr>
                <w:sz w:val="24"/>
                <w:szCs w:val="24"/>
              </w:rPr>
            </w:pPr>
            <w:r w:rsidRPr="00892FA6">
              <w:rPr>
                <w:sz w:val="24"/>
                <w:szCs w:val="24"/>
              </w:rPr>
              <w:t>6.2.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both"/>
              <w:rPr>
                <w:color w:val="000000"/>
                <w:kern w:val="24"/>
              </w:rPr>
            </w:pPr>
            <w:r w:rsidRPr="00892FA6">
              <w:rPr>
                <w:color w:val="000000"/>
                <w:kern w:val="24"/>
              </w:rPr>
              <w:t>Количество публикаций в электронных СМИ и профессиональных сообществах</w:t>
            </w:r>
          </w:p>
        </w:tc>
        <w:tc>
          <w:tcPr>
            <w:tcW w:w="1266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35</w:t>
            </w:r>
          </w:p>
        </w:tc>
      </w:tr>
      <w:tr w:rsidR="00892FA6" w:rsidRPr="00892FA6" w:rsidTr="00892FA6">
        <w:trPr>
          <w:jc w:val="center"/>
        </w:trPr>
        <w:tc>
          <w:tcPr>
            <w:tcW w:w="732" w:type="dxa"/>
          </w:tcPr>
          <w:p w:rsidR="00892FA6" w:rsidRPr="00892FA6" w:rsidRDefault="00892FA6" w:rsidP="00892FA6">
            <w:pPr>
              <w:jc w:val="both"/>
              <w:rPr>
                <w:b/>
                <w:i/>
                <w:sz w:val="24"/>
                <w:szCs w:val="24"/>
              </w:rPr>
            </w:pPr>
            <w:r w:rsidRPr="00892FA6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7573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both"/>
            </w:pPr>
            <w:r w:rsidRPr="00892FA6">
              <w:rPr>
                <w:color w:val="000000"/>
                <w:kern w:val="24"/>
              </w:rPr>
              <w:t>Входили в состав региональных комиссий учителей-предметников</w:t>
            </w:r>
          </w:p>
        </w:tc>
        <w:tc>
          <w:tcPr>
            <w:tcW w:w="1266" w:type="dxa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2FA6">
              <w:rPr>
                <w:color w:val="000000"/>
              </w:rPr>
              <w:t>3</w:t>
            </w:r>
          </w:p>
        </w:tc>
      </w:tr>
    </w:tbl>
    <w:p w:rsidR="00892FA6" w:rsidRPr="00892FA6" w:rsidRDefault="00892FA6" w:rsidP="00892FA6">
      <w:pPr>
        <w:ind w:firstLine="567"/>
        <w:jc w:val="both"/>
        <w:rPr>
          <w:sz w:val="24"/>
          <w:szCs w:val="24"/>
        </w:rPr>
      </w:pPr>
    </w:p>
    <w:p w:rsidR="00892FA6" w:rsidRPr="00892FA6" w:rsidRDefault="00892FA6" w:rsidP="00892FA6">
      <w:pPr>
        <w:shd w:val="clear" w:color="auto" w:fill="FFFFFF"/>
        <w:rPr>
          <w:b/>
          <w:i/>
          <w:color w:val="000000"/>
          <w:sz w:val="24"/>
          <w:szCs w:val="24"/>
        </w:rPr>
      </w:pPr>
    </w:p>
    <w:p w:rsidR="00892FA6" w:rsidRPr="00892FA6" w:rsidRDefault="00892FA6" w:rsidP="00892FA6">
      <w:pPr>
        <w:shd w:val="clear" w:color="auto" w:fill="FFFFFF"/>
        <w:jc w:val="center"/>
        <w:rPr>
          <w:b/>
          <w:i/>
          <w:color w:val="000000"/>
          <w:sz w:val="24"/>
          <w:szCs w:val="24"/>
        </w:rPr>
      </w:pPr>
      <w:r w:rsidRPr="00892FA6">
        <w:rPr>
          <w:b/>
          <w:i/>
          <w:color w:val="000000"/>
          <w:sz w:val="24"/>
          <w:szCs w:val="24"/>
        </w:rPr>
        <w:t>Распределение педагогического коллектива по категориям за 3 года</w:t>
      </w:r>
    </w:p>
    <w:p w:rsidR="00892FA6" w:rsidRPr="00892FA6" w:rsidRDefault="00892FA6" w:rsidP="00892FA6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90"/>
        <w:gridCol w:w="1782"/>
        <w:gridCol w:w="1699"/>
        <w:gridCol w:w="1551"/>
      </w:tblGrid>
      <w:tr w:rsidR="00892FA6" w:rsidRPr="00892FA6" w:rsidTr="00892FA6">
        <w:trPr>
          <w:jc w:val="center"/>
        </w:trPr>
        <w:tc>
          <w:tcPr>
            <w:tcW w:w="2990" w:type="dxa"/>
            <w:shd w:val="clear" w:color="auto" w:fill="FDE9D9"/>
          </w:tcPr>
          <w:p w:rsidR="00892FA6" w:rsidRPr="00892FA6" w:rsidRDefault="00892FA6" w:rsidP="00892FA6">
            <w:pPr>
              <w:tabs>
                <w:tab w:val="center" w:pos="1434"/>
                <w:tab w:val="right" w:pos="2869"/>
              </w:tabs>
              <w:jc w:val="center"/>
              <w:rPr>
                <w:i/>
                <w:color w:val="000000"/>
                <w:sz w:val="24"/>
                <w:szCs w:val="24"/>
              </w:rPr>
            </w:pPr>
            <w:r w:rsidRPr="00892FA6">
              <w:rPr>
                <w:i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1782" w:type="dxa"/>
            <w:shd w:val="clear" w:color="auto" w:fill="FDE9D9"/>
          </w:tcPr>
          <w:p w:rsidR="00892FA6" w:rsidRPr="00892FA6" w:rsidRDefault="00892FA6" w:rsidP="00892FA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92FA6">
              <w:rPr>
                <w:i/>
                <w:color w:val="000000"/>
                <w:sz w:val="24"/>
                <w:szCs w:val="24"/>
              </w:rPr>
              <w:t>2019 – 2020</w:t>
            </w:r>
          </w:p>
        </w:tc>
        <w:tc>
          <w:tcPr>
            <w:tcW w:w="1699" w:type="dxa"/>
            <w:shd w:val="clear" w:color="auto" w:fill="FDE9D9"/>
          </w:tcPr>
          <w:p w:rsidR="00892FA6" w:rsidRPr="00892FA6" w:rsidRDefault="00892FA6" w:rsidP="00892FA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92FA6">
              <w:rPr>
                <w:i/>
                <w:color w:val="000000"/>
                <w:sz w:val="24"/>
                <w:szCs w:val="24"/>
              </w:rPr>
              <w:t xml:space="preserve">2020 – 2021 </w:t>
            </w:r>
          </w:p>
        </w:tc>
        <w:tc>
          <w:tcPr>
            <w:tcW w:w="1551" w:type="dxa"/>
            <w:shd w:val="clear" w:color="auto" w:fill="FDE9D9"/>
          </w:tcPr>
          <w:p w:rsidR="00892FA6" w:rsidRPr="00892FA6" w:rsidRDefault="00892FA6" w:rsidP="00892FA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892FA6">
              <w:rPr>
                <w:i/>
                <w:color w:val="000000"/>
                <w:sz w:val="24"/>
                <w:szCs w:val="24"/>
              </w:rPr>
              <w:t xml:space="preserve">2021 – 2022 </w:t>
            </w:r>
          </w:p>
        </w:tc>
      </w:tr>
      <w:tr w:rsidR="00892FA6" w:rsidRPr="00892FA6" w:rsidTr="00892FA6">
        <w:trPr>
          <w:jc w:val="center"/>
        </w:trPr>
        <w:tc>
          <w:tcPr>
            <w:tcW w:w="2990" w:type="dxa"/>
            <w:shd w:val="clear" w:color="auto" w:fill="auto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1782" w:type="dxa"/>
            <w:shd w:val="clear" w:color="auto" w:fill="auto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val="clear" w:color="auto" w:fill="auto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33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shd w:val="clear" w:color="auto" w:fill="auto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28</w:t>
            </w:r>
          </w:p>
        </w:tc>
      </w:tr>
      <w:tr w:rsidR="00892FA6" w:rsidRPr="00892FA6" w:rsidTr="00892FA6">
        <w:trPr>
          <w:jc w:val="center"/>
        </w:trPr>
        <w:tc>
          <w:tcPr>
            <w:tcW w:w="2990" w:type="dxa"/>
            <w:shd w:val="clear" w:color="auto" w:fill="auto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782" w:type="dxa"/>
            <w:shd w:val="clear" w:color="auto" w:fill="auto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val="clear" w:color="auto" w:fill="auto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26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shd w:val="clear" w:color="auto" w:fill="auto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27</w:t>
            </w:r>
          </w:p>
        </w:tc>
      </w:tr>
      <w:tr w:rsidR="00892FA6" w:rsidRPr="00892FA6" w:rsidTr="00892FA6">
        <w:trPr>
          <w:jc w:val="center"/>
        </w:trPr>
        <w:tc>
          <w:tcPr>
            <w:tcW w:w="2990" w:type="dxa"/>
            <w:shd w:val="clear" w:color="auto" w:fill="auto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 xml:space="preserve">Соответствие </w:t>
            </w:r>
          </w:p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 xml:space="preserve">занимаемой должности 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22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16</w:t>
            </w:r>
          </w:p>
        </w:tc>
      </w:tr>
      <w:tr w:rsidR="00892FA6" w:rsidRPr="00892FA6" w:rsidTr="00892FA6">
        <w:trPr>
          <w:jc w:val="center"/>
        </w:trPr>
        <w:tc>
          <w:tcPr>
            <w:tcW w:w="2990" w:type="dxa"/>
            <w:shd w:val="clear" w:color="auto" w:fill="auto"/>
          </w:tcPr>
          <w:p w:rsidR="00892FA6" w:rsidRPr="00892FA6" w:rsidRDefault="00892FA6" w:rsidP="00892FA6">
            <w:pPr>
              <w:rPr>
                <w:color w:val="000000"/>
                <w:sz w:val="24"/>
                <w:szCs w:val="24"/>
              </w:rPr>
            </w:pPr>
            <w:r w:rsidRPr="00892FA6">
              <w:rPr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892FA6" w:rsidRPr="00892FA6" w:rsidRDefault="00892FA6" w:rsidP="00892FA6">
            <w:pPr>
              <w:jc w:val="center"/>
              <w:rPr>
                <w:bCs/>
                <w:sz w:val="24"/>
                <w:szCs w:val="24"/>
              </w:rPr>
            </w:pPr>
            <w:r w:rsidRPr="00892FA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7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</w:pPr>
            <w:r w:rsidRPr="00892FA6">
              <w:t>10</w:t>
            </w:r>
          </w:p>
        </w:tc>
      </w:tr>
      <w:tr w:rsidR="00892FA6" w:rsidRPr="00892FA6" w:rsidTr="00892FA6">
        <w:trPr>
          <w:jc w:val="center"/>
        </w:trPr>
        <w:tc>
          <w:tcPr>
            <w:tcW w:w="2990" w:type="dxa"/>
            <w:shd w:val="clear" w:color="auto" w:fill="auto"/>
          </w:tcPr>
          <w:p w:rsidR="00892FA6" w:rsidRPr="00892FA6" w:rsidRDefault="00892FA6" w:rsidP="00892FA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Всего педагогов:</w:t>
            </w:r>
          </w:p>
        </w:tc>
        <w:tc>
          <w:tcPr>
            <w:tcW w:w="1782" w:type="dxa"/>
            <w:vAlign w:val="center"/>
          </w:tcPr>
          <w:p w:rsidR="00892FA6" w:rsidRPr="00892FA6" w:rsidRDefault="00892FA6" w:rsidP="00892FA6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99" w:type="dxa"/>
            <w:vAlign w:val="center"/>
          </w:tcPr>
          <w:p w:rsidR="00892FA6" w:rsidRPr="00892FA6" w:rsidRDefault="00892FA6" w:rsidP="00892FA6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892FA6">
              <w:rPr>
                <w:b/>
                <w:bCs/>
                <w:i/>
                <w:iCs/>
              </w:rPr>
              <w:t>88</w:t>
            </w:r>
          </w:p>
        </w:tc>
        <w:tc>
          <w:tcPr>
            <w:tcW w:w="1551" w:type="dxa"/>
            <w:vAlign w:val="center"/>
          </w:tcPr>
          <w:p w:rsidR="00892FA6" w:rsidRPr="00892FA6" w:rsidRDefault="00892FA6" w:rsidP="00892FA6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92FA6">
              <w:rPr>
                <w:b/>
                <w:i/>
                <w:color w:val="000000"/>
                <w:sz w:val="24"/>
                <w:szCs w:val="24"/>
              </w:rPr>
              <w:t>81</w:t>
            </w:r>
          </w:p>
        </w:tc>
      </w:tr>
    </w:tbl>
    <w:p w:rsidR="00892FA6" w:rsidRDefault="00892FA6" w:rsidP="00892FA6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764D52" w:rsidRPr="00764D52" w:rsidRDefault="00764D52" w:rsidP="00764D52">
      <w:pPr>
        <w:shd w:val="clear" w:color="auto" w:fill="FFFFFF"/>
        <w:jc w:val="center"/>
        <w:rPr>
          <w:rFonts w:ascii="Arial" w:hAnsi="Arial" w:cs="Arial"/>
          <w:b/>
          <w:i/>
          <w:sz w:val="26"/>
          <w:szCs w:val="26"/>
        </w:rPr>
      </w:pPr>
      <w:r w:rsidRPr="00764D52">
        <w:rPr>
          <w:rFonts w:ascii="Arial" w:hAnsi="Arial" w:cs="Arial"/>
          <w:b/>
          <w:i/>
          <w:sz w:val="26"/>
          <w:szCs w:val="26"/>
        </w:rPr>
        <w:t>Материально-технические условия образовательной деятельности</w:t>
      </w:r>
    </w:p>
    <w:p w:rsidR="00764D52" w:rsidRPr="009955D3" w:rsidRDefault="00764D52" w:rsidP="00764D5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10"/>
          <w:szCs w:val="10"/>
        </w:rPr>
      </w:pP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proofErr w:type="spellStart"/>
      <w:r w:rsidRPr="00764D52">
        <w:rPr>
          <w:color w:val="000000"/>
          <w:sz w:val="23"/>
          <w:szCs w:val="23"/>
        </w:rPr>
        <w:t>Критериальными</w:t>
      </w:r>
      <w:proofErr w:type="spellEnd"/>
      <w:r w:rsidRPr="00764D52">
        <w:rPr>
          <w:color w:val="000000"/>
          <w:sz w:val="23"/>
          <w:szCs w:val="23"/>
        </w:rPr>
        <w:t xml:space="preserve"> источниками оценки материально-технических условий МБОУ «Гимназия №52» являются требования и рекомендации ФГОС общего образования.</w:t>
      </w: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Материально-техническая база образовательного учреждения приведена в соответствие с задачами реализации основных образовательных программ общего образования. В наличии есть необходимое оснащения для ведения образовательной деятельности. </w:t>
      </w: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>В 2021-2022 учебном году для реализации образовательной деятельности имелось следующее материально-техническое обеспечение:</w:t>
      </w:r>
    </w:p>
    <w:p w:rsidR="00764D52" w:rsidRPr="00764D52" w:rsidRDefault="00764D52" w:rsidP="00764D52">
      <w:pPr>
        <w:pStyle w:val="a7"/>
        <w:tabs>
          <w:tab w:val="left" w:pos="0"/>
        </w:tabs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>Гимназия находится в здании, которое было построено в 1972 году, площадью 4952,1 м</w:t>
      </w:r>
      <w:proofErr w:type="gramStart"/>
      <w:r w:rsidRPr="00764D52">
        <w:rPr>
          <w:sz w:val="23"/>
          <w:szCs w:val="23"/>
          <w:vertAlign w:val="superscript"/>
        </w:rPr>
        <w:t>2</w:t>
      </w:r>
      <w:proofErr w:type="gramEnd"/>
      <w:r w:rsidRPr="00764D52">
        <w:rPr>
          <w:sz w:val="23"/>
          <w:szCs w:val="23"/>
        </w:rPr>
        <w:t xml:space="preserve">. </w:t>
      </w: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lastRenderedPageBreak/>
        <w:t>В образовательном процессе гимназии используется 42 кабинета, в том числе: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русского языка и литературы – 4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математики - 4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 xml:space="preserve">. начальной школы – 11 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иностранных языков – 4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химии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биологии, географии – 2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физики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информатики – 2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ОБЖ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истории, обществознания - 2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музыки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технологии (</w:t>
      </w:r>
      <w:proofErr w:type="spellStart"/>
      <w:r w:rsidRPr="00764D52">
        <w:rPr>
          <w:sz w:val="23"/>
          <w:szCs w:val="23"/>
        </w:rPr>
        <w:t>д</w:t>
      </w:r>
      <w:proofErr w:type="spellEnd"/>
      <w:r w:rsidRPr="00764D52">
        <w:rPr>
          <w:sz w:val="23"/>
          <w:szCs w:val="23"/>
        </w:rPr>
        <w:t>)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proofErr w:type="spellStart"/>
      <w:r w:rsidRPr="00764D52">
        <w:rPr>
          <w:sz w:val="23"/>
          <w:szCs w:val="23"/>
        </w:rPr>
        <w:t>каб</w:t>
      </w:r>
      <w:proofErr w:type="spellEnd"/>
      <w:r w:rsidRPr="00764D52">
        <w:rPr>
          <w:sz w:val="23"/>
          <w:szCs w:val="23"/>
        </w:rPr>
        <w:t>. технологии (м)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>мастерские (столярная, домоводства) - 1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>спортивные залы – 1</w:t>
      </w:r>
    </w:p>
    <w:p w:rsidR="00764D52" w:rsidRPr="00764D52" w:rsidRDefault="00764D52" w:rsidP="00764D52">
      <w:pPr>
        <w:widowControl/>
        <w:numPr>
          <w:ilvl w:val="0"/>
          <w:numId w:val="36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 xml:space="preserve">кабинет социально-педагогической работы – 1 </w:t>
      </w:r>
    </w:p>
    <w:p w:rsidR="00764D52" w:rsidRPr="00764D52" w:rsidRDefault="00764D52" w:rsidP="00764D52">
      <w:pPr>
        <w:ind w:firstLine="567"/>
        <w:rPr>
          <w:sz w:val="23"/>
          <w:szCs w:val="23"/>
        </w:rPr>
      </w:pPr>
      <w:r w:rsidRPr="00764D52">
        <w:rPr>
          <w:sz w:val="23"/>
          <w:szCs w:val="23"/>
        </w:rPr>
        <w:t>Помещения для внеклассной, внеурочной работы (9):</w:t>
      </w:r>
    </w:p>
    <w:p w:rsidR="00764D52" w:rsidRPr="00764D52" w:rsidRDefault="00764D52" w:rsidP="00764D52">
      <w:pPr>
        <w:widowControl/>
        <w:numPr>
          <w:ilvl w:val="0"/>
          <w:numId w:val="37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>школьный музей – 1</w:t>
      </w:r>
    </w:p>
    <w:p w:rsidR="00764D52" w:rsidRPr="00764D52" w:rsidRDefault="00764D52" w:rsidP="00764D52">
      <w:pPr>
        <w:widowControl/>
        <w:numPr>
          <w:ilvl w:val="0"/>
          <w:numId w:val="37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>библиотека – 1</w:t>
      </w:r>
    </w:p>
    <w:p w:rsidR="00764D52" w:rsidRPr="00764D52" w:rsidRDefault="00764D52" w:rsidP="00764D52">
      <w:pPr>
        <w:widowControl/>
        <w:numPr>
          <w:ilvl w:val="0"/>
          <w:numId w:val="37"/>
        </w:numPr>
        <w:autoSpaceDE/>
        <w:autoSpaceDN/>
        <w:rPr>
          <w:sz w:val="23"/>
          <w:szCs w:val="23"/>
        </w:rPr>
      </w:pPr>
      <w:r w:rsidRPr="00764D52">
        <w:rPr>
          <w:sz w:val="23"/>
          <w:szCs w:val="23"/>
        </w:rPr>
        <w:t>актовый зал (200 мест) – 1</w:t>
      </w:r>
    </w:p>
    <w:p w:rsidR="00764D52" w:rsidRPr="00764D52" w:rsidRDefault="00764D52" w:rsidP="00764D52">
      <w:pPr>
        <w:ind w:firstLine="567"/>
        <w:jc w:val="both"/>
        <w:rPr>
          <w:sz w:val="16"/>
          <w:szCs w:val="16"/>
        </w:rPr>
      </w:pP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 xml:space="preserve">Кабинеты отвечают требованиям </w:t>
      </w:r>
      <w:proofErr w:type="spellStart"/>
      <w:r w:rsidRPr="00764D52">
        <w:rPr>
          <w:sz w:val="23"/>
          <w:szCs w:val="23"/>
        </w:rPr>
        <w:t>Роспотребнадзора</w:t>
      </w:r>
      <w:proofErr w:type="spellEnd"/>
      <w:r w:rsidRPr="00764D52">
        <w:rPr>
          <w:sz w:val="23"/>
          <w:szCs w:val="23"/>
        </w:rPr>
        <w:t xml:space="preserve"> в части санитарно-гигиенических норм, освещённости, теплового режима. Все учебные кабинеты оснащены софитами для освещения аудиторных досок. </w:t>
      </w: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>В 18 кабинетах есть компьютеры, в 33 кабинетах мультимедиа проекторы; в 12 – интерактивные доски, в 1 кабинете документ-камера.</w:t>
      </w: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 xml:space="preserve">В 2021/22 учебном году удалось улучшить материально-техническую базу гимназии: </w:t>
      </w:r>
    </w:p>
    <w:p w:rsidR="00764D52" w:rsidRPr="00764D52" w:rsidRDefault="00764D52" w:rsidP="00764D52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>Для обеспечения нормативных показателей освещенности заменены электролампы в кабинете 102, в учительской</w:t>
      </w:r>
    </w:p>
    <w:p w:rsidR="00764D52" w:rsidRPr="00764D52" w:rsidRDefault="00764D52" w:rsidP="00764D52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Приобретены жалюзи в 1 учебный кабинет (306 </w:t>
      </w:r>
      <w:proofErr w:type="spellStart"/>
      <w:r w:rsidRPr="00764D52">
        <w:rPr>
          <w:color w:val="000000"/>
          <w:sz w:val="23"/>
          <w:szCs w:val="23"/>
        </w:rPr>
        <w:t>каб</w:t>
      </w:r>
      <w:proofErr w:type="spellEnd"/>
      <w:r w:rsidRPr="00764D52">
        <w:rPr>
          <w:color w:val="000000"/>
          <w:sz w:val="23"/>
          <w:szCs w:val="23"/>
        </w:rPr>
        <w:t>.);</w:t>
      </w:r>
    </w:p>
    <w:p w:rsidR="00764D52" w:rsidRPr="00764D52" w:rsidRDefault="00764D52" w:rsidP="00764D52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Приобретена школьная мебель в каб.108 </w:t>
      </w:r>
    </w:p>
    <w:p w:rsidR="00764D52" w:rsidRPr="00764D52" w:rsidRDefault="00764D52" w:rsidP="00764D52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Приобретена посуда и оборудование для школьной столовой </w:t>
      </w:r>
    </w:p>
    <w:p w:rsidR="00764D52" w:rsidRPr="00764D52" w:rsidRDefault="00764D52" w:rsidP="00764D52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Библиотечный фонд пополнился учебной литературой </w:t>
      </w: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>В 2022-2023 учебном году необходимо продолжить работу по укреплению и обновлению материально-технической базы (замена устаревшего оборудования, учебников, техники и т.д.).</w:t>
      </w:r>
    </w:p>
    <w:p w:rsidR="00764D52" w:rsidRPr="00764D52" w:rsidRDefault="00764D52" w:rsidP="00764D52">
      <w:pPr>
        <w:ind w:firstLine="567"/>
        <w:jc w:val="both"/>
        <w:rPr>
          <w:sz w:val="23"/>
          <w:szCs w:val="23"/>
        </w:rPr>
      </w:pPr>
      <w:r w:rsidRPr="00764D52">
        <w:rPr>
          <w:sz w:val="23"/>
          <w:szCs w:val="23"/>
        </w:rPr>
        <w:t>Динамика совершенствования материально-технической базы школы положительная. Однако приобретение новой техники не успевает за процессом старения существующей в эксплуатации. В течение 3-х последних лет количество компьютерной техники и современного оборудования кабинетов обновлялось.</w:t>
      </w: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>Осуществлён сруб и обрезка аварийных деревьев. Прилегающая территория гимназии озеленена насаждениями по всему периметру, оформлены цветники.</w:t>
      </w: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 xml:space="preserve">Таким образом, для обеспечения качественной образовательной деятельности, воспитания, отдыха, питания и медицинского </w:t>
      </w:r>
      <w:proofErr w:type="gramStart"/>
      <w:r w:rsidRPr="00764D52">
        <w:rPr>
          <w:color w:val="000000"/>
          <w:sz w:val="23"/>
          <w:szCs w:val="23"/>
        </w:rPr>
        <w:t>обслуживания</w:t>
      </w:r>
      <w:proofErr w:type="gramEnd"/>
      <w:r w:rsidRPr="00764D52">
        <w:rPr>
          <w:color w:val="000000"/>
          <w:sz w:val="23"/>
          <w:szCs w:val="23"/>
        </w:rPr>
        <w:t xml:space="preserve"> обучающихся гимназия располагает достаточными материально-техническими ресурсами. </w:t>
      </w:r>
    </w:p>
    <w:p w:rsidR="00764D52" w:rsidRPr="00764D52" w:rsidRDefault="00764D52" w:rsidP="00764D52">
      <w:pPr>
        <w:shd w:val="clear" w:color="auto" w:fill="FFFFFF"/>
        <w:ind w:firstLine="567"/>
        <w:jc w:val="both"/>
        <w:rPr>
          <w:color w:val="000000"/>
          <w:sz w:val="23"/>
          <w:szCs w:val="23"/>
        </w:rPr>
      </w:pPr>
      <w:r w:rsidRPr="00764D52">
        <w:rPr>
          <w:color w:val="000000"/>
          <w:sz w:val="23"/>
          <w:szCs w:val="23"/>
        </w:rPr>
        <w:t>Освещённость и воздушно-тепловой режим помещений соответствуют нормам, установленным для образовательных учреждений. В гимназии сформирована удовлетворительная безопасная и комфортная среда для всех участников образовательной деятельности.</w:t>
      </w:r>
    </w:p>
    <w:p w:rsidR="00EF508D" w:rsidRPr="00764D52" w:rsidRDefault="00EF508D">
      <w:pPr>
        <w:jc w:val="both"/>
        <w:rPr>
          <w:sz w:val="24"/>
          <w:szCs w:val="24"/>
        </w:rPr>
        <w:sectPr w:rsidR="00EF508D" w:rsidRPr="00764D52"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10"/>
        <w:numPr>
          <w:ilvl w:val="0"/>
          <w:numId w:val="31"/>
        </w:numPr>
        <w:tabs>
          <w:tab w:val="left" w:pos="3953"/>
        </w:tabs>
        <w:spacing w:before="71" w:line="480" w:lineRule="auto"/>
        <w:ind w:left="3282" w:right="3017" w:firstLine="309"/>
        <w:jc w:val="both"/>
      </w:pPr>
      <w:r>
        <w:lastRenderedPageBreak/>
        <w:t>КОНЦЕПЦИЯ РАЗВИТИЯ</w:t>
      </w:r>
      <w:r>
        <w:rPr>
          <w:spacing w:val="1"/>
        </w:rPr>
        <w:t xml:space="preserve"> </w:t>
      </w:r>
      <w:r>
        <w:t>4.1.Актуальность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p w:rsidR="00EF508D" w:rsidRDefault="009432ED">
      <w:pPr>
        <w:pStyle w:val="a3"/>
        <w:ind w:left="312" w:right="418" w:firstLine="708"/>
        <w:jc w:val="both"/>
      </w:pPr>
      <w:r>
        <w:t xml:space="preserve">Концептуальная платформа Программы развития </w:t>
      </w:r>
      <w:r w:rsidR="00892FA6">
        <w:t>М</w:t>
      </w:r>
      <w:r>
        <w:t xml:space="preserve">БОУ </w:t>
      </w:r>
      <w:r w:rsidR="00892FA6">
        <w:t xml:space="preserve">«Гимназия №52» </w:t>
      </w:r>
      <w:r>
        <w:t>разработана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Национального проекта</w:t>
      </w:r>
      <w:r>
        <w:rPr>
          <w:spacing w:val="2"/>
        </w:rPr>
        <w:t xml:space="preserve"> </w:t>
      </w:r>
      <w:r>
        <w:t>«Образования».</w:t>
      </w:r>
    </w:p>
    <w:p w:rsidR="00EF508D" w:rsidRDefault="009432ED">
      <w:pPr>
        <w:pStyle w:val="a3"/>
        <w:ind w:left="312" w:right="417" w:firstLine="708"/>
        <w:jc w:val="both"/>
      </w:pPr>
      <w:r>
        <w:t>Инициатива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ключевых задач: обеспечение глобальной конкурентоспособности российского образования 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воспитание гармонично развитой и социально ответственной личности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:rsidR="00EF508D" w:rsidRDefault="009432ED">
      <w:pPr>
        <w:pStyle w:val="a3"/>
        <w:ind w:left="312" w:right="409" w:firstLine="708"/>
        <w:jc w:val="both"/>
      </w:pPr>
      <w:r>
        <w:t>Новая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компетентностной</w:t>
      </w:r>
      <w:proofErr w:type="spellEnd"/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оценивающей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жизнедеятельности.</w:t>
      </w:r>
    </w:p>
    <w:p w:rsidR="00EF508D" w:rsidRDefault="009432ED">
      <w:pPr>
        <w:pStyle w:val="a3"/>
        <w:ind w:left="1021"/>
        <w:jc w:val="both"/>
      </w:pP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ресурсам</w:t>
      </w:r>
      <w:r>
        <w:rPr>
          <w:spacing w:val="-3"/>
        </w:rPr>
        <w:t xml:space="preserve"> </w:t>
      </w:r>
      <w:r>
        <w:t>относятся: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ind w:left="1033" w:hanging="361"/>
        <w:jc w:val="both"/>
        <w:rPr>
          <w:sz w:val="24"/>
        </w:rPr>
      </w:pP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line="293" w:lineRule="exact"/>
        <w:ind w:left="1033" w:hanging="361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онлайн-образования</w:t>
      </w:r>
      <w:proofErr w:type="spellEnd"/>
      <w:r>
        <w:rPr>
          <w:sz w:val="24"/>
        </w:rPr>
        <w:t>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1" w:line="237" w:lineRule="auto"/>
        <w:ind w:right="1099" w:hanging="348"/>
        <w:rPr>
          <w:sz w:val="24"/>
        </w:rPr>
      </w:pPr>
      <w:r>
        <w:rPr>
          <w:sz w:val="24"/>
        </w:rPr>
        <w:t>подготовка родителей как компетентных участников образовательных отношений.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2" w:line="293" w:lineRule="exact"/>
        <w:ind w:left="1033" w:hanging="361"/>
        <w:rPr>
          <w:sz w:val="24"/>
        </w:rPr>
      </w:pPr>
      <w:r>
        <w:rPr>
          <w:sz w:val="24"/>
        </w:rPr>
        <w:t>ранняя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3" w:lineRule="exact"/>
        <w:ind w:left="1033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3" w:lineRule="exact"/>
        <w:ind w:left="1033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  <w:tab w:val="left" w:pos="2495"/>
          <w:tab w:val="left" w:pos="3915"/>
          <w:tab w:val="left" w:pos="6214"/>
          <w:tab w:val="left" w:pos="6632"/>
          <w:tab w:val="left" w:pos="8860"/>
        </w:tabs>
        <w:ind w:left="1033" w:right="417"/>
        <w:rPr>
          <w:sz w:val="24"/>
        </w:rPr>
      </w:pPr>
      <w:r>
        <w:rPr>
          <w:sz w:val="24"/>
        </w:rPr>
        <w:t>технологии</w:t>
      </w:r>
      <w:r>
        <w:rPr>
          <w:sz w:val="24"/>
        </w:rPr>
        <w:tab/>
        <w:t>проектной,</w:t>
      </w:r>
      <w:r>
        <w:rPr>
          <w:sz w:val="24"/>
        </w:rPr>
        <w:tab/>
        <w:t>экспериментальной</w:t>
      </w:r>
      <w:r>
        <w:rPr>
          <w:sz w:val="24"/>
        </w:rPr>
        <w:tab/>
        <w:t>и</w:t>
      </w:r>
      <w:r>
        <w:rPr>
          <w:sz w:val="24"/>
        </w:rPr>
        <w:tab/>
        <w:t>исследовательской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ind w:left="1033" w:right="418"/>
        <w:rPr>
          <w:sz w:val="24"/>
        </w:rPr>
      </w:pPr>
      <w:r>
        <w:rPr>
          <w:sz w:val="24"/>
        </w:rPr>
        <w:t>вовлечение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ВУЗов,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предприятий,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 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3" w:lineRule="exact"/>
        <w:ind w:left="1033" w:hanging="361"/>
        <w:rPr>
          <w:sz w:val="24"/>
        </w:rPr>
      </w:pPr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2" w:lineRule="exact"/>
        <w:ind w:left="1033" w:hanging="361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892FA6" w:rsidRPr="005C1782" w:rsidRDefault="009432ED" w:rsidP="00892FA6">
      <w:pPr>
        <w:rPr>
          <w:color w:val="000000"/>
          <w:sz w:val="24"/>
          <w:szCs w:val="24"/>
        </w:rPr>
      </w:pPr>
      <w:r>
        <w:t>Концепция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положенная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сформирована с учетом основных тенденций и потребностей</w:t>
      </w:r>
      <w:r w:rsidR="00892FA6">
        <w:t xml:space="preserve">, указанных в </w:t>
      </w:r>
      <w:r w:rsidR="00892FA6" w:rsidRPr="005C1782">
        <w:rPr>
          <w:color w:val="000000"/>
          <w:sz w:val="24"/>
          <w:szCs w:val="24"/>
        </w:rPr>
        <w:t>Государственн</w:t>
      </w:r>
      <w:r w:rsidR="00892FA6">
        <w:rPr>
          <w:color w:val="000000"/>
          <w:sz w:val="24"/>
          <w:szCs w:val="24"/>
        </w:rPr>
        <w:t>ой</w:t>
      </w:r>
      <w:r w:rsidR="00892FA6" w:rsidRPr="005C1782">
        <w:rPr>
          <w:color w:val="000000"/>
          <w:sz w:val="24"/>
          <w:szCs w:val="24"/>
        </w:rPr>
        <w:t xml:space="preserve"> программ</w:t>
      </w:r>
      <w:r w:rsidR="00892FA6">
        <w:rPr>
          <w:color w:val="000000"/>
          <w:sz w:val="24"/>
          <w:szCs w:val="24"/>
        </w:rPr>
        <w:t>е</w:t>
      </w:r>
      <w:r w:rsidR="00892FA6" w:rsidRPr="005C1782">
        <w:rPr>
          <w:color w:val="000000"/>
          <w:sz w:val="24"/>
          <w:szCs w:val="24"/>
        </w:rPr>
        <w:t xml:space="preserve"> </w:t>
      </w:r>
      <w:r w:rsidR="00892FA6">
        <w:rPr>
          <w:color w:val="000000"/>
          <w:sz w:val="24"/>
          <w:szCs w:val="24"/>
        </w:rPr>
        <w:t xml:space="preserve">«Развитие </w:t>
      </w:r>
      <w:r w:rsidR="00892FA6" w:rsidRPr="005C1782">
        <w:rPr>
          <w:color w:val="000000"/>
          <w:sz w:val="24"/>
          <w:szCs w:val="24"/>
        </w:rPr>
        <w:t xml:space="preserve">образования в </w:t>
      </w:r>
      <w:r w:rsidR="00892FA6">
        <w:rPr>
          <w:color w:val="000000"/>
          <w:sz w:val="24"/>
          <w:szCs w:val="24"/>
        </w:rPr>
        <w:t xml:space="preserve">и науки Республики Татарстан» </w:t>
      </w:r>
      <w:r w:rsidR="00892FA6" w:rsidRPr="005C1782">
        <w:rPr>
          <w:color w:val="000000"/>
          <w:sz w:val="24"/>
          <w:szCs w:val="24"/>
        </w:rPr>
        <w:t>на 20</w:t>
      </w:r>
      <w:r w:rsidR="00892FA6">
        <w:rPr>
          <w:color w:val="000000"/>
          <w:sz w:val="24"/>
          <w:szCs w:val="24"/>
        </w:rPr>
        <w:t>14</w:t>
      </w:r>
      <w:r w:rsidR="00892FA6" w:rsidRPr="005C1782">
        <w:rPr>
          <w:color w:val="000000"/>
          <w:sz w:val="24"/>
          <w:szCs w:val="24"/>
        </w:rPr>
        <w:t>–20</w:t>
      </w:r>
      <w:r w:rsidR="00892FA6">
        <w:rPr>
          <w:color w:val="000000"/>
          <w:sz w:val="24"/>
          <w:szCs w:val="24"/>
        </w:rPr>
        <w:t>25</w:t>
      </w:r>
      <w:r w:rsidR="00892FA6" w:rsidRPr="005C1782">
        <w:rPr>
          <w:color w:val="000000"/>
          <w:sz w:val="24"/>
          <w:szCs w:val="24"/>
        </w:rPr>
        <w:t xml:space="preserve"> годы, утвержденн</w:t>
      </w:r>
      <w:r w:rsidR="00892FA6">
        <w:rPr>
          <w:color w:val="000000"/>
          <w:sz w:val="24"/>
          <w:szCs w:val="24"/>
        </w:rPr>
        <w:t xml:space="preserve">ой </w:t>
      </w:r>
      <w:r w:rsidR="00892FA6" w:rsidRPr="005C1782">
        <w:rPr>
          <w:color w:val="000000"/>
          <w:sz w:val="24"/>
          <w:szCs w:val="24"/>
        </w:rPr>
        <w:t xml:space="preserve"> постановлением </w:t>
      </w:r>
      <w:r w:rsidR="00892FA6">
        <w:rPr>
          <w:color w:val="000000"/>
          <w:sz w:val="24"/>
          <w:szCs w:val="24"/>
        </w:rPr>
        <w:t>Кабинета министров Республики Татарстан</w:t>
      </w:r>
      <w:r w:rsidR="00892FA6" w:rsidRPr="005C1782">
        <w:rPr>
          <w:color w:val="000000"/>
          <w:sz w:val="24"/>
          <w:szCs w:val="24"/>
        </w:rPr>
        <w:t xml:space="preserve"> </w:t>
      </w:r>
      <w:r w:rsidR="00892FA6">
        <w:rPr>
          <w:color w:val="000000"/>
          <w:sz w:val="24"/>
          <w:szCs w:val="24"/>
        </w:rPr>
        <w:t>22</w:t>
      </w:r>
      <w:r w:rsidR="00892FA6" w:rsidRPr="005C1782">
        <w:rPr>
          <w:color w:val="000000"/>
          <w:sz w:val="24"/>
          <w:szCs w:val="24"/>
        </w:rPr>
        <w:t>.0</w:t>
      </w:r>
      <w:r w:rsidR="00892FA6">
        <w:rPr>
          <w:color w:val="000000"/>
          <w:sz w:val="24"/>
          <w:szCs w:val="24"/>
        </w:rPr>
        <w:t>2</w:t>
      </w:r>
      <w:r w:rsidR="00892FA6" w:rsidRPr="005C1782">
        <w:rPr>
          <w:color w:val="000000"/>
          <w:sz w:val="24"/>
          <w:szCs w:val="24"/>
        </w:rPr>
        <w:t>.20</w:t>
      </w:r>
      <w:r w:rsidR="00892FA6">
        <w:rPr>
          <w:color w:val="000000"/>
          <w:sz w:val="24"/>
          <w:szCs w:val="24"/>
        </w:rPr>
        <w:t>14</w:t>
      </w:r>
      <w:r w:rsidR="00892FA6" w:rsidRPr="005C1782">
        <w:rPr>
          <w:color w:val="000000"/>
          <w:sz w:val="24"/>
          <w:szCs w:val="24"/>
        </w:rPr>
        <w:t xml:space="preserve"> № </w:t>
      </w:r>
      <w:r w:rsidR="00892FA6">
        <w:rPr>
          <w:color w:val="000000"/>
          <w:sz w:val="24"/>
          <w:szCs w:val="24"/>
        </w:rPr>
        <w:t>110</w:t>
      </w:r>
      <w:r w:rsidR="00892FA6" w:rsidRPr="005C1782">
        <w:rPr>
          <w:color w:val="000000"/>
          <w:sz w:val="24"/>
          <w:szCs w:val="24"/>
        </w:rPr>
        <w:t>.</w:t>
      </w:r>
    </w:p>
    <w:p w:rsidR="00EF508D" w:rsidRDefault="009432ED">
      <w:pPr>
        <w:pStyle w:val="a3"/>
        <w:ind w:left="312" w:right="409" w:firstLine="708"/>
        <w:jc w:val="both"/>
      </w:pPr>
      <w:r>
        <w:t>Важным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 быть успешным, а также - аспект эффективного использования 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образования. Важной проблемой, которую призвана решать настоящая программа развития,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гимназического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демократизации</w:t>
      </w:r>
      <w:r>
        <w:rPr>
          <w:spacing w:val="-57"/>
        </w:rPr>
        <w:t xml:space="preserve"> </w:t>
      </w:r>
      <w:r>
        <w:t>образования и с учетом требований к государственно-общественному характеру управления.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партнеров.</w:t>
      </w:r>
    </w:p>
    <w:p w:rsidR="00EF508D" w:rsidRDefault="009432ED">
      <w:pPr>
        <w:pStyle w:val="a3"/>
        <w:ind w:left="312" w:right="417" w:firstLine="708"/>
        <w:jc w:val="both"/>
      </w:pPr>
      <w:r>
        <w:t>При разработке настоящей Программы мы учитывали следующие тенденции мирового 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развития: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4" w:line="237" w:lineRule="auto"/>
        <w:ind w:left="1033" w:right="411"/>
        <w:jc w:val="both"/>
        <w:rPr>
          <w:sz w:val="24"/>
        </w:rPr>
      </w:pP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людей к жизни в быстро меняющемся динамичном мире, инновационном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7" w:line="237" w:lineRule="auto"/>
        <w:ind w:left="1033" w:right="408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межкультурного взаимодействия, в </w:t>
      </w:r>
      <w:proofErr w:type="gramStart"/>
      <w:r>
        <w:rPr>
          <w:sz w:val="24"/>
        </w:rPr>
        <w:t>связи</w:t>
      </w:r>
      <w:proofErr w:type="gramEnd"/>
      <w:r>
        <w:rPr>
          <w:sz w:val="24"/>
        </w:rPr>
        <w:t xml:space="preserve"> с чем особую важность приобретают 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:rsidR="00EF508D" w:rsidRDefault="00EF508D">
      <w:pPr>
        <w:spacing w:line="237" w:lineRule="auto"/>
        <w:jc w:val="both"/>
        <w:rPr>
          <w:sz w:val="24"/>
        </w:rPr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88"/>
        <w:ind w:left="1033" w:right="414"/>
        <w:jc w:val="both"/>
        <w:rPr>
          <w:sz w:val="24"/>
        </w:rPr>
      </w:pPr>
      <w:r>
        <w:rPr>
          <w:sz w:val="24"/>
        </w:rPr>
        <w:lastRenderedPageBreak/>
        <w:t>демократизация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 что вызывает необходимость повышения уровня готовности граждан к такому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4" w:line="237" w:lineRule="auto"/>
        <w:ind w:left="1033" w:right="416"/>
        <w:jc w:val="both"/>
        <w:rPr>
          <w:sz w:val="24"/>
        </w:rPr>
      </w:pPr>
      <w:r>
        <w:rPr>
          <w:sz w:val="24"/>
        </w:rPr>
        <w:t>возрастание значения человеческого капитала в развитии общества, что обуславливает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 развитие образования всех слоев населения, готовность к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жизни.</w:t>
      </w:r>
    </w:p>
    <w:p w:rsidR="00EF508D" w:rsidRDefault="009432ED">
      <w:pPr>
        <w:pStyle w:val="a3"/>
        <w:spacing w:before="3"/>
        <w:ind w:left="312" w:right="414" w:firstLine="708"/>
        <w:jc w:val="both"/>
      </w:pPr>
      <w:r>
        <w:t>Современное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обладание</w:t>
      </w:r>
      <w:r>
        <w:rPr>
          <w:spacing w:val="-57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пространстве, осваивать</w:t>
      </w:r>
      <w:r>
        <w:rPr>
          <w:spacing w:val="-1"/>
        </w:rPr>
        <w:t xml:space="preserve"> </w:t>
      </w:r>
      <w:r>
        <w:t>новые</w:t>
      </w:r>
    </w:p>
    <w:p w:rsidR="00EF508D" w:rsidRDefault="009432ED">
      <w:pPr>
        <w:pStyle w:val="a3"/>
        <w:ind w:left="312" w:right="420"/>
        <w:jc w:val="both"/>
      </w:pPr>
      <w:r>
        <w:t>технологии, самообучаться, искать, а затем использовать недостающие знания, обладать такими</w:t>
      </w:r>
      <w:r>
        <w:rPr>
          <w:spacing w:val="-57"/>
        </w:rPr>
        <w:t xml:space="preserve"> </w:t>
      </w:r>
      <w:r>
        <w:t>качествами,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-1"/>
        </w:rPr>
        <w:t xml:space="preserve"> </w:t>
      </w:r>
      <w:r>
        <w:t>мышления, динамизм,</w:t>
      </w:r>
      <w:r>
        <w:rPr>
          <w:spacing w:val="-1"/>
        </w:rPr>
        <w:t xml:space="preserve"> </w:t>
      </w:r>
      <w:r>
        <w:t>мобильность.</w:t>
      </w:r>
    </w:p>
    <w:p w:rsidR="00EF508D" w:rsidRDefault="009432ED">
      <w:pPr>
        <w:pStyle w:val="a3"/>
        <w:ind w:left="1021"/>
        <w:jc w:val="both"/>
      </w:pPr>
      <w:r>
        <w:t>Противоречия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proofErr w:type="gramStart"/>
      <w:r>
        <w:t>между</w:t>
      </w:r>
      <w:proofErr w:type="gramEnd"/>
      <w:r>
        <w:t>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2"/>
        <w:ind w:left="1033" w:right="415"/>
        <w:jc w:val="both"/>
        <w:rPr>
          <w:sz w:val="24"/>
        </w:rPr>
      </w:pPr>
      <w:r>
        <w:rPr>
          <w:sz w:val="24"/>
        </w:rPr>
        <w:t>стремительно возрастающим объемом знаний, информации и неготовностью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2" w:line="237" w:lineRule="auto"/>
        <w:ind w:left="1033" w:right="414"/>
        <w:jc w:val="both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4" w:line="237" w:lineRule="auto"/>
        <w:ind w:left="1033" w:right="409"/>
        <w:jc w:val="both"/>
        <w:rPr>
          <w:sz w:val="24"/>
        </w:rPr>
      </w:pPr>
      <w:r>
        <w:rPr>
          <w:sz w:val="24"/>
        </w:rPr>
        <w:t>универсальностью личности, непрерывным характером её развития – и разграничением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5" w:line="237" w:lineRule="auto"/>
        <w:ind w:left="1033" w:right="412"/>
        <w:jc w:val="both"/>
        <w:rPr>
          <w:sz w:val="24"/>
        </w:rPr>
      </w:pPr>
      <w:r>
        <w:rPr>
          <w:sz w:val="24"/>
        </w:rPr>
        <w:t>требованиями инновационной экономики к современному работнику и не 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 соответствовать этому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запросу.</w:t>
      </w:r>
    </w:p>
    <w:p w:rsidR="00EF508D" w:rsidRDefault="009432ED">
      <w:pPr>
        <w:pStyle w:val="a3"/>
        <w:ind w:left="1021" w:right="1756"/>
        <w:jc w:val="both"/>
      </w:pPr>
      <w:r>
        <w:t>Все это определяет образовательную политику гимназии на 202</w:t>
      </w:r>
      <w:r w:rsidR="00764D52">
        <w:t>3</w:t>
      </w:r>
      <w:r>
        <w:t>-202</w:t>
      </w:r>
      <w:r w:rsidR="00764D52">
        <w:t>8</w:t>
      </w:r>
      <w:r>
        <w:t xml:space="preserve"> годы.</w:t>
      </w:r>
      <w:r>
        <w:rPr>
          <w:spacing w:val="-57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4" w:line="237" w:lineRule="auto"/>
        <w:ind w:left="1033" w:right="409"/>
        <w:rPr>
          <w:sz w:val="24"/>
        </w:rPr>
      </w:pP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зрелая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мобильная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47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5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патриотизмом;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3"/>
        <w:ind w:left="1033" w:hanging="361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1" w:line="294" w:lineRule="exact"/>
        <w:ind w:left="1033" w:hanging="361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93"/>
          <w:tab w:val="left" w:pos="1094"/>
          <w:tab w:val="left" w:pos="2275"/>
          <w:tab w:val="left" w:pos="3625"/>
          <w:tab w:val="left" w:pos="4752"/>
          <w:tab w:val="left" w:pos="5126"/>
          <w:tab w:val="left" w:pos="6877"/>
          <w:tab w:val="left" w:pos="7368"/>
          <w:tab w:val="left" w:pos="7848"/>
          <w:tab w:val="left" w:pos="8784"/>
        </w:tabs>
        <w:spacing w:before="2" w:line="237" w:lineRule="auto"/>
        <w:ind w:left="1033" w:right="410"/>
        <w:rPr>
          <w:sz w:val="24"/>
        </w:rPr>
      </w:pPr>
      <w:r>
        <w:tab/>
      </w:r>
      <w:proofErr w:type="gramStart"/>
      <w:r>
        <w:rPr>
          <w:sz w:val="24"/>
        </w:rPr>
        <w:t>способен</w:t>
      </w:r>
      <w:proofErr w:type="gramEnd"/>
      <w:r>
        <w:rPr>
          <w:sz w:val="24"/>
        </w:rPr>
        <w:tab/>
        <w:t>принимать</w:t>
      </w:r>
      <w:r>
        <w:rPr>
          <w:sz w:val="24"/>
        </w:rPr>
        <w:tab/>
        <w:t>решения</w:t>
      </w:r>
      <w:r>
        <w:rPr>
          <w:sz w:val="24"/>
        </w:rPr>
        <w:tab/>
        <w:t>и</w:t>
      </w:r>
      <w:r>
        <w:rPr>
          <w:sz w:val="24"/>
        </w:rPr>
        <w:tab/>
        <w:t>реализовывать</w:t>
      </w:r>
      <w:r>
        <w:rPr>
          <w:sz w:val="24"/>
        </w:rPr>
        <w:tab/>
        <w:t>их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рефлексивной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93"/>
          <w:tab w:val="left" w:pos="1094"/>
        </w:tabs>
        <w:spacing w:before="2" w:line="293" w:lineRule="exact"/>
        <w:ind w:left="1093" w:hanging="421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93"/>
          <w:tab w:val="left" w:pos="1094"/>
        </w:tabs>
        <w:spacing w:line="293" w:lineRule="exact"/>
        <w:ind w:left="1093" w:hanging="421"/>
        <w:rPr>
          <w:sz w:val="24"/>
        </w:rPr>
      </w:pPr>
      <w:r>
        <w:rPr>
          <w:sz w:val="24"/>
        </w:rPr>
        <w:t>владеет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3" w:lineRule="exact"/>
        <w:ind w:left="1033"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line="293" w:lineRule="exact"/>
        <w:ind w:left="1033" w:hanging="361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умениями.</w:t>
      </w:r>
    </w:p>
    <w:p w:rsidR="00EF508D" w:rsidRDefault="009432ED">
      <w:pPr>
        <w:pStyle w:val="a3"/>
        <w:ind w:left="312" w:right="415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выстраивания профильной траектории обучающихся является одной из наиболее актуальных</w:t>
      </w:r>
      <w:r>
        <w:rPr>
          <w:spacing w:val="1"/>
        </w:rPr>
        <w:t xml:space="preserve"> </w:t>
      </w:r>
      <w:r>
        <w:t xml:space="preserve">проблем образования, а </w:t>
      </w:r>
      <w:proofErr w:type="spellStart"/>
      <w:r>
        <w:t>компетентностный</w:t>
      </w:r>
      <w:proofErr w:type="spellEnd"/>
      <w:r>
        <w:t xml:space="preserve"> и деятельностный подходы могут 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для решения проблемы.</w:t>
      </w:r>
    </w:p>
    <w:p w:rsidR="00EF508D" w:rsidRDefault="009432ED">
      <w:pPr>
        <w:pStyle w:val="a3"/>
        <w:ind w:left="312" w:right="408" w:firstLine="708"/>
        <w:jc w:val="both"/>
      </w:pPr>
      <w:r>
        <w:t>Применение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60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для дальнейшей успешной социализации наших выпускников. Однако ситуация должна быть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4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имеющемуся</w:t>
      </w:r>
      <w:r>
        <w:rPr>
          <w:spacing w:val="-1"/>
        </w:rPr>
        <w:t xml:space="preserve"> </w:t>
      </w:r>
      <w:r>
        <w:t>образовательному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обучающегося.</w:t>
      </w:r>
    </w:p>
    <w:p w:rsidR="00EF508D" w:rsidRDefault="009432ED">
      <w:pPr>
        <w:pStyle w:val="a3"/>
        <w:ind w:left="312" w:right="407" w:firstLine="708"/>
        <w:jc w:val="both"/>
      </w:pPr>
      <w:r>
        <w:t>Для этого необходимо создавать развивающую среду, ситуации деятельности, в которой</w:t>
      </w:r>
      <w:r>
        <w:rPr>
          <w:spacing w:val="1"/>
        </w:rPr>
        <w:t xml:space="preserve"> </w:t>
      </w:r>
      <w:r>
        <w:t>идет процесс формирования самостоятельности обучающегося, его способности делать выбор,</w:t>
      </w:r>
      <w:r>
        <w:rPr>
          <w:spacing w:val="1"/>
        </w:rPr>
        <w:t xml:space="preserve"> </w:t>
      </w:r>
      <w:r>
        <w:t>становиться</w:t>
      </w:r>
      <w:r>
        <w:rPr>
          <w:spacing w:val="-1"/>
        </w:rPr>
        <w:t xml:space="preserve"> </w:t>
      </w:r>
      <w:r>
        <w:t>компетентным</w:t>
      </w:r>
      <w:r>
        <w:rPr>
          <w:spacing w:val="-2"/>
        </w:rPr>
        <w:t xml:space="preserve"> </w:t>
      </w:r>
      <w:r>
        <w:t>человеком.</w:t>
      </w:r>
    </w:p>
    <w:p w:rsidR="00EF508D" w:rsidRDefault="009432ED">
      <w:pPr>
        <w:pStyle w:val="a3"/>
        <w:ind w:left="312" w:right="409" w:firstLine="708"/>
        <w:jc w:val="both"/>
      </w:pPr>
      <w:r w:rsidRPr="00764D52">
        <w:rPr>
          <w:b/>
        </w:rPr>
        <w:t>Миссия</w:t>
      </w:r>
      <w:r w:rsidRPr="00764D52">
        <w:rPr>
          <w:b/>
          <w:spacing w:val="1"/>
        </w:rPr>
        <w:t xml:space="preserve"> </w:t>
      </w:r>
      <w:r w:rsidRPr="00764D52">
        <w:rPr>
          <w:b/>
        </w:rPr>
        <w:t>гимназии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высокообразованной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сознающей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53"/>
        </w:rPr>
        <w:t xml:space="preserve"> </w:t>
      </w:r>
      <w:r>
        <w:t>готовой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конструктивному</w:t>
      </w:r>
      <w:r>
        <w:rPr>
          <w:spacing w:val="50"/>
        </w:rPr>
        <w:t xml:space="preserve"> </w:t>
      </w:r>
      <w:r>
        <w:t>взаимодействию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современным</w:t>
      </w:r>
      <w:r>
        <w:rPr>
          <w:spacing w:val="53"/>
        </w:rPr>
        <w:t xml:space="preserve"> </w:t>
      </w:r>
      <w:r>
        <w:t>миром,</w:t>
      </w:r>
      <w:r>
        <w:rPr>
          <w:spacing w:val="55"/>
        </w:rPr>
        <w:t xml:space="preserve"> </w:t>
      </w:r>
      <w:r>
        <w:t>умеющей</w:t>
      </w:r>
      <w:r>
        <w:rPr>
          <w:spacing w:val="55"/>
        </w:rPr>
        <w:t xml:space="preserve"> </w:t>
      </w:r>
      <w:proofErr w:type="gramStart"/>
      <w:r>
        <w:t>на</w:t>
      </w:r>
      <w:proofErr w:type="gramEnd"/>
    </w:p>
    <w:p w:rsidR="00EF508D" w:rsidRDefault="00EF508D">
      <w:pPr>
        <w:jc w:val="both"/>
        <w:sectPr w:rsidR="00EF508D">
          <w:pgSz w:w="11910" w:h="16840"/>
          <w:pgMar w:top="1020" w:right="440" w:bottom="1200" w:left="820" w:header="0" w:footer="923" w:gutter="0"/>
          <w:cols w:space="720"/>
        </w:sectPr>
      </w:pPr>
    </w:p>
    <w:p w:rsidR="00EF508D" w:rsidRDefault="009432ED">
      <w:pPr>
        <w:pStyle w:val="a3"/>
        <w:spacing w:before="66"/>
        <w:ind w:left="312" w:right="411"/>
        <w:jc w:val="both"/>
      </w:pPr>
      <w:r>
        <w:lastRenderedPageBreak/>
        <w:t>основе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 и решения</w:t>
      </w:r>
    </w:p>
    <w:p w:rsidR="00EF508D" w:rsidRDefault="009432ED">
      <w:pPr>
        <w:pStyle w:val="a3"/>
        <w:ind w:left="312" w:right="410" w:firstLine="708"/>
        <w:jc w:val="both"/>
      </w:pPr>
      <w:r w:rsidRPr="00764D52">
        <w:rPr>
          <w:b/>
        </w:rP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доступности качественного образования.</w:t>
      </w:r>
    </w:p>
    <w:p w:rsidR="00EF508D" w:rsidRDefault="00EF508D">
      <w:pPr>
        <w:pStyle w:val="a3"/>
        <w:spacing w:before="5"/>
      </w:pPr>
    </w:p>
    <w:p w:rsidR="00EF508D" w:rsidRDefault="009432ED">
      <w:pPr>
        <w:pStyle w:val="10"/>
        <w:numPr>
          <w:ilvl w:val="1"/>
          <w:numId w:val="21"/>
        </w:numPr>
        <w:tabs>
          <w:tab w:val="left" w:pos="4330"/>
        </w:tabs>
        <w:ind w:hanging="4070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развития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312" w:right="407" w:firstLine="708"/>
        <w:jc w:val="both"/>
      </w:pPr>
      <w:r>
        <w:t>Основная цель развития: обеспечение доступности и высокого качества образования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proofErr w:type="spellStart"/>
      <w:r>
        <w:t>востребованность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государственно-общественное</w:t>
      </w:r>
      <w:r>
        <w:rPr>
          <w:spacing w:val="1"/>
        </w:rPr>
        <w:t xml:space="preserve"> </w:t>
      </w:r>
      <w:r>
        <w:t>управление.</w:t>
      </w:r>
    </w:p>
    <w:p w:rsidR="00EF508D" w:rsidRDefault="009432ED">
      <w:pPr>
        <w:pStyle w:val="a3"/>
        <w:ind w:left="312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развития: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2"/>
        <w:ind w:left="312" w:right="407" w:firstLine="425"/>
        <w:jc w:val="both"/>
        <w:rPr>
          <w:sz w:val="24"/>
        </w:rPr>
      </w:pPr>
      <w:r>
        <w:rPr>
          <w:sz w:val="24"/>
        </w:rPr>
        <w:t>Формирование доступной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в которой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дальнейшее выстраивание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ind w:left="312" w:right="407" w:firstLine="42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 социально и профессионально компетентной личности, адаптивной и адекватной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 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1"/>
        <w:ind w:left="312" w:right="408" w:firstLine="42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духовности, культуры, инициативности, самостоятельности, 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способности к успешной социализации в обществе за счет усиления </w:t>
      </w:r>
      <w:proofErr w:type="spellStart"/>
      <w:r>
        <w:rPr>
          <w:sz w:val="24"/>
        </w:rPr>
        <w:t>деятельностно-компонента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ориентации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1" w:line="237" w:lineRule="auto"/>
        <w:ind w:left="312" w:right="415" w:firstLine="425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5" w:line="237" w:lineRule="auto"/>
        <w:ind w:left="312" w:right="414" w:firstLine="42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5" w:line="237" w:lineRule="auto"/>
        <w:ind w:left="312" w:right="411" w:firstLine="425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4" w:line="237" w:lineRule="auto"/>
        <w:ind w:left="312" w:right="412" w:firstLine="425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комплексной безопасности ОУ.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2"/>
        <w:ind w:left="312" w:right="414" w:firstLine="425"/>
        <w:jc w:val="both"/>
        <w:rPr>
          <w:sz w:val="24"/>
        </w:rPr>
      </w:pPr>
      <w:r>
        <w:rPr>
          <w:sz w:val="24"/>
        </w:rPr>
        <w:t>Продолжить работу по дифференциации и вариативности образования, создать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  <w:tab w:val="left" w:pos="2323"/>
          <w:tab w:val="left" w:pos="3522"/>
          <w:tab w:val="left" w:pos="5650"/>
          <w:tab w:val="left" w:pos="7170"/>
          <w:tab w:val="left" w:pos="7636"/>
          <w:tab w:val="left" w:pos="9086"/>
        </w:tabs>
        <w:spacing w:before="4" w:line="237" w:lineRule="auto"/>
        <w:ind w:left="312" w:right="414" w:firstLine="425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системы</w:t>
      </w:r>
      <w:r>
        <w:rPr>
          <w:sz w:val="24"/>
        </w:rPr>
        <w:tab/>
        <w:t>информационной</w:t>
      </w:r>
      <w:r>
        <w:rPr>
          <w:sz w:val="24"/>
        </w:rPr>
        <w:tab/>
        <w:t>открытости</w:t>
      </w:r>
      <w:r>
        <w:rPr>
          <w:sz w:val="24"/>
        </w:rPr>
        <w:tab/>
        <w:t>и</w:t>
      </w:r>
      <w:r>
        <w:rPr>
          <w:sz w:val="24"/>
        </w:rPr>
        <w:tab/>
        <w:t>публичной</w:t>
      </w:r>
      <w:r>
        <w:rPr>
          <w:sz w:val="24"/>
        </w:rPr>
        <w:tab/>
      </w:r>
      <w:r>
        <w:rPr>
          <w:spacing w:val="-1"/>
          <w:sz w:val="24"/>
        </w:rPr>
        <w:t>отчетности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64D52" w:rsidRPr="00764D52" w:rsidRDefault="00764D52" w:rsidP="00764D52">
      <w:pPr>
        <w:pStyle w:val="a4"/>
        <w:numPr>
          <w:ilvl w:val="0"/>
          <w:numId w:val="2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764D52">
        <w:rPr>
          <w:color w:val="000000"/>
          <w:sz w:val="24"/>
          <w:szCs w:val="24"/>
        </w:rPr>
        <w:t xml:space="preserve">Усиление информационной открытости и ведение официальной страницы в социальной сети </w:t>
      </w:r>
      <w:proofErr w:type="spellStart"/>
      <w:r w:rsidRPr="00764D52">
        <w:rPr>
          <w:color w:val="000000"/>
          <w:sz w:val="24"/>
          <w:szCs w:val="24"/>
        </w:rPr>
        <w:t>ВКонтакте</w:t>
      </w:r>
      <w:proofErr w:type="spellEnd"/>
      <w:r w:rsidRPr="00764D52">
        <w:rPr>
          <w:color w:val="000000"/>
          <w:sz w:val="24"/>
          <w:szCs w:val="24"/>
        </w:rPr>
        <w:t>.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22"/>
        </w:tabs>
        <w:spacing w:before="5" w:line="237" w:lineRule="auto"/>
        <w:ind w:left="312" w:right="415" w:firstLine="425"/>
        <w:rPr>
          <w:sz w:val="24"/>
        </w:rPr>
      </w:pPr>
      <w:r>
        <w:rPr>
          <w:sz w:val="24"/>
        </w:rPr>
        <w:t>Оптимизация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4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44"/>
          <w:sz w:val="24"/>
        </w:rPr>
        <w:t xml:space="preserve"> </w:t>
      </w:r>
      <w:r>
        <w:rPr>
          <w:sz w:val="24"/>
        </w:rPr>
        <w:t>ОУ,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путем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партнерами.</w:t>
      </w:r>
    </w:p>
    <w:p w:rsidR="00EF508D" w:rsidRDefault="00EF508D">
      <w:pPr>
        <w:pStyle w:val="a3"/>
        <w:spacing w:before="5"/>
      </w:pPr>
    </w:p>
    <w:p w:rsidR="00EF508D" w:rsidRDefault="009432ED">
      <w:pPr>
        <w:pStyle w:val="10"/>
        <w:numPr>
          <w:ilvl w:val="1"/>
          <w:numId w:val="21"/>
        </w:numPr>
        <w:tabs>
          <w:tab w:val="left" w:pos="4589"/>
        </w:tabs>
        <w:ind w:left="4588" w:hanging="421"/>
        <w:jc w:val="left"/>
      </w:pPr>
      <w:r>
        <w:t>Сценарий</w:t>
      </w:r>
      <w:r>
        <w:rPr>
          <w:spacing w:val="-5"/>
        </w:rPr>
        <w:t xml:space="preserve"> </w:t>
      </w:r>
      <w:r>
        <w:t>развития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312" w:right="410" w:firstLine="708"/>
        <w:jc w:val="both"/>
      </w:pPr>
      <w:r>
        <w:t>Концепция развития гимназии предполагает создание устойчивого механизма развития</w:t>
      </w:r>
      <w:r>
        <w:rPr>
          <w:spacing w:val="1"/>
        </w:rPr>
        <w:t xml:space="preserve"> </w:t>
      </w:r>
      <w:r>
        <w:t>образовательной системы, приведение в соответствие потребностей личности социальным и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EF508D" w:rsidRDefault="00EF508D">
      <w:pPr>
        <w:jc w:val="both"/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p w:rsidR="00EF508D" w:rsidRDefault="009432ED">
      <w:pPr>
        <w:pStyle w:val="a3"/>
        <w:spacing w:before="66"/>
        <w:ind w:left="1021"/>
      </w:pPr>
      <w:r>
        <w:lastRenderedPageBreak/>
        <w:t>Приоритетными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являются: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2"/>
        <w:ind w:left="1033" w:hanging="361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  <w:tab w:val="left" w:pos="2534"/>
          <w:tab w:val="left" w:pos="3639"/>
          <w:tab w:val="left" w:pos="3991"/>
          <w:tab w:val="left" w:pos="5502"/>
          <w:tab w:val="left" w:pos="7483"/>
          <w:tab w:val="left" w:pos="8265"/>
          <w:tab w:val="left" w:pos="8723"/>
          <w:tab w:val="left" w:pos="9394"/>
        </w:tabs>
        <w:spacing w:before="4" w:line="237" w:lineRule="auto"/>
        <w:ind w:left="1033" w:right="421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качества</w:t>
      </w:r>
      <w:r>
        <w:rPr>
          <w:sz w:val="24"/>
        </w:rPr>
        <w:tab/>
        <w:t>и</w:t>
      </w:r>
      <w:r>
        <w:rPr>
          <w:sz w:val="24"/>
        </w:rPr>
        <w:tab/>
        <w:t>доступности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услуг</w:t>
      </w:r>
      <w:r>
        <w:rPr>
          <w:sz w:val="24"/>
        </w:rPr>
        <w:tab/>
        <w:t>на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 обучающихся;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2" w:line="293" w:lineRule="exact"/>
        <w:ind w:left="1033"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2" w:line="237" w:lineRule="auto"/>
        <w:ind w:left="1033" w:right="412"/>
        <w:rPr>
          <w:sz w:val="24"/>
        </w:rPr>
      </w:pPr>
      <w:r>
        <w:rPr>
          <w:sz w:val="24"/>
        </w:rPr>
        <w:t>обновление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6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современных,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образовательного процесса;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3"/>
          <w:tab w:val="left" w:pos="1034"/>
        </w:tabs>
        <w:spacing w:before="2" w:line="293" w:lineRule="exact"/>
        <w:ind w:left="1033"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2" w:line="237" w:lineRule="auto"/>
        <w:ind w:left="1033" w:right="41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5"/>
        <w:ind w:left="1033"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EF508D" w:rsidRDefault="009432ED">
      <w:pPr>
        <w:pStyle w:val="a4"/>
        <w:numPr>
          <w:ilvl w:val="1"/>
          <w:numId w:val="22"/>
        </w:numPr>
        <w:tabs>
          <w:tab w:val="left" w:pos="1034"/>
        </w:tabs>
        <w:spacing w:before="3" w:line="237" w:lineRule="auto"/>
        <w:ind w:left="1033" w:right="41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ориентации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F508D" w:rsidRDefault="00EF508D">
      <w:pPr>
        <w:pStyle w:val="a3"/>
      </w:pPr>
    </w:p>
    <w:p w:rsidR="00EF508D" w:rsidRDefault="009432ED">
      <w:pPr>
        <w:pStyle w:val="a3"/>
        <w:ind w:left="312" w:right="409" w:firstLine="708"/>
        <w:jc w:val="both"/>
      </w:pPr>
      <w:r>
        <w:t>Это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гимназии:</w:t>
      </w:r>
      <w:r>
        <w:rPr>
          <w:spacing w:val="-57"/>
        </w:rPr>
        <w:t xml:space="preserve"> </w:t>
      </w:r>
      <w:r>
        <w:t>консервативного,</w:t>
      </w:r>
      <w:r>
        <w:rPr>
          <w:spacing w:val="-1"/>
        </w:rPr>
        <w:t xml:space="preserve"> </w:t>
      </w:r>
      <w:r>
        <w:t>радикального и</w:t>
      </w:r>
      <w:r>
        <w:rPr>
          <w:spacing w:val="3"/>
        </w:rPr>
        <w:t xml:space="preserve"> </w:t>
      </w:r>
      <w:r>
        <w:t>устойчивого развития.</w:t>
      </w:r>
    </w:p>
    <w:p w:rsidR="00EF508D" w:rsidRDefault="009432ED">
      <w:pPr>
        <w:pStyle w:val="a3"/>
        <w:spacing w:before="1"/>
        <w:ind w:left="312" w:right="408" w:firstLine="708"/>
        <w:jc w:val="both"/>
      </w:pPr>
      <w:r>
        <w:t>Сценарий консервативного развития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совершенствование существующих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системы. При этом риск его реализации может заключаться в утрате </w:t>
      </w:r>
      <w:proofErr w:type="gramStart"/>
      <w:r>
        <w:t>возможности развития</w:t>
      </w:r>
      <w:r>
        <w:rPr>
          <w:spacing w:val="1"/>
        </w:rPr>
        <w:t xml:space="preserve"> </w:t>
      </w:r>
      <w:r>
        <w:t>различных аспектов жизнедеятельности гимназии</w:t>
      </w:r>
      <w:proofErr w:type="gramEnd"/>
      <w:r>
        <w:t xml:space="preserve"> за счет творческого поиска и инновационных</w:t>
      </w:r>
      <w:r>
        <w:rPr>
          <w:spacing w:val="1"/>
        </w:rPr>
        <w:t xml:space="preserve"> </w:t>
      </w:r>
      <w:r>
        <w:t>подходов.</w:t>
      </w:r>
    </w:p>
    <w:p w:rsidR="00EF508D" w:rsidRDefault="009432ED">
      <w:pPr>
        <w:pStyle w:val="a3"/>
        <w:ind w:left="312" w:right="407" w:firstLine="708"/>
        <w:jc w:val="both"/>
      </w:pPr>
      <w:r>
        <w:t>Сценарий радикального развития предусматривает</w:t>
      </w:r>
      <w:r>
        <w:rPr>
          <w:spacing w:val="1"/>
        </w:rPr>
        <w:t xml:space="preserve"> </w:t>
      </w:r>
      <w:r>
        <w:t>направление деятельности гимназии</w:t>
      </w:r>
      <w:r>
        <w:rPr>
          <w:spacing w:val="1"/>
        </w:rPr>
        <w:t xml:space="preserve"> </w:t>
      </w:r>
      <w:r>
        <w:t>на выявление проблем и поиск их решения путем инновационных подходов, что обеспечит</w:t>
      </w:r>
      <w:r>
        <w:rPr>
          <w:spacing w:val="1"/>
        </w:rPr>
        <w:t xml:space="preserve"> </w:t>
      </w:r>
      <w:r>
        <w:t>перманентное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стабильности</w:t>
      </w:r>
      <w:r>
        <w:rPr>
          <w:spacing w:val="-3"/>
        </w:rPr>
        <w:t xml:space="preserve"> </w:t>
      </w:r>
      <w:r>
        <w:t>функционирования:</w:t>
      </w:r>
      <w:r>
        <w:rPr>
          <w:spacing w:val="-1"/>
        </w:rPr>
        <w:t xml:space="preserve"> </w:t>
      </w:r>
      <w:r>
        <w:t>к потере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гимназии,</w:t>
      </w:r>
      <w:r>
        <w:rPr>
          <w:spacing w:val="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утрате</w:t>
      </w:r>
      <w:r>
        <w:rPr>
          <w:spacing w:val="-2"/>
        </w:rPr>
        <w:t xml:space="preserve"> </w:t>
      </w:r>
      <w:r>
        <w:t>традиций.</w:t>
      </w:r>
    </w:p>
    <w:p w:rsidR="00EF508D" w:rsidRDefault="009432ED">
      <w:pPr>
        <w:pStyle w:val="a3"/>
        <w:ind w:left="312" w:right="408" w:firstLine="708"/>
        <w:jc w:val="both"/>
      </w:pPr>
      <w:r>
        <w:t>Оптимальным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консерватизма,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стабильные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обеспечивающего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системы.</w:t>
      </w:r>
    </w:p>
    <w:p w:rsidR="00EF508D" w:rsidRDefault="009432ED">
      <w:pPr>
        <w:pStyle w:val="a3"/>
        <w:spacing w:before="1"/>
        <w:ind w:left="312" w:right="408" w:firstLine="708"/>
        <w:jc w:val="both"/>
      </w:pP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достижений в</w:t>
      </w:r>
      <w:r>
        <w:rPr>
          <w:spacing w:val="-4"/>
        </w:rPr>
        <w:t xml:space="preserve"> </w:t>
      </w:r>
      <w:r>
        <w:t>инновационном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их реализации.</w:t>
      </w:r>
    </w:p>
    <w:p w:rsidR="00EF508D" w:rsidRDefault="00EF508D">
      <w:pPr>
        <w:pStyle w:val="a3"/>
      </w:pPr>
    </w:p>
    <w:p w:rsidR="00EF508D" w:rsidRDefault="009432ED">
      <w:pPr>
        <w:pStyle w:val="a3"/>
        <w:ind w:left="312" w:right="408" w:firstLine="708"/>
        <w:jc w:val="both"/>
      </w:pPr>
      <w:r>
        <w:t>Таким образом, сценарий устойчивого развития ГБОУ гимназии № 526 Московского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совершенствования)</w:t>
      </w:r>
      <w:r>
        <w:rPr>
          <w:spacing w:val="1"/>
        </w:rPr>
        <w:t xml:space="preserve"> </w:t>
      </w:r>
      <w:r>
        <w:t>актуален,</w:t>
      </w:r>
      <w:r>
        <w:rPr>
          <w:spacing w:val="1"/>
        </w:rPr>
        <w:t xml:space="preserve"> </w:t>
      </w:r>
      <w:r>
        <w:t>реалистичен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плановое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F508D" w:rsidRDefault="00EF508D">
      <w:pPr>
        <w:pStyle w:val="a3"/>
        <w:spacing w:before="5"/>
      </w:pPr>
    </w:p>
    <w:p w:rsidR="00EF508D" w:rsidRDefault="009432ED">
      <w:pPr>
        <w:pStyle w:val="10"/>
        <w:numPr>
          <w:ilvl w:val="1"/>
          <w:numId w:val="21"/>
        </w:numPr>
        <w:tabs>
          <w:tab w:val="left" w:pos="3189"/>
        </w:tabs>
        <w:ind w:left="3188" w:hanging="421"/>
        <w:jc w:val="left"/>
      </w:pPr>
      <w:r>
        <w:t>Целевые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EF508D" w:rsidRDefault="00EF508D">
      <w:pPr>
        <w:pStyle w:val="a3"/>
        <w:spacing w:before="8"/>
        <w:rPr>
          <w:b/>
          <w:sz w:val="22"/>
        </w:rPr>
      </w:pPr>
    </w:p>
    <w:p w:rsidR="00EF508D" w:rsidRDefault="009432ED">
      <w:pPr>
        <w:pStyle w:val="a3"/>
        <w:ind w:right="415"/>
        <w:jc w:val="right"/>
      </w:pPr>
      <w:r>
        <w:t>Ниже</w:t>
      </w:r>
      <w:r>
        <w:rPr>
          <w:spacing w:val="25"/>
        </w:rPr>
        <w:t xml:space="preserve"> </w:t>
      </w:r>
      <w:r>
        <w:t>приведены</w:t>
      </w:r>
      <w:r>
        <w:rPr>
          <w:spacing w:val="27"/>
        </w:rPr>
        <w:t xml:space="preserve"> </w:t>
      </w:r>
      <w:r>
        <w:t>целевые</w:t>
      </w:r>
      <w:r>
        <w:rPr>
          <w:spacing w:val="26"/>
        </w:rPr>
        <w:t xml:space="preserve"> </w:t>
      </w:r>
      <w:r>
        <w:t>показатели</w:t>
      </w:r>
      <w:r>
        <w:rPr>
          <w:spacing w:val="29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 w:rsidR="00764D52">
        <w:t>М</w:t>
      </w:r>
      <w:r>
        <w:t>БОУ</w:t>
      </w:r>
      <w:r>
        <w:rPr>
          <w:spacing w:val="28"/>
        </w:rPr>
        <w:t xml:space="preserve"> </w:t>
      </w:r>
      <w:r w:rsidR="00764D52">
        <w:rPr>
          <w:spacing w:val="28"/>
        </w:rPr>
        <w:t>«</w:t>
      </w:r>
      <w:r w:rsidR="00764D52">
        <w:t>Г</w:t>
      </w:r>
      <w:r>
        <w:t>имнази</w:t>
      </w:r>
      <w:r w:rsidR="00764D52">
        <w:t>я</w:t>
      </w:r>
    </w:p>
    <w:p w:rsidR="00EF508D" w:rsidRDefault="009432ED">
      <w:pPr>
        <w:pStyle w:val="a3"/>
        <w:ind w:right="411"/>
        <w:jc w:val="right"/>
      </w:pPr>
      <w:r>
        <w:t>№</w:t>
      </w:r>
      <w:r>
        <w:rPr>
          <w:spacing w:val="84"/>
        </w:rPr>
        <w:t xml:space="preserve"> </w:t>
      </w:r>
      <w:r>
        <w:t>52</w:t>
      </w:r>
      <w:r w:rsidR="00764D52">
        <w:t>»</w:t>
      </w:r>
      <w:r>
        <w:rPr>
          <w:spacing w:val="86"/>
        </w:rPr>
        <w:t xml:space="preserve"> </w:t>
      </w:r>
      <w:r w:rsidR="00764D52">
        <w:t>Приволжского</w:t>
      </w:r>
      <w:r>
        <w:rPr>
          <w:spacing w:val="88"/>
        </w:rPr>
        <w:t xml:space="preserve"> </w:t>
      </w:r>
      <w:r>
        <w:t>района</w:t>
      </w:r>
      <w:r>
        <w:rPr>
          <w:spacing w:val="85"/>
        </w:rPr>
        <w:t xml:space="preserve"> </w:t>
      </w:r>
      <w:r w:rsidR="00764D52">
        <w:t>г</w:t>
      </w:r>
      <w:proofErr w:type="gramStart"/>
      <w:r w:rsidR="00764D52">
        <w:t>.</w:t>
      </w:r>
      <w:r w:rsidR="00C244C3">
        <w:t>К</w:t>
      </w:r>
      <w:proofErr w:type="gramEnd"/>
      <w:r w:rsidR="00764D52">
        <w:t>азани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соответствии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приоритетным</w:t>
      </w:r>
      <w:r>
        <w:rPr>
          <w:spacing w:val="85"/>
        </w:rPr>
        <w:t xml:space="preserve"> </w:t>
      </w:r>
      <w:r>
        <w:t>проектом</w:t>
      </w:r>
    </w:p>
    <w:p w:rsidR="00EF508D" w:rsidRDefault="009432ED">
      <w:pPr>
        <w:pStyle w:val="a3"/>
        <w:ind w:left="312"/>
      </w:pPr>
      <w:r>
        <w:t>«Образование»,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целей.</w:t>
      </w:r>
    </w:p>
    <w:p w:rsidR="00EF508D" w:rsidRDefault="00EF508D">
      <w:pPr>
        <w:pStyle w:val="a3"/>
        <w:spacing w:before="9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1"/>
        <w:gridCol w:w="2799"/>
      </w:tblGrid>
      <w:tr w:rsidR="00EF508D">
        <w:trPr>
          <w:trHeight w:val="554"/>
        </w:trPr>
        <w:tc>
          <w:tcPr>
            <w:tcW w:w="7341" w:type="dxa"/>
          </w:tcPr>
          <w:p w:rsidR="00EF508D" w:rsidRDefault="009432ED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70" w:lineRule="exact"/>
              <w:ind w:left="175" w:right="170"/>
              <w:jc w:val="center"/>
              <w:rPr>
                <w:sz w:val="24"/>
              </w:rPr>
            </w:pPr>
            <w:r>
              <w:rPr>
                <w:sz w:val="24"/>
              </w:rPr>
              <w:t>Целевое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F508D" w:rsidRDefault="009432ED" w:rsidP="00764D52">
            <w:pPr>
              <w:pStyle w:val="TableParagraph"/>
              <w:spacing w:line="264" w:lineRule="exact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64D52">
              <w:rPr>
                <w:sz w:val="24"/>
              </w:rPr>
              <w:t>7</w:t>
            </w:r>
            <w:r>
              <w:rPr>
                <w:sz w:val="24"/>
              </w:rPr>
              <w:t>-202</w:t>
            </w:r>
            <w:r w:rsidR="00764D52"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2799" w:type="dxa"/>
          </w:tcPr>
          <w:p w:rsidR="00EF508D" w:rsidRDefault="00764D52">
            <w:pPr>
              <w:pStyle w:val="TableParagraph"/>
              <w:spacing w:before="128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432ED">
              <w:rPr>
                <w:sz w:val="24"/>
              </w:rPr>
              <w:t>0%</w:t>
            </w:r>
          </w:p>
        </w:tc>
      </w:tr>
      <w:tr w:rsidR="00EF508D">
        <w:trPr>
          <w:trHeight w:val="827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1628"/>
                <w:tab w:val="left" w:pos="3056"/>
                <w:tab w:val="left" w:pos="4761"/>
                <w:tab w:val="left" w:pos="5188"/>
                <w:tab w:val="left" w:pos="70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договоров,</w:t>
            </w:r>
            <w:r>
              <w:rPr>
                <w:sz w:val="24"/>
              </w:rPr>
              <w:tab/>
              <w:t>заключенных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предприятиями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7"/>
                <w:sz w:val="24"/>
              </w:rPr>
              <w:t xml:space="preserve"> </w:t>
            </w:r>
            <w:r w:rsidR="00E13A71">
              <w:rPr>
                <w:sz w:val="24"/>
              </w:rPr>
              <w:t>г</w:t>
            </w:r>
            <w:proofErr w:type="gramStart"/>
            <w:r w:rsidR="00E13A71">
              <w:rPr>
                <w:sz w:val="24"/>
              </w:rPr>
              <w:t>.К</w:t>
            </w:r>
            <w:proofErr w:type="gramEnd"/>
            <w:r w:rsidR="00E13A71">
              <w:rPr>
                <w:sz w:val="24"/>
              </w:rPr>
              <w:t xml:space="preserve">азани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799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F508D" w:rsidRDefault="009432ED">
            <w:pPr>
              <w:pStyle w:val="TableParagraph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EF508D" w:rsidRDefault="00EF508D">
      <w:pPr>
        <w:jc w:val="center"/>
        <w:rPr>
          <w:sz w:val="24"/>
        </w:rPr>
        <w:sectPr w:rsidR="00EF508D">
          <w:pgSz w:w="11910" w:h="16840"/>
          <w:pgMar w:top="1040" w:right="440" w:bottom="1200" w:left="820" w:header="0" w:footer="923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1"/>
        <w:gridCol w:w="2799"/>
      </w:tblGrid>
      <w:tr w:rsidR="00EF508D">
        <w:trPr>
          <w:trHeight w:val="553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925"/>
                <w:tab w:val="left" w:pos="2707"/>
                <w:tab w:val="left" w:pos="4237"/>
                <w:tab w:val="left" w:pos="606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охваченных</w:t>
            </w:r>
            <w:r>
              <w:rPr>
                <w:sz w:val="24"/>
              </w:rPr>
              <w:tab/>
              <w:t>обновленными</w:t>
            </w:r>
            <w:r>
              <w:rPr>
                <w:sz w:val="24"/>
              </w:rPr>
              <w:tab/>
              <w:t>основными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276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контрольно–оценочных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56" w:lineRule="exact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827"/>
                <w:tab w:val="left" w:pos="2513"/>
                <w:tab w:val="left" w:pos="4131"/>
                <w:tab w:val="left" w:pos="6056"/>
                <w:tab w:val="left" w:pos="712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реализующих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с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3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1304"/>
                <w:tab w:val="left" w:pos="2200"/>
                <w:tab w:val="left" w:pos="3588"/>
                <w:tab w:val="left" w:pos="4169"/>
                <w:tab w:val="left" w:pos="548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пакета</w:t>
            </w:r>
            <w:r>
              <w:rPr>
                <w:sz w:val="24"/>
              </w:rPr>
              <w:tab/>
              <w:t>диагностик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  <w:t>индивидуальных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гимназистов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410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Доля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олимпиадах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827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3121"/>
                <w:tab w:val="left" w:pos="4822"/>
              </w:tabs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Количество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z w:val="24"/>
              </w:rPr>
              <w:tab/>
              <w:t>объединений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(органов 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proofErr w:type="gramEnd"/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(волонтерских)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  <w:tc>
          <w:tcPr>
            <w:tcW w:w="2799" w:type="dxa"/>
          </w:tcPr>
          <w:p w:rsidR="00EF508D" w:rsidRDefault="00EF508D">
            <w:pPr>
              <w:pStyle w:val="TableParagraph"/>
              <w:spacing w:before="9"/>
              <w:ind w:left="0"/>
            </w:pPr>
          </w:p>
          <w:p w:rsidR="00EF508D" w:rsidRDefault="009432ED">
            <w:pPr>
              <w:pStyle w:val="TableParagraph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F508D">
        <w:trPr>
          <w:trHeight w:val="553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882"/>
                <w:tab w:val="left" w:pos="2750"/>
                <w:tab w:val="left" w:pos="4258"/>
                <w:tab w:val="left" w:pos="573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прошедших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добровольную</w:t>
            </w:r>
            <w:proofErr w:type="gramEnd"/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независимую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3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 w:rsidR="00EF508D">
        <w:trPr>
          <w:trHeight w:val="276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документооборот»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56" w:lineRule="exact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760"/>
                <w:tab w:val="left" w:pos="2091"/>
                <w:tab w:val="left" w:pos="3534"/>
                <w:tab w:val="left" w:pos="531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владеющих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современными</w:t>
            </w:r>
            <w:proofErr w:type="gramEnd"/>
            <w:r>
              <w:rPr>
                <w:sz w:val="24"/>
              </w:rPr>
              <w:tab/>
              <w:t>образовательными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3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275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56" w:lineRule="exact"/>
              <w:ind w:left="0" w:right="1137"/>
              <w:jc w:val="right"/>
              <w:rPr>
                <w:sz w:val="24"/>
              </w:rPr>
            </w:pPr>
            <w:r>
              <w:rPr>
                <w:sz w:val="24"/>
              </w:rPr>
              <w:t>15 %</w:t>
            </w:r>
          </w:p>
        </w:tc>
      </w:tr>
      <w:tr w:rsidR="00EF508D">
        <w:trPr>
          <w:trHeight w:val="275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56" w:lineRule="exact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3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гимназии,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108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EF508D">
        <w:trPr>
          <w:trHeight w:val="552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2799" w:type="dxa"/>
          </w:tcPr>
          <w:p w:rsidR="00EF508D" w:rsidRDefault="00E13A71">
            <w:pPr>
              <w:pStyle w:val="TableParagraph"/>
              <w:spacing w:before="123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9432ED">
              <w:rPr>
                <w:sz w:val="24"/>
              </w:rPr>
              <w:t>0%</w:t>
            </w:r>
          </w:p>
        </w:tc>
      </w:tr>
      <w:tr w:rsidR="00EF508D">
        <w:trPr>
          <w:trHeight w:val="275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организаций-партнеров.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EF508D">
        <w:trPr>
          <w:trHeight w:val="551"/>
        </w:trPr>
        <w:tc>
          <w:tcPr>
            <w:tcW w:w="7341" w:type="dxa"/>
          </w:tcPr>
          <w:p w:rsidR="00EF508D" w:rsidRDefault="009432ED">
            <w:pPr>
              <w:pStyle w:val="TableParagraph"/>
              <w:tabs>
                <w:tab w:val="left" w:pos="2443"/>
                <w:tab w:val="left" w:pos="3824"/>
                <w:tab w:val="left" w:pos="5196"/>
                <w:tab w:val="left" w:pos="608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качеством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EF508D" w:rsidRDefault="009432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2799" w:type="dxa"/>
          </w:tcPr>
          <w:p w:rsidR="00EF508D" w:rsidRDefault="009432ED">
            <w:pPr>
              <w:pStyle w:val="TableParagraph"/>
              <w:spacing w:before="125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EF508D" w:rsidRDefault="00EF508D">
      <w:pPr>
        <w:jc w:val="right"/>
        <w:rPr>
          <w:sz w:val="24"/>
        </w:rPr>
        <w:sectPr w:rsidR="00EF508D">
          <w:pgSz w:w="11910" w:h="16840"/>
          <w:pgMar w:top="1120" w:right="440" w:bottom="1120" w:left="820" w:header="0" w:footer="923" w:gutter="0"/>
          <w:cols w:space="720"/>
        </w:sectPr>
      </w:pPr>
    </w:p>
    <w:p w:rsidR="00EF508D" w:rsidRDefault="009432ED">
      <w:pPr>
        <w:pStyle w:val="10"/>
        <w:numPr>
          <w:ilvl w:val="0"/>
          <w:numId w:val="31"/>
        </w:numPr>
        <w:tabs>
          <w:tab w:val="left" w:pos="5139"/>
        </w:tabs>
        <w:spacing w:before="63"/>
        <w:ind w:left="5138"/>
        <w:jc w:val="left"/>
      </w:pPr>
      <w:r>
        <w:lastRenderedPageBreak/>
        <w:t>SWOT–АНАЛИЗ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РАЗВИТИЯ</w:t>
      </w:r>
    </w:p>
    <w:p w:rsidR="00EF508D" w:rsidRDefault="00EF508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24"/>
        <w:gridCol w:w="6805"/>
      </w:tblGrid>
      <w:tr w:rsidR="00EF508D">
        <w:trPr>
          <w:trHeight w:val="277"/>
        </w:trPr>
        <w:tc>
          <w:tcPr>
            <w:tcW w:w="14745" w:type="dxa"/>
            <w:gridSpan w:val="3"/>
          </w:tcPr>
          <w:p w:rsidR="00EF508D" w:rsidRDefault="009432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1.Нормативно-правовое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F508D">
        <w:trPr>
          <w:trHeight w:val="282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8"/>
              <w:ind w:left="362"/>
              <w:rPr>
                <w:sz w:val="20"/>
              </w:rPr>
            </w:pPr>
            <w:r>
              <w:rPr>
                <w:sz w:val="20"/>
              </w:rPr>
              <w:t>внутренние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3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STRENG</w:t>
            </w:r>
            <w:proofErr w:type="gramStart"/>
            <w:r w:rsidRPr="00E13A71">
              <w:rPr>
                <w:b/>
                <w:sz w:val="24"/>
              </w:rPr>
              <w:t>Т</w:t>
            </w:r>
            <w:proofErr w:type="gramEnd"/>
            <w:r w:rsidRPr="00E13A71">
              <w:rPr>
                <w:b/>
                <w:sz w:val="24"/>
              </w:rPr>
              <w:t>HS</w:t>
            </w:r>
            <w:r w:rsidRPr="00E13A71">
              <w:rPr>
                <w:b/>
                <w:spacing w:val="-2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(сильные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стороны)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3" w:lineRule="exact"/>
              <w:ind w:left="1657" w:right="1650"/>
              <w:jc w:val="center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F508D">
        <w:trPr>
          <w:trHeight w:val="220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регламентирующей</w:t>
            </w:r>
          </w:p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ООО, СОО.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государственного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  <w:p w:rsidR="00EF508D" w:rsidRDefault="009432ED">
            <w:pPr>
              <w:pStyle w:val="TableParagraph"/>
              <w:ind w:left="110" w:right="361"/>
              <w:jc w:val="both"/>
              <w:rPr>
                <w:sz w:val="24"/>
              </w:rPr>
            </w:pPr>
            <w:r>
              <w:rPr>
                <w:sz w:val="24"/>
              </w:rPr>
              <w:t>Отсутствие невыполненных предписаний со стороны надзорных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служб. Отсутствие обоснованных жалоб со стороны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 xml:space="preserve">Низкая доля участия педагогического состава в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EF508D" w:rsidRDefault="009432ED">
            <w:pPr>
              <w:pStyle w:val="TableParagraph"/>
              <w:ind w:right="1130"/>
              <w:rPr>
                <w:sz w:val="24"/>
              </w:rPr>
            </w:pPr>
            <w:r>
              <w:rPr>
                <w:sz w:val="24"/>
              </w:rPr>
              <w:t>Отсутствие единой системы диагностики 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EF508D">
        <w:trPr>
          <w:trHeight w:val="28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8"/>
              <w:ind w:left="482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5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OPPORTUNITIES</w:t>
            </w:r>
            <w:r w:rsidRPr="00E13A71">
              <w:rPr>
                <w:b/>
                <w:spacing w:val="-6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(возможности)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5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(угрозы)</w:t>
            </w:r>
          </w:p>
        </w:tc>
      </w:tr>
      <w:tr w:rsidR="00EF508D">
        <w:trPr>
          <w:trHeight w:val="220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 xml:space="preserve">Региональные программы </w:t>
            </w:r>
            <w:proofErr w:type="gramStart"/>
            <w:r>
              <w:rPr>
                <w:sz w:val="24"/>
              </w:rPr>
              <w:t>технологического</w:t>
            </w:r>
            <w:proofErr w:type="gramEnd"/>
            <w:r>
              <w:rPr>
                <w:sz w:val="24"/>
              </w:rPr>
              <w:t xml:space="preserve"> и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Гимназии.</w:t>
            </w:r>
          </w:p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508D" w:rsidRDefault="009432ED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требованиями международных исследований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ИУП.</w:t>
            </w:r>
          </w:p>
          <w:p w:rsidR="00EF508D" w:rsidRDefault="009432E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Оптимизация внутреннего документооборота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Потребность усиления индивидуальной составляющей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EF508D" w:rsidRDefault="009432ED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EF508D">
        <w:trPr>
          <w:trHeight w:val="275"/>
        </w:trPr>
        <w:tc>
          <w:tcPr>
            <w:tcW w:w="14745" w:type="dxa"/>
            <w:gridSpan w:val="3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F508D">
        <w:trPr>
          <w:trHeight w:val="27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8" w:line="247" w:lineRule="auto"/>
              <w:ind w:left="463" w:right="328" w:hanging="125"/>
              <w:rPr>
                <w:sz w:val="20"/>
              </w:rPr>
            </w:pPr>
            <w:r>
              <w:rPr>
                <w:spacing w:val="-1"/>
                <w:sz w:val="20"/>
              </w:rPr>
              <w:t>внутренние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56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STRENG</w:t>
            </w:r>
            <w:proofErr w:type="gramStart"/>
            <w:r w:rsidRPr="00E13A71">
              <w:rPr>
                <w:b/>
                <w:sz w:val="24"/>
              </w:rPr>
              <w:t>Т</w:t>
            </w:r>
            <w:proofErr w:type="gramEnd"/>
            <w:r w:rsidRPr="00E13A71">
              <w:rPr>
                <w:b/>
                <w:sz w:val="24"/>
              </w:rPr>
              <w:t>HS</w:t>
            </w:r>
            <w:r w:rsidRPr="00E13A71">
              <w:rPr>
                <w:b/>
                <w:spacing w:val="-2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(сильные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стороны)</w:t>
            </w:r>
          </w:p>
        </w:tc>
        <w:tc>
          <w:tcPr>
            <w:tcW w:w="6805" w:type="dxa"/>
          </w:tcPr>
          <w:p w:rsidR="00EF508D" w:rsidRDefault="009432ED" w:rsidP="00E13A71">
            <w:pPr>
              <w:pStyle w:val="TableParagraph"/>
              <w:spacing w:line="256" w:lineRule="exact"/>
              <w:ind w:right="1650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F508D">
        <w:trPr>
          <w:trHeight w:val="1379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Достижение обучающимися высоких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(по результатам ГИА, всероссийской 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proofErr w:type="gramEnd"/>
          </w:p>
          <w:p w:rsidR="00EF508D" w:rsidRDefault="009432E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гуманитарный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естественно-научный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Активное использование элементов дистанционного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Гимназии требует от педагогического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 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EF508D">
        <w:trPr>
          <w:trHeight w:val="27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8" w:line="247" w:lineRule="auto"/>
              <w:ind w:left="462" w:right="447" w:hanging="3"/>
              <w:rPr>
                <w:sz w:val="20"/>
              </w:rPr>
            </w:pPr>
            <w:r>
              <w:rPr>
                <w:spacing w:val="-1"/>
                <w:sz w:val="20"/>
              </w:rPr>
              <w:t>внешние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7124" w:type="dxa"/>
          </w:tcPr>
          <w:p w:rsidR="00EF508D" w:rsidRDefault="009432ED" w:rsidP="00E13A71">
            <w:pPr>
              <w:pStyle w:val="TableParagraph"/>
              <w:spacing w:line="255" w:lineRule="exact"/>
              <w:ind w:right="1820"/>
              <w:rPr>
                <w:sz w:val="24"/>
              </w:rPr>
            </w:pPr>
            <w:r w:rsidRPr="00E13A71">
              <w:rPr>
                <w:b/>
                <w:sz w:val="24"/>
              </w:rPr>
              <w:t>OPPORTUNITIES</w:t>
            </w:r>
            <w:r w:rsidRPr="00E13A71">
              <w:rPr>
                <w:b/>
                <w:spacing w:val="-6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(возможности)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55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(угрозы)</w:t>
            </w:r>
          </w:p>
        </w:tc>
      </w:tr>
      <w:tr w:rsidR="00EF508D">
        <w:trPr>
          <w:trHeight w:val="138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28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доступности получения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F508D" w:rsidRDefault="009432ED">
            <w:pPr>
              <w:pStyle w:val="TableParagraph"/>
              <w:spacing w:line="270" w:lineRule="atLeast"/>
              <w:ind w:left="110" w:right="406"/>
              <w:rPr>
                <w:sz w:val="24"/>
              </w:rPr>
            </w:pPr>
            <w:r>
              <w:rPr>
                <w:sz w:val="24"/>
              </w:rPr>
              <w:t>Расширение количества программ, реализуемых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Незначительный процент использования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технологий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F508D" w:rsidRDefault="00EF508D">
      <w:pPr>
        <w:rPr>
          <w:sz w:val="24"/>
        </w:rPr>
        <w:sectPr w:rsidR="00EF508D">
          <w:footerReference w:type="default" r:id="rId11"/>
          <w:pgSz w:w="16840" w:h="11910" w:orient="landscape"/>
          <w:pgMar w:top="1060" w:right="940" w:bottom="1120" w:left="920" w:header="0" w:footer="923" w:gutter="0"/>
          <w:cols w:space="720"/>
        </w:sectPr>
      </w:pPr>
    </w:p>
    <w:p w:rsidR="00EF508D" w:rsidRDefault="00EF508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24"/>
        <w:gridCol w:w="6805"/>
      </w:tblGrid>
      <w:tr w:rsidR="00EF508D">
        <w:trPr>
          <w:trHeight w:val="285"/>
        </w:trPr>
        <w:tc>
          <w:tcPr>
            <w:tcW w:w="14745" w:type="dxa"/>
            <w:gridSpan w:val="3"/>
          </w:tcPr>
          <w:p w:rsidR="00EF508D" w:rsidRDefault="009432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3.Технологическое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F508D">
        <w:trPr>
          <w:trHeight w:val="282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8"/>
              <w:ind w:left="251"/>
              <w:rPr>
                <w:sz w:val="20"/>
              </w:rPr>
            </w:pPr>
            <w:r>
              <w:rPr>
                <w:sz w:val="20"/>
              </w:rPr>
              <w:t>внутренние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3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STRENG</w:t>
            </w:r>
            <w:proofErr w:type="gramStart"/>
            <w:r w:rsidRPr="00E13A71">
              <w:rPr>
                <w:b/>
                <w:sz w:val="24"/>
              </w:rPr>
              <w:t>Т</w:t>
            </w:r>
            <w:proofErr w:type="gramEnd"/>
            <w:r w:rsidRPr="00E13A71">
              <w:rPr>
                <w:b/>
                <w:sz w:val="24"/>
              </w:rPr>
              <w:t>HS</w:t>
            </w:r>
            <w:r w:rsidRPr="00E13A71">
              <w:rPr>
                <w:b/>
                <w:spacing w:val="-2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(сильные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стороны)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3" w:lineRule="exact"/>
              <w:ind w:left="1657" w:right="1650"/>
              <w:jc w:val="center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F508D">
        <w:trPr>
          <w:trHeight w:val="198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Укомплектованность библиотеки учебной 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периодическими изданиями научно-популярного, 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характера. Создание условий для взаимодействия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информационных ресурсов, образовательных сайтов и порталов.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порталах.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Отсутствие отдельного помещения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модернизацию,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EF508D">
        <w:trPr>
          <w:trHeight w:val="28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9"/>
              <w:ind w:left="467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6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OPPORTUNITIES</w:t>
            </w:r>
            <w:r w:rsidRPr="00E13A71">
              <w:rPr>
                <w:b/>
                <w:spacing w:val="-6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(возможности)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6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(угрозы)</w:t>
            </w:r>
          </w:p>
        </w:tc>
      </w:tr>
      <w:tr w:rsidR="00EF508D">
        <w:trPr>
          <w:trHeight w:val="248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147"/>
              <w:jc w:val="both"/>
              <w:rPr>
                <w:sz w:val="24"/>
              </w:rPr>
            </w:pPr>
            <w:r>
              <w:rPr>
                <w:sz w:val="24"/>
              </w:rPr>
              <w:t>Поддержка со стороны государства инновационной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EF508D" w:rsidRDefault="009432ED">
            <w:pPr>
              <w:pStyle w:val="TableParagraph"/>
              <w:ind w:left="110" w:right="246"/>
              <w:jc w:val="both"/>
              <w:rPr>
                <w:sz w:val="24"/>
              </w:rPr>
            </w:pPr>
            <w:r>
              <w:rPr>
                <w:sz w:val="24"/>
              </w:rPr>
              <w:t>являться разработка и внедрение единой информационной среды,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 за счет эффективного использования ИКТ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законодательству,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EF508D" w:rsidRDefault="009432ED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 или частично защищенных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об охране авторского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 собственности, без разрешения владельца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его полномочного представителя, 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(спам).</w:t>
            </w:r>
          </w:p>
        </w:tc>
      </w:tr>
      <w:tr w:rsidR="00EF508D">
        <w:trPr>
          <w:trHeight w:val="283"/>
        </w:trPr>
        <w:tc>
          <w:tcPr>
            <w:tcW w:w="14745" w:type="dxa"/>
            <w:gridSpan w:val="3"/>
          </w:tcPr>
          <w:p w:rsidR="00EF508D" w:rsidRDefault="009432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4.Инфраструктурное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F508D">
        <w:trPr>
          <w:trHeight w:val="28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9"/>
              <w:ind w:left="738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5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STRENG</w:t>
            </w:r>
            <w:proofErr w:type="gramStart"/>
            <w:r w:rsidRPr="00E13A71">
              <w:rPr>
                <w:b/>
                <w:sz w:val="24"/>
              </w:rPr>
              <w:t>Т</w:t>
            </w:r>
            <w:proofErr w:type="gramEnd"/>
            <w:r w:rsidRPr="00E13A71">
              <w:rPr>
                <w:b/>
                <w:sz w:val="24"/>
              </w:rPr>
              <w:t>HS</w:t>
            </w:r>
            <w:r w:rsidRPr="00E13A71">
              <w:rPr>
                <w:b/>
                <w:spacing w:val="-2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(сильные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стороны)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5" w:lineRule="exact"/>
              <w:ind w:left="1657" w:right="1650"/>
              <w:jc w:val="center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F508D">
        <w:trPr>
          <w:trHeight w:val="331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121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площадок.</w:t>
            </w:r>
          </w:p>
          <w:p w:rsidR="00EF508D" w:rsidRDefault="009432ED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Содействие развитию социальных инициатив обучающихся: РДШ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волонтерского движения. Содействие развитию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консультационно</w:t>
            </w:r>
            <w:proofErr w:type="spellEnd"/>
            <w:r>
              <w:rPr>
                <w:sz w:val="24"/>
              </w:rPr>
              <w:t xml:space="preserve"> просветительской структуры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Перегруженность здания Гимназии, увеличение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зон отдыха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обучающихся. Недостаточная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материальнотехническая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оснащённость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EF508D" w:rsidRDefault="009432ED">
            <w:pPr>
              <w:pStyle w:val="TableParagraph"/>
              <w:ind w:right="1271"/>
              <w:rPr>
                <w:sz w:val="24"/>
              </w:rPr>
            </w:pPr>
            <w:r>
              <w:rPr>
                <w:sz w:val="24"/>
              </w:rPr>
              <w:t>деятельностного подхода и 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научноисследовательской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EF508D" w:rsidRDefault="009432ED">
            <w:pPr>
              <w:pStyle w:val="TableParagraph"/>
              <w:ind w:right="967"/>
              <w:jc w:val="both"/>
              <w:rPr>
                <w:sz w:val="24"/>
              </w:rPr>
            </w:pPr>
            <w:r>
              <w:rPr>
                <w:sz w:val="24"/>
              </w:rPr>
              <w:t>Медленно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позволяющая участникам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</w:tr>
    </w:tbl>
    <w:p w:rsidR="00EF508D" w:rsidRDefault="00EF508D">
      <w:pPr>
        <w:jc w:val="both"/>
        <w:rPr>
          <w:sz w:val="24"/>
        </w:rPr>
        <w:sectPr w:rsidR="00EF508D">
          <w:pgSz w:w="16840" w:h="11910" w:orient="landscape"/>
          <w:pgMar w:top="1100" w:right="940" w:bottom="1120" w:left="920" w:header="0" w:footer="923" w:gutter="0"/>
          <w:cols w:space="720"/>
        </w:sectPr>
      </w:pPr>
    </w:p>
    <w:p w:rsidR="00EF508D" w:rsidRDefault="00EF508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24"/>
        <w:gridCol w:w="6805"/>
      </w:tblGrid>
      <w:tr w:rsidR="00EF508D">
        <w:trPr>
          <w:trHeight w:val="285"/>
        </w:trPr>
        <w:tc>
          <w:tcPr>
            <w:tcW w:w="816" w:type="dxa"/>
            <w:vMerge w:val="restart"/>
            <w:textDirection w:val="btLr"/>
          </w:tcPr>
          <w:p w:rsidR="00EF508D" w:rsidRDefault="00EF508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6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OPPORTUNITIES</w:t>
            </w:r>
            <w:r w:rsidRPr="00E13A71">
              <w:rPr>
                <w:b/>
                <w:spacing w:val="-6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(возможности)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6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(угрозы)</w:t>
            </w:r>
          </w:p>
        </w:tc>
      </w:tr>
      <w:tr w:rsidR="00EF508D">
        <w:trPr>
          <w:trHeight w:val="1931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 как можно большего числа различных субъектов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 в форме сетевого взаимодействия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и реализации гимназического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(кадровой,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EF508D" w:rsidRDefault="009432ED">
            <w:pPr>
              <w:pStyle w:val="TableParagraph"/>
              <w:spacing w:line="270" w:lineRule="atLeast"/>
              <w:ind w:left="110" w:right="803"/>
              <w:rPr>
                <w:sz w:val="24"/>
              </w:rPr>
            </w:pPr>
            <w:r>
              <w:rPr>
                <w:sz w:val="24"/>
              </w:rPr>
              <w:t xml:space="preserve">Растущая потребность родителей в работе </w:t>
            </w:r>
            <w:proofErr w:type="spellStart"/>
            <w:r>
              <w:rPr>
                <w:sz w:val="24"/>
              </w:rPr>
              <w:t>консультационно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Неразвитость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падению </w:t>
            </w:r>
            <w:proofErr w:type="spellStart"/>
            <w:r>
              <w:rPr>
                <w:sz w:val="24"/>
              </w:rPr>
              <w:t>мотивированности</w:t>
            </w:r>
            <w:proofErr w:type="spellEnd"/>
            <w:r>
              <w:rPr>
                <w:sz w:val="24"/>
              </w:rPr>
              <w:t xml:space="preserve"> обучающихся и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EF508D">
        <w:trPr>
          <w:trHeight w:val="285"/>
        </w:trPr>
        <w:tc>
          <w:tcPr>
            <w:tcW w:w="14745" w:type="dxa"/>
            <w:gridSpan w:val="3"/>
          </w:tcPr>
          <w:p w:rsidR="00EF508D" w:rsidRDefault="009432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F508D">
        <w:trPr>
          <w:trHeight w:val="282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09" w:line="247" w:lineRule="auto"/>
              <w:ind w:left="393" w:right="226" w:hanging="152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3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STRENG</w:t>
            </w:r>
            <w:proofErr w:type="gramStart"/>
            <w:r w:rsidRPr="00E13A71">
              <w:rPr>
                <w:b/>
                <w:sz w:val="24"/>
              </w:rPr>
              <w:t>Т</w:t>
            </w:r>
            <w:proofErr w:type="gramEnd"/>
            <w:r w:rsidRPr="00E13A71">
              <w:rPr>
                <w:b/>
                <w:sz w:val="24"/>
              </w:rPr>
              <w:t>HS</w:t>
            </w:r>
            <w:r w:rsidRPr="00E13A71">
              <w:rPr>
                <w:b/>
                <w:spacing w:val="-2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(сильные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стороны)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3" w:lineRule="exact"/>
              <w:ind w:left="1657" w:right="1650"/>
              <w:jc w:val="center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F508D">
        <w:trPr>
          <w:trHeight w:val="1380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 w:right="986"/>
              <w:rPr>
                <w:sz w:val="24"/>
              </w:rPr>
            </w:pPr>
            <w:r>
              <w:rPr>
                <w:sz w:val="24"/>
              </w:rPr>
              <w:t>Наличие необходимой материально-технической базы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Увеличение контингента за пределы проектной 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Имеющаяся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материальные затраты на ее модернизацию, ремонт,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мобильного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EF508D">
        <w:trPr>
          <w:trHeight w:val="285"/>
        </w:trPr>
        <w:tc>
          <w:tcPr>
            <w:tcW w:w="816" w:type="dxa"/>
            <w:vMerge w:val="restart"/>
            <w:textDirection w:val="btLr"/>
          </w:tcPr>
          <w:p w:rsidR="00EF508D" w:rsidRDefault="009432ED">
            <w:pPr>
              <w:pStyle w:val="TableParagraph"/>
              <w:spacing w:before="128" w:line="247" w:lineRule="auto"/>
              <w:ind w:left="530" w:right="509" w:hanging="5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7124" w:type="dxa"/>
          </w:tcPr>
          <w:p w:rsidR="00EF508D" w:rsidRPr="00E13A71" w:rsidRDefault="009432ED" w:rsidP="00E13A71">
            <w:pPr>
              <w:pStyle w:val="TableParagraph"/>
              <w:spacing w:line="265" w:lineRule="exact"/>
              <w:ind w:right="1820"/>
              <w:rPr>
                <w:b/>
                <w:sz w:val="24"/>
              </w:rPr>
            </w:pPr>
            <w:r w:rsidRPr="00E13A71">
              <w:rPr>
                <w:b/>
                <w:sz w:val="24"/>
              </w:rPr>
              <w:t>OPPORTUNITIES</w:t>
            </w:r>
            <w:r w:rsidRPr="00E13A71">
              <w:rPr>
                <w:b/>
                <w:spacing w:val="-3"/>
                <w:sz w:val="24"/>
              </w:rPr>
              <w:t xml:space="preserve"> </w:t>
            </w:r>
            <w:r w:rsidRPr="00E13A71">
              <w:rPr>
                <w:b/>
                <w:sz w:val="24"/>
              </w:rPr>
              <w:t>(возможности)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65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THREATS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(угрозы)</w:t>
            </w:r>
          </w:p>
        </w:tc>
      </w:tr>
      <w:tr w:rsidR="00EF508D">
        <w:trPr>
          <w:trHeight w:val="165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EF508D" w:rsidRDefault="00EF508D">
            <w:pPr>
              <w:rPr>
                <w:sz w:val="2"/>
                <w:szCs w:val="2"/>
              </w:rPr>
            </w:pPr>
          </w:p>
        </w:tc>
        <w:tc>
          <w:tcPr>
            <w:tcW w:w="7124" w:type="dxa"/>
          </w:tcPr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 обучения: обеспечение доступности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для обучающихся, открытость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дешевизна.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 xml:space="preserve">Незначительный процент использования </w:t>
            </w:r>
            <w:proofErr w:type="spellStart"/>
            <w:proofErr w:type="gramStart"/>
            <w:r>
              <w:rPr>
                <w:sz w:val="24"/>
              </w:rPr>
              <w:t>ИКТ-технологий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F508D" w:rsidRDefault="009432ED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Активное использование сети Интернет может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</w:p>
          <w:p w:rsidR="00EF508D" w:rsidRDefault="009432ED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российскому федеральному, региональному или 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</w:p>
        </w:tc>
      </w:tr>
    </w:tbl>
    <w:p w:rsidR="00EF508D" w:rsidRDefault="00EF508D">
      <w:pPr>
        <w:pStyle w:val="a3"/>
        <w:spacing w:before="1"/>
        <w:rPr>
          <w:b/>
          <w:sz w:val="26"/>
        </w:rPr>
      </w:pPr>
    </w:p>
    <w:p w:rsidR="00EF508D" w:rsidRDefault="009432ED">
      <w:pPr>
        <w:pStyle w:val="a3"/>
        <w:spacing w:before="90" w:line="276" w:lineRule="auto"/>
        <w:ind w:left="212" w:right="166"/>
      </w:pPr>
      <w:r>
        <w:rPr>
          <w:u w:val="single"/>
        </w:rPr>
        <w:t xml:space="preserve">Резюме: </w:t>
      </w:r>
      <w:r>
        <w:t xml:space="preserve">Преобладание </w:t>
      </w:r>
      <w:r>
        <w:rPr>
          <w:u w:val="single"/>
        </w:rPr>
        <w:t>сильных сторон и благоприятных возможностей</w:t>
      </w:r>
      <w:r>
        <w:t xml:space="preserve"> в деятельности образовательного учреждения в сочетании с ее</w:t>
      </w:r>
      <w:r>
        <w:rPr>
          <w:spacing w:val="1"/>
        </w:rPr>
        <w:t xml:space="preserve"> </w:t>
      </w:r>
      <w:r>
        <w:t>поддержкой со стороны социума способствует интенсивному развитию образовательного учреждения, что ведет к кардинальному</w:t>
      </w:r>
      <w:r>
        <w:rPr>
          <w:spacing w:val="1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SWO</w:t>
      </w:r>
      <w:proofErr w:type="gramStart"/>
      <w:r>
        <w:t>Т</w:t>
      </w:r>
      <w:proofErr w:type="gramEnd"/>
      <w:r>
        <w:rPr>
          <w:spacing w:val="5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выявил</w:t>
      </w:r>
      <w:r>
        <w:rPr>
          <w:spacing w:val="-5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проблемных зон,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повышенного</w:t>
      </w:r>
      <w:r>
        <w:rPr>
          <w:spacing w:val="-2"/>
        </w:rPr>
        <w:t xml:space="preserve"> </w:t>
      </w:r>
      <w:r>
        <w:t>внимания.</w:t>
      </w:r>
    </w:p>
    <w:p w:rsidR="00EF508D" w:rsidRDefault="00EF508D">
      <w:pPr>
        <w:spacing w:line="276" w:lineRule="auto"/>
        <w:sectPr w:rsidR="00EF508D">
          <w:pgSz w:w="16840" w:h="11910" w:orient="landscape"/>
          <w:pgMar w:top="1100" w:right="940" w:bottom="1120" w:left="920" w:header="0" w:footer="923" w:gutter="0"/>
          <w:cols w:space="720"/>
        </w:sectPr>
      </w:pPr>
    </w:p>
    <w:p w:rsidR="00EF508D" w:rsidRDefault="009432ED">
      <w:pPr>
        <w:pStyle w:val="10"/>
        <w:numPr>
          <w:ilvl w:val="0"/>
          <w:numId w:val="31"/>
        </w:numPr>
        <w:tabs>
          <w:tab w:val="left" w:pos="1487"/>
        </w:tabs>
        <w:spacing w:before="71"/>
        <w:ind w:left="1486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ind w:hanging="210"/>
        <w:rPr>
          <w:sz w:val="24"/>
        </w:rPr>
      </w:pPr>
      <w:r>
        <w:rPr>
          <w:sz w:val="24"/>
        </w:rPr>
        <w:t>Современная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ind w:hanging="210"/>
        <w:rPr>
          <w:sz w:val="24"/>
        </w:rPr>
      </w:pP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ind w:hanging="210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ind w:hanging="210"/>
        <w:rPr>
          <w:sz w:val="24"/>
        </w:rPr>
      </w:pPr>
      <w:r>
        <w:rPr>
          <w:sz w:val="24"/>
        </w:rPr>
        <w:t>Цифровая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spacing w:line="287" w:lineRule="exact"/>
        <w:ind w:hanging="210"/>
        <w:rPr>
          <w:rFonts w:ascii="Calibri" w:hAnsi="Calibri"/>
          <w:sz w:val="24"/>
        </w:rPr>
      </w:pPr>
      <w:r>
        <w:rPr>
          <w:sz w:val="24"/>
        </w:rPr>
        <w:t>Развиваем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партнерство</w:t>
      </w:r>
    </w:p>
    <w:p w:rsidR="00EF508D" w:rsidRDefault="009432ED">
      <w:pPr>
        <w:pStyle w:val="a4"/>
        <w:numPr>
          <w:ilvl w:val="0"/>
          <w:numId w:val="20"/>
        </w:numPr>
        <w:tabs>
          <w:tab w:val="left" w:pos="328"/>
        </w:tabs>
        <w:spacing w:line="277" w:lineRule="exact"/>
        <w:ind w:hanging="210"/>
        <w:rPr>
          <w:rFonts w:ascii="Calibri" w:hAnsi="Calibri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EF508D" w:rsidRDefault="00EF508D">
      <w:pPr>
        <w:pStyle w:val="a3"/>
        <w:spacing w:before="10"/>
        <w:rPr>
          <w:sz w:val="33"/>
        </w:rPr>
      </w:pPr>
    </w:p>
    <w:p w:rsidR="00EF508D" w:rsidRDefault="009432ED">
      <w:pPr>
        <w:pStyle w:val="a3"/>
        <w:ind w:left="118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добиться:</w:t>
      </w:r>
    </w:p>
    <w:p w:rsidR="00EF508D" w:rsidRDefault="009432ED">
      <w:pPr>
        <w:pStyle w:val="10"/>
        <w:numPr>
          <w:ilvl w:val="0"/>
          <w:numId w:val="19"/>
        </w:numPr>
        <w:tabs>
          <w:tab w:val="left" w:pos="403"/>
        </w:tabs>
        <w:spacing w:before="5" w:line="275" w:lineRule="exact"/>
        <w:ind w:hanging="285"/>
      </w:pP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показателям: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2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3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ОГЭ;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3" w:lineRule="exact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-</w:t>
      </w:r>
      <w:r>
        <w:rPr>
          <w:spacing w:val="-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уровней;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3" w:lineRule="exact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3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EF508D" w:rsidRDefault="009432ED">
      <w:pPr>
        <w:pStyle w:val="10"/>
        <w:numPr>
          <w:ilvl w:val="0"/>
          <w:numId w:val="19"/>
        </w:numPr>
        <w:tabs>
          <w:tab w:val="left" w:pos="403"/>
        </w:tabs>
        <w:spacing w:before="1" w:line="275" w:lineRule="exact"/>
        <w:ind w:hanging="285"/>
      </w:pPr>
      <w:r>
        <w:t>•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учебного плана,</w:t>
      </w:r>
      <w:r>
        <w:rPr>
          <w:spacing w:val="-1"/>
        </w:rPr>
        <w:t xml:space="preserve"> </w:t>
      </w:r>
      <w:r>
        <w:t>которые: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2" w:lineRule="exact"/>
        <w:ind w:hanging="361"/>
        <w:rPr>
          <w:sz w:val="24"/>
        </w:rPr>
      </w:pPr>
      <w:r>
        <w:rPr>
          <w:sz w:val="24"/>
        </w:rPr>
        <w:t>приведут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ind w:right="113"/>
        <w:rPr>
          <w:sz w:val="24"/>
        </w:rPr>
      </w:pPr>
      <w:r>
        <w:rPr>
          <w:sz w:val="24"/>
        </w:rPr>
        <w:t>позволят</w:t>
      </w:r>
      <w:r>
        <w:rPr>
          <w:spacing w:val="16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4"/>
          <w:sz w:val="24"/>
        </w:rPr>
        <w:t xml:space="preserve"> </w:t>
      </w:r>
      <w:r>
        <w:rPr>
          <w:sz w:val="24"/>
        </w:rPr>
        <w:t>долю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общем</w:t>
      </w:r>
      <w:r>
        <w:rPr>
          <w:spacing w:val="1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приведут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ИКТ</w:t>
      </w:r>
      <w:r>
        <w:rPr>
          <w:spacing w:val="15"/>
          <w:sz w:val="24"/>
        </w:rPr>
        <w:t xml:space="preserve"> </w:t>
      </w:r>
      <w:r>
        <w:rPr>
          <w:sz w:val="24"/>
        </w:rPr>
        <w:t>всеми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EF508D" w:rsidRDefault="009432ED">
      <w:pPr>
        <w:pStyle w:val="10"/>
        <w:numPr>
          <w:ilvl w:val="0"/>
          <w:numId w:val="19"/>
        </w:numPr>
        <w:tabs>
          <w:tab w:val="left" w:pos="403"/>
        </w:tabs>
        <w:spacing w:before="5" w:line="275" w:lineRule="exact"/>
        <w:ind w:hanging="285"/>
      </w:pPr>
      <w:r>
        <w:t>•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пространства: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line="292" w:lineRule="exact"/>
        <w:ind w:hanging="361"/>
        <w:rPr>
          <w:sz w:val="24"/>
        </w:rPr>
      </w:pP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усилится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учащихся, что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будет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59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более</w:t>
      </w:r>
      <w:r>
        <w:rPr>
          <w:spacing w:val="55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58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8"/>
          <w:tab w:val="left" w:pos="839"/>
          <w:tab w:val="left" w:pos="2008"/>
          <w:tab w:val="left" w:pos="3262"/>
          <w:tab w:val="left" w:pos="4888"/>
          <w:tab w:val="left" w:pos="6373"/>
          <w:tab w:val="left" w:pos="7172"/>
          <w:tab w:val="left" w:pos="8685"/>
        </w:tabs>
        <w:spacing w:before="5" w:line="237" w:lineRule="auto"/>
        <w:ind w:right="113"/>
        <w:rPr>
          <w:sz w:val="24"/>
        </w:rPr>
      </w:pPr>
      <w:r>
        <w:rPr>
          <w:sz w:val="24"/>
        </w:rPr>
        <w:t>получат</w:t>
      </w:r>
      <w:r>
        <w:rPr>
          <w:sz w:val="24"/>
        </w:rPr>
        <w:tab/>
        <w:t>развитие</w:t>
      </w:r>
      <w:r>
        <w:rPr>
          <w:sz w:val="24"/>
        </w:rPr>
        <w:tab/>
        <w:t>партнерские</w:t>
      </w:r>
      <w:r>
        <w:rPr>
          <w:sz w:val="24"/>
        </w:rPr>
        <w:tab/>
        <w:t>отношения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открытого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расширятся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EF508D" w:rsidRDefault="009432ED">
      <w:pPr>
        <w:pStyle w:val="a4"/>
        <w:numPr>
          <w:ilvl w:val="1"/>
          <w:numId w:val="19"/>
        </w:numPr>
        <w:tabs>
          <w:tab w:val="left" w:pos="839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высокопрофессиональной,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креативно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мыслящей;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 и жизни; способной справляться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жизненными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ответственность.</w:t>
      </w:r>
    </w:p>
    <w:p w:rsidR="00EF508D" w:rsidRDefault="00EF508D">
      <w:pPr>
        <w:jc w:val="both"/>
        <w:rPr>
          <w:sz w:val="24"/>
        </w:rPr>
        <w:sectPr w:rsidR="00EF508D">
          <w:footerReference w:type="default" r:id="rId12"/>
          <w:pgSz w:w="11910" w:h="16840"/>
          <w:pgMar w:top="1040" w:right="740" w:bottom="1200" w:left="1300" w:header="0" w:footer="1003" w:gutter="0"/>
          <w:cols w:space="720"/>
        </w:sectPr>
      </w:pPr>
    </w:p>
    <w:p w:rsidR="00EF508D" w:rsidRDefault="00EF508D">
      <w:pPr>
        <w:pStyle w:val="a3"/>
        <w:rPr>
          <w:sz w:val="19"/>
        </w:rPr>
      </w:pPr>
    </w:p>
    <w:p w:rsidR="00EF508D" w:rsidRDefault="009432ED">
      <w:pPr>
        <w:pStyle w:val="10"/>
        <w:numPr>
          <w:ilvl w:val="0"/>
          <w:numId w:val="18"/>
        </w:numPr>
        <w:tabs>
          <w:tab w:val="left" w:pos="3898"/>
        </w:tabs>
        <w:spacing w:before="90"/>
        <w:ind w:hanging="361"/>
        <w:jc w:val="left"/>
      </w:pPr>
      <w:r>
        <w:t>ПЛАН-ГРАФИК</w:t>
      </w:r>
      <w:r>
        <w:rPr>
          <w:spacing w:val="-3"/>
        </w:rPr>
        <w:t xml:space="preserve"> </w:t>
      </w:r>
      <w:r>
        <w:t>(«дорожная</w:t>
      </w:r>
      <w:r>
        <w:rPr>
          <w:spacing w:val="-5"/>
        </w:rPr>
        <w:t xml:space="preserve"> </w:t>
      </w:r>
      <w:r>
        <w:t>карта»)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EF508D" w:rsidRDefault="00EF508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9"/>
        <w:gridCol w:w="2160"/>
        <w:gridCol w:w="2781"/>
        <w:gridCol w:w="4059"/>
      </w:tblGrid>
      <w:tr w:rsidR="00EF508D" w:rsidTr="00E13A71">
        <w:trPr>
          <w:trHeight w:val="551"/>
        </w:trPr>
        <w:tc>
          <w:tcPr>
            <w:tcW w:w="5869" w:type="dxa"/>
          </w:tcPr>
          <w:p w:rsidR="00EF508D" w:rsidRDefault="009432ED">
            <w:pPr>
              <w:pStyle w:val="TableParagraph"/>
              <w:spacing w:line="273" w:lineRule="exact"/>
              <w:ind w:left="863" w:right="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/деятельности</w:t>
            </w:r>
          </w:p>
        </w:tc>
        <w:tc>
          <w:tcPr>
            <w:tcW w:w="2160" w:type="dxa"/>
          </w:tcPr>
          <w:p w:rsidR="00EF508D" w:rsidRDefault="009432ED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781" w:type="dxa"/>
          </w:tcPr>
          <w:p w:rsidR="00EF508D" w:rsidRDefault="009432ED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line="273" w:lineRule="exact"/>
              <w:ind w:left="312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  <w:p w:rsidR="00EF508D" w:rsidRDefault="009432ED">
            <w:pPr>
              <w:pStyle w:val="TableParagraph"/>
              <w:spacing w:line="259" w:lineRule="exact"/>
              <w:ind w:left="312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отчета</w:t>
            </w:r>
          </w:p>
        </w:tc>
      </w:tr>
      <w:tr w:rsidR="00EF508D">
        <w:trPr>
          <w:trHeight w:val="275"/>
        </w:trPr>
        <w:tc>
          <w:tcPr>
            <w:tcW w:w="14869" w:type="dxa"/>
            <w:gridSpan w:val="4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EF508D" w:rsidTr="00E13A71">
        <w:trPr>
          <w:trHeight w:val="897"/>
        </w:trPr>
        <w:tc>
          <w:tcPr>
            <w:tcW w:w="5869" w:type="dxa"/>
          </w:tcPr>
          <w:p w:rsidR="00EF508D" w:rsidRDefault="009432ED">
            <w:pPr>
              <w:pStyle w:val="TableParagraph"/>
              <w:spacing w:before="27"/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 индивидуальных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EF508D" w:rsidRDefault="009432ED" w:rsidP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13A7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E13A71">
              <w:rPr>
                <w:sz w:val="24"/>
              </w:rPr>
              <w:t>8</w:t>
            </w:r>
          </w:p>
        </w:tc>
        <w:tc>
          <w:tcPr>
            <w:tcW w:w="2781" w:type="dxa"/>
          </w:tcPr>
          <w:p w:rsidR="00EF508D" w:rsidRDefault="009432ED">
            <w:pPr>
              <w:pStyle w:val="TableParagraph"/>
              <w:spacing w:before="27"/>
              <w:ind w:right="1153" w:firstLine="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E13A71">
              <w:rPr>
                <w:sz w:val="24"/>
              </w:rPr>
              <w:t xml:space="preserve"> </w:t>
            </w:r>
            <w:proofErr w:type="spellStart"/>
            <w:r w:rsidR="00E13A71">
              <w:rPr>
                <w:sz w:val="24"/>
              </w:rPr>
              <w:t>ЛатыповаА.Р</w:t>
            </w:r>
            <w:proofErr w:type="spellEnd"/>
            <w:r w:rsidR="00E13A71">
              <w:rPr>
                <w:sz w:val="24"/>
              </w:rPr>
              <w:t>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</w:t>
            </w:r>
            <w:r w:rsidR="00E13A71">
              <w:rPr>
                <w:spacing w:val="-1"/>
                <w:sz w:val="24"/>
              </w:rPr>
              <w:t>и</w:t>
            </w:r>
          </w:p>
          <w:p w:rsidR="00EF508D" w:rsidRDefault="009432ED" w:rsidP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before="164"/>
              <w:ind w:left="108" w:right="849"/>
              <w:rPr>
                <w:sz w:val="24"/>
              </w:rPr>
            </w:pPr>
            <w:r>
              <w:rPr>
                <w:sz w:val="24"/>
              </w:rPr>
              <w:t>Образовательные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EF508D" w:rsidTr="00E13A71">
        <w:trPr>
          <w:trHeight w:val="888"/>
        </w:trPr>
        <w:tc>
          <w:tcPr>
            <w:tcW w:w="5869" w:type="dxa"/>
          </w:tcPr>
          <w:p w:rsidR="00EF508D" w:rsidRDefault="009432E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олимпиадах, конкурсах районного,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2022-2026</w:t>
            </w:r>
          </w:p>
        </w:tc>
        <w:tc>
          <w:tcPr>
            <w:tcW w:w="2781" w:type="dxa"/>
          </w:tcPr>
          <w:p w:rsidR="00EF508D" w:rsidRDefault="009432ED">
            <w:pPr>
              <w:pStyle w:val="TableParagraph"/>
              <w:spacing w:before="160"/>
              <w:ind w:lef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E13A7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E13A71" w:rsidRDefault="00E13A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before="160"/>
              <w:ind w:left="108" w:right="498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EF508D">
        <w:trPr>
          <w:trHeight w:val="328"/>
        </w:trPr>
        <w:tc>
          <w:tcPr>
            <w:tcW w:w="14869" w:type="dxa"/>
            <w:gridSpan w:val="4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</w:p>
        </w:tc>
      </w:tr>
      <w:tr w:rsidR="00EF508D" w:rsidTr="00E13A71">
        <w:trPr>
          <w:trHeight w:val="1103"/>
        </w:trPr>
        <w:tc>
          <w:tcPr>
            <w:tcW w:w="5869" w:type="dxa"/>
          </w:tcPr>
          <w:p w:rsidR="00EF508D" w:rsidRDefault="009432ED">
            <w:pPr>
              <w:pStyle w:val="TableParagraph"/>
              <w:tabs>
                <w:tab w:val="left" w:pos="37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EF508D" w:rsidRDefault="009432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EF508D" w:rsidRDefault="009432ED" w:rsidP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13A7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E13A71">
              <w:rPr>
                <w:sz w:val="24"/>
              </w:rPr>
              <w:t>8</w:t>
            </w:r>
          </w:p>
        </w:tc>
        <w:tc>
          <w:tcPr>
            <w:tcW w:w="2781" w:type="dxa"/>
          </w:tcPr>
          <w:p w:rsidR="00EF508D" w:rsidRDefault="00E13A71">
            <w:pPr>
              <w:pStyle w:val="TableParagraph"/>
              <w:spacing w:before="131"/>
              <w:ind w:right="115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-1"/>
                <w:sz w:val="24"/>
              </w:rPr>
              <w:t>заместитель</w:t>
            </w:r>
          </w:p>
          <w:p w:rsidR="00EF508D" w:rsidRDefault="009432ED" w:rsidP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E13A71" w:rsidRDefault="00E13A71" w:rsidP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Садыкова Л.А.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before="131"/>
              <w:ind w:left="108" w:right="877"/>
              <w:rPr>
                <w:sz w:val="24"/>
              </w:rPr>
            </w:pPr>
            <w:r>
              <w:rPr>
                <w:sz w:val="24"/>
              </w:rPr>
              <w:t>Ежегодный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EF508D" w:rsidTr="00E13A71">
        <w:trPr>
          <w:trHeight w:val="828"/>
        </w:trPr>
        <w:tc>
          <w:tcPr>
            <w:tcW w:w="5869" w:type="dxa"/>
          </w:tcPr>
          <w:p w:rsidR="00EF508D" w:rsidRDefault="009432ED">
            <w:pPr>
              <w:pStyle w:val="TableParagraph"/>
              <w:tabs>
                <w:tab w:val="left" w:pos="2345"/>
                <w:tab w:val="left" w:pos="4187"/>
              </w:tabs>
              <w:spacing w:before="131"/>
              <w:ind w:right="99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F508D" w:rsidRDefault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2023-2028</w:t>
            </w:r>
          </w:p>
        </w:tc>
        <w:tc>
          <w:tcPr>
            <w:tcW w:w="2781" w:type="dxa"/>
          </w:tcPr>
          <w:p w:rsidR="00EF508D" w:rsidRDefault="00E13A71">
            <w:pPr>
              <w:pStyle w:val="TableParagraph"/>
              <w:ind w:right="1153" w:firstLine="6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-1"/>
                <w:sz w:val="24"/>
              </w:rPr>
              <w:t>заместитель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E13A7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E13A71">
              <w:rPr>
                <w:sz w:val="24"/>
              </w:rPr>
              <w:t xml:space="preserve"> Майорова Н.В.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before="131"/>
              <w:ind w:left="108" w:right="84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EF508D" w:rsidTr="00E13A71">
        <w:trPr>
          <w:trHeight w:val="887"/>
        </w:trPr>
        <w:tc>
          <w:tcPr>
            <w:tcW w:w="5869" w:type="dxa"/>
          </w:tcPr>
          <w:p w:rsidR="00EF508D" w:rsidRDefault="009432ED">
            <w:pPr>
              <w:pStyle w:val="TableParagraph"/>
              <w:spacing w:before="2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документооборота всех участников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EF508D" w:rsidRDefault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2023-2028</w:t>
            </w:r>
          </w:p>
        </w:tc>
        <w:tc>
          <w:tcPr>
            <w:tcW w:w="2781" w:type="dxa"/>
          </w:tcPr>
          <w:p w:rsidR="00EF508D" w:rsidRDefault="00E13A71">
            <w:pPr>
              <w:pStyle w:val="TableParagraph"/>
              <w:spacing w:before="23"/>
              <w:ind w:right="1153" w:firstLine="6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-1"/>
                <w:sz w:val="24"/>
              </w:rPr>
              <w:t>заместител</w:t>
            </w:r>
            <w:r>
              <w:rPr>
                <w:spacing w:val="-1"/>
                <w:sz w:val="24"/>
              </w:rPr>
              <w:t>и</w:t>
            </w: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E13A71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  <w:p w:rsidR="00E13A71" w:rsidRDefault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Павлова С.В.</w:t>
            </w:r>
          </w:p>
          <w:p w:rsidR="00E13A71" w:rsidRDefault="00E13A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Майорова Н.В.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spacing w:before="159"/>
              <w:ind w:left="108" w:right="466"/>
              <w:rPr>
                <w:sz w:val="24"/>
              </w:rPr>
            </w:pPr>
            <w:r>
              <w:rPr>
                <w:sz w:val="24"/>
              </w:rPr>
              <w:t>Система оперативного мониторинга</w:t>
            </w:r>
            <w:r w:rsidR="00E13A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EF508D">
        <w:trPr>
          <w:trHeight w:val="275"/>
        </w:trPr>
        <w:tc>
          <w:tcPr>
            <w:tcW w:w="14869" w:type="dxa"/>
            <w:gridSpan w:val="4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508D" w:rsidTr="00E13A71">
        <w:trPr>
          <w:trHeight w:val="1103"/>
        </w:trPr>
        <w:tc>
          <w:tcPr>
            <w:tcW w:w="5869" w:type="dxa"/>
          </w:tcPr>
          <w:p w:rsidR="00EF508D" w:rsidRDefault="009432ED">
            <w:pPr>
              <w:pStyle w:val="TableParagraph"/>
              <w:ind w:right="2310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EF508D" w:rsidRDefault="009432ED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0CE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781" w:type="dxa"/>
          </w:tcPr>
          <w:p w:rsidR="00EF508D" w:rsidRDefault="00C90CE3">
            <w:pPr>
              <w:pStyle w:val="TableParagraph"/>
              <w:spacing w:before="128"/>
              <w:ind w:right="1153" w:firstLine="60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-1"/>
                <w:sz w:val="24"/>
              </w:rPr>
              <w:t>заместитель</w:t>
            </w: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C90CE3" w:rsidRDefault="00C90CE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Гилемханова</w:t>
            </w:r>
            <w:proofErr w:type="spellEnd"/>
            <w:r>
              <w:rPr>
                <w:sz w:val="24"/>
              </w:rPr>
              <w:t xml:space="preserve"> Т.Г.</w:t>
            </w:r>
          </w:p>
        </w:tc>
        <w:tc>
          <w:tcPr>
            <w:tcW w:w="4059" w:type="dxa"/>
          </w:tcPr>
          <w:p w:rsidR="00EF508D" w:rsidRDefault="009432ED">
            <w:pPr>
              <w:pStyle w:val="TableParagraph"/>
              <w:ind w:left="108" w:right="814"/>
              <w:jc w:val="both"/>
              <w:rPr>
                <w:sz w:val="24"/>
              </w:rPr>
            </w:pPr>
            <w:r>
              <w:rPr>
                <w:sz w:val="24"/>
              </w:rPr>
              <w:t>Оснащение школы современным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EF508D" w:rsidRDefault="009432E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</w:tr>
      <w:tr w:rsidR="00EF508D">
        <w:trPr>
          <w:trHeight w:val="552"/>
        </w:trPr>
        <w:tc>
          <w:tcPr>
            <w:tcW w:w="14869" w:type="dxa"/>
            <w:gridSpan w:val="4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  <w:p w:rsidR="00EF508D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 w:rsidR="00DB5C99">
              <w:rPr>
                <w:sz w:val="24"/>
              </w:rPr>
              <w:t xml:space="preserve"> </w:t>
            </w:r>
            <w:r w:rsidR="009432ED">
              <w:rPr>
                <w:sz w:val="24"/>
              </w:rPr>
              <w:t>района</w:t>
            </w:r>
            <w:r w:rsidR="009432ED">
              <w:rPr>
                <w:spacing w:val="-5"/>
                <w:sz w:val="24"/>
              </w:rPr>
              <w:t xml:space="preserve"> </w:t>
            </w:r>
            <w:r w:rsidR="009432ED">
              <w:rPr>
                <w:sz w:val="24"/>
              </w:rPr>
              <w:t>и</w:t>
            </w:r>
            <w:r w:rsidR="009432ED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</w:p>
        </w:tc>
      </w:tr>
      <w:tr w:rsidR="00EF508D" w:rsidTr="00E13A71">
        <w:trPr>
          <w:trHeight w:val="827"/>
        </w:trPr>
        <w:tc>
          <w:tcPr>
            <w:tcW w:w="5869" w:type="dxa"/>
          </w:tcPr>
          <w:p w:rsidR="00EF508D" w:rsidRDefault="009432ED">
            <w:pPr>
              <w:pStyle w:val="TableParagraph"/>
              <w:spacing w:before="131"/>
              <w:ind w:right="25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макросредой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F508D" w:rsidRDefault="009432ED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0CE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781" w:type="dxa"/>
          </w:tcPr>
          <w:p w:rsidR="00EF508D" w:rsidRDefault="00C90CE3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1"/>
                <w:sz w:val="24"/>
              </w:rPr>
              <w:t xml:space="preserve"> </w:t>
            </w:r>
            <w:r w:rsidR="009432ED">
              <w:rPr>
                <w:spacing w:val="-1"/>
                <w:sz w:val="24"/>
              </w:rPr>
              <w:t>заместител</w:t>
            </w:r>
            <w:r>
              <w:rPr>
                <w:spacing w:val="-1"/>
                <w:sz w:val="24"/>
              </w:rPr>
              <w:t>и</w:t>
            </w:r>
          </w:p>
          <w:p w:rsidR="00EF508D" w:rsidRDefault="009432ED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Майорова Н.В.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Курандо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Садыкова Л.А.</w:t>
            </w:r>
          </w:p>
        </w:tc>
        <w:tc>
          <w:tcPr>
            <w:tcW w:w="4059" w:type="dxa"/>
          </w:tcPr>
          <w:p w:rsidR="00C90CE3" w:rsidRDefault="009432ED">
            <w:pPr>
              <w:pStyle w:val="TableParagraph"/>
              <w:ind w:left="108" w:right="713"/>
              <w:rPr>
                <w:spacing w:val="-57"/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EF508D" w:rsidRDefault="009432ED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сетевого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</w:tr>
    </w:tbl>
    <w:p w:rsidR="00EF508D" w:rsidRDefault="00EF508D">
      <w:pPr>
        <w:spacing w:line="264" w:lineRule="exact"/>
        <w:rPr>
          <w:sz w:val="24"/>
        </w:rPr>
        <w:sectPr w:rsidR="00EF508D">
          <w:footerReference w:type="default" r:id="rId13"/>
          <w:pgSz w:w="16840" w:h="11910" w:orient="landscape"/>
          <w:pgMar w:top="1100" w:right="820" w:bottom="1120" w:left="920" w:header="0" w:footer="923" w:gutter="0"/>
          <w:pgNumType w:start="21"/>
          <w:cols w:space="720"/>
        </w:sectPr>
      </w:pPr>
    </w:p>
    <w:p w:rsidR="00EF508D" w:rsidRDefault="00EF508D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9"/>
        <w:gridCol w:w="2160"/>
        <w:gridCol w:w="2520"/>
        <w:gridCol w:w="4320"/>
      </w:tblGrid>
      <w:tr w:rsidR="00EF508D">
        <w:trPr>
          <w:trHeight w:val="827"/>
        </w:trPr>
        <w:tc>
          <w:tcPr>
            <w:tcW w:w="5869" w:type="dxa"/>
          </w:tcPr>
          <w:p w:rsidR="00EF508D" w:rsidRDefault="009432ED">
            <w:pPr>
              <w:pStyle w:val="TableParagraph"/>
              <w:tabs>
                <w:tab w:val="left" w:pos="1769"/>
                <w:tab w:val="left" w:pos="3888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F508D" w:rsidRDefault="009432ED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0CE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520" w:type="dxa"/>
          </w:tcPr>
          <w:p w:rsidR="00C90CE3" w:rsidRDefault="00C90CE3" w:rsidP="00C90CE3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заместители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Майорова Н.В.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Павлова С.В.</w:t>
            </w:r>
          </w:p>
          <w:p w:rsidR="00EF508D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Садыкова Л.А.</w:t>
            </w:r>
          </w:p>
        </w:tc>
        <w:tc>
          <w:tcPr>
            <w:tcW w:w="4320" w:type="dxa"/>
          </w:tcPr>
          <w:p w:rsidR="00EF508D" w:rsidRDefault="009432ED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Экспертиза программ и проектов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F508D" w:rsidRDefault="009432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F508D">
        <w:trPr>
          <w:trHeight w:val="275"/>
        </w:trPr>
        <w:tc>
          <w:tcPr>
            <w:tcW w:w="14869" w:type="dxa"/>
            <w:gridSpan w:val="4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</w:tc>
      </w:tr>
      <w:tr w:rsidR="00EF508D">
        <w:trPr>
          <w:trHeight w:val="827"/>
        </w:trPr>
        <w:tc>
          <w:tcPr>
            <w:tcW w:w="5869" w:type="dxa"/>
          </w:tcPr>
          <w:p w:rsidR="00EF508D" w:rsidRDefault="009432ED">
            <w:pPr>
              <w:pStyle w:val="TableParagraph"/>
              <w:tabs>
                <w:tab w:val="left" w:pos="709"/>
                <w:tab w:val="left" w:pos="2085"/>
                <w:tab w:val="left" w:pos="3871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показателя</w:t>
            </w:r>
            <w:r>
              <w:rPr>
                <w:sz w:val="24"/>
              </w:rPr>
              <w:tab/>
              <w:t>воспитанности</w:t>
            </w:r>
            <w:r>
              <w:rPr>
                <w:sz w:val="24"/>
              </w:rPr>
              <w:tab/>
              <w:t>формирующейся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F508D" w:rsidRDefault="009432ED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0CE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520" w:type="dxa"/>
          </w:tcPr>
          <w:p w:rsidR="00C90CE3" w:rsidRDefault="00C90CE3" w:rsidP="00C90CE3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C90CE3" w:rsidRDefault="00C90CE3" w:rsidP="00C90CE3">
            <w:pPr>
              <w:pStyle w:val="TableParagraph"/>
              <w:ind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z w:val="24"/>
              </w:rPr>
              <w:t xml:space="preserve"> АР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  <w:proofErr w:type="gramEnd"/>
            <w:r>
              <w:rPr>
                <w:spacing w:val="-1"/>
                <w:sz w:val="24"/>
              </w:rPr>
              <w:t>заместители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Майорова Н.В.</w:t>
            </w:r>
          </w:p>
          <w:p w:rsidR="00C90CE3" w:rsidRDefault="00C90CE3" w:rsidP="00C90CE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Курандо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EF508D" w:rsidRDefault="00C90CE3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Садыкова Л.А.</w:t>
            </w:r>
          </w:p>
        </w:tc>
        <w:tc>
          <w:tcPr>
            <w:tcW w:w="4320" w:type="dxa"/>
          </w:tcPr>
          <w:p w:rsidR="00EF508D" w:rsidRDefault="009432ED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нравственности</w:t>
            </w:r>
          </w:p>
          <w:p w:rsidR="00EF508D" w:rsidRDefault="009432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формирующейся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EF508D">
        <w:trPr>
          <w:trHeight w:val="1104"/>
        </w:trPr>
        <w:tc>
          <w:tcPr>
            <w:tcW w:w="5869" w:type="dxa"/>
          </w:tcPr>
          <w:p w:rsidR="00EF508D" w:rsidRDefault="009432E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EF508D" w:rsidRDefault="009432ED" w:rsidP="00C90C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0CE3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520" w:type="dxa"/>
          </w:tcPr>
          <w:p w:rsidR="00EF508D" w:rsidRDefault="00EF508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508D" w:rsidRDefault="009432ED" w:rsidP="00C90CE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C90CE3" w:rsidRDefault="00C90CE3" w:rsidP="00C90CE3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Курандо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4320" w:type="dxa"/>
          </w:tcPr>
          <w:p w:rsidR="00EF508D" w:rsidRDefault="009432ED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и укреплению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EF508D" w:rsidRDefault="009432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</w:p>
        </w:tc>
      </w:tr>
      <w:tr w:rsidR="00EF508D">
        <w:trPr>
          <w:trHeight w:val="2486"/>
        </w:trPr>
        <w:tc>
          <w:tcPr>
            <w:tcW w:w="5869" w:type="dxa"/>
          </w:tcPr>
          <w:p w:rsidR="00EF508D" w:rsidRDefault="009432ED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и уважение к правам и 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 способность к достижению 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EF508D" w:rsidRDefault="009432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2160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 w:rsidP="00C90CE3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20</w:t>
            </w:r>
            <w:r w:rsidR="00C90CE3">
              <w:rPr>
                <w:sz w:val="24"/>
              </w:rPr>
              <w:t>23</w:t>
            </w:r>
            <w:r>
              <w:rPr>
                <w:sz w:val="24"/>
              </w:rPr>
              <w:t>-202</w:t>
            </w:r>
            <w:r w:rsidR="00C90CE3">
              <w:rPr>
                <w:sz w:val="24"/>
              </w:rPr>
              <w:t>8</w:t>
            </w:r>
          </w:p>
        </w:tc>
        <w:tc>
          <w:tcPr>
            <w:tcW w:w="2520" w:type="dxa"/>
          </w:tcPr>
          <w:p w:rsidR="00C90CE3" w:rsidRDefault="00C90CE3" w:rsidP="00C90CE3">
            <w:pPr>
              <w:pStyle w:val="TableParagraph"/>
              <w:ind w:left="0" w:right="2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ЛатыповаА.Р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заместители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 и ВР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r>
              <w:rPr>
                <w:sz w:val="24"/>
              </w:rPr>
              <w:t>Майорова Н.В.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r>
              <w:rPr>
                <w:sz w:val="24"/>
              </w:rPr>
              <w:t>Садыкова Л.А.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r>
              <w:rPr>
                <w:sz w:val="24"/>
              </w:rPr>
              <w:t>Юлдашева Н.Р.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Г.М.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r>
              <w:rPr>
                <w:sz w:val="24"/>
              </w:rPr>
              <w:t>Павлова С.В.</w:t>
            </w:r>
          </w:p>
          <w:p w:rsidR="00C90CE3" w:rsidRDefault="00C90CE3" w:rsidP="00C90CE3">
            <w:pPr>
              <w:pStyle w:val="TableParagraph"/>
              <w:spacing w:line="264" w:lineRule="exact"/>
              <w:ind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Курандо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EF508D" w:rsidRDefault="00EF508D" w:rsidP="00C90CE3">
            <w:pPr>
              <w:pStyle w:val="TableParagraph"/>
              <w:ind w:right="22"/>
              <w:rPr>
                <w:sz w:val="24"/>
              </w:rPr>
            </w:pPr>
          </w:p>
        </w:tc>
        <w:tc>
          <w:tcPr>
            <w:tcW w:w="4320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F508D" w:rsidRDefault="009432ED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EF508D" w:rsidRDefault="00EF508D">
      <w:pPr>
        <w:rPr>
          <w:sz w:val="24"/>
        </w:rPr>
        <w:sectPr w:rsidR="00EF508D">
          <w:pgSz w:w="16840" w:h="11910" w:orient="landscape"/>
          <w:pgMar w:top="1100" w:right="820" w:bottom="1120" w:left="920" w:header="0" w:footer="923" w:gutter="0"/>
          <w:cols w:space="720"/>
        </w:sectPr>
      </w:pPr>
    </w:p>
    <w:p w:rsidR="00EF508D" w:rsidRDefault="009432ED">
      <w:pPr>
        <w:pStyle w:val="a4"/>
        <w:numPr>
          <w:ilvl w:val="0"/>
          <w:numId w:val="18"/>
        </w:numPr>
        <w:tabs>
          <w:tab w:val="left" w:pos="2511"/>
        </w:tabs>
        <w:spacing w:before="71"/>
        <w:ind w:left="2510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МЕХАНИЗМЫ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 w:rsidP="00C90CE3">
      <w:pPr>
        <w:pStyle w:val="a3"/>
        <w:ind w:left="821"/>
        <w:jc w:val="both"/>
      </w:pPr>
      <w:r>
        <w:t>Ближайшими</w:t>
      </w:r>
      <w:r>
        <w:rPr>
          <w:spacing w:val="-5"/>
        </w:rPr>
        <w:t xml:space="preserve"> </w:t>
      </w:r>
      <w:r>
        <w:t>зонами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Гимназии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направления:</w:t>
      </w:r>
    </w:p>
    <w:p w:rsidR="00EF508D" w:rsidRDefault="009432ED" w:rsidP="00C90CE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2"/>
        <w:ind w:left="833" w:right="117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предметных.</w:t>
      </w:r>
    </w:p>
    <w:p w:rsidR="00EF508D" w:rsidRDefault="009432ED" w:rsidP="00C90CE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4" w:line="237" w:lineRule="auto"/>
        <w:ind w:left="833" w:right="11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EF508D" w:rsidRDefault="009432ED" w:rsidP="00C90CE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2" w:line="293" w:lineRule="exact"/>
        <w:ind w:left="833"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самодиагностику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EF508D" w:rsidRDefault="009432ED" w:rsidP="00C90CE3">
      <w:pPr>
        <w:pStyle w:val="a4"/>
        <w:numPr>
          <w:ilvl w:val="1"/>
          <w:numId w:val="19"/>
        </w:numPr>
        <w:tabs>
          <w:tab w:val="left" w:pos="833"/>
          <w:tab w:val="left" w:pos="834"/>
        </w:tabs>
        <w:spacing w:before="1" w:line="237" w:lineRule="auto"/>
        <w:ind w:left="833" w:right="11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Гимназии.</w:t>
      </w:r>
    </w:p>
    <w:p w:rsidR="00EF508D" w:rsidRDefault="009432ED">
      <w:pPr>
        <w:pStyle w:val="a3"/>
        <w:spacing w:before="121"/>
        <w:ind w:left="112" w:right="118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планируется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(проектов):</w:t>
      </w:r>
    </w:p>
    <w:p w:rsidR="00EF508D" w:rsidRDefault="00EF508D">
      <w:pPr>
        <w:pStyle w:val="a3"/>
        <w:spacing w:before="11"/>
        <w:rPr>
          <w:sz w:val="23"/>
        </w:rPr>
      </w:pPr>
    </w:p>
    <w:p w:rsidR="00EF508D" w:rsidRDefault="009432ED">
      <w:pPr>
        <w:pStyle w:val="a3"/>
        <w:ind w:left="821"/>
      </w:pPr>
      <w:r>
        <w:t>Основные</w:t>
      </w:r>
      <w:r>
        <w:rPr>
          <w:spacing w:val="-5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Программы: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spacing w:before="1"/>
        <w:ind w:hanging="211"/>
        <w:rPr>
          <w:sz w:val="24"/>
        </w:rPr>
      </w:pPr>
      <w:r>
        <w:rPr>
          <w:sz w:val="24"/>
        </w:rPr>
        <w:t>Современная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ind w:hanging="211"/>
        <w:rPr>
          <w:sz w:val="24"/>
        </w:rPr>
      </w:pPr>
      <w:r>
        <w:rPr>
          <w:sz w:val="24"/>
        </w:rPr>
        <w:t>Успех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ind w:hanging="211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ind w:hanging="211"/>
        <w:rPr>
          <w:sz w:val="24"/>
        </w:rPr>
      </w:pPr>
      <w:r>
        <w:rPr>
          <w:sz w:val="24"/>
        </w:rPr>
        <w:t>Цифровая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ind w:hanging="211"/>
        <w:rPr>
          <w:sz w:val="24"/>
        </w:rPr>
      </w:pPr>
      <w:r>
        <w:rPr>
          <w:sz w:val="24"/>
        </w:rPr>
        <w:t>Развиваем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партнерство</w:t>
      </w:r>
    </w:p>
    <w:p w:rsidR="00EF508D" w:rsidRDefault="009432ED">
      <w:pPr>
        <w:pStyle w:val="a4"/>
        <w:numPr>
          <w:ilvl w:val="0"/>
          <w:numId w:val="17"/>
        </w:numPr>
        <w:tabs>
          <w:tab w:val="left" w:pos="323"/>
        </w:tabs>
        <w:ind w:hanging="211"/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EF508D" w:rsidRDefault="009432ED">
      <w:pPr>
        <w:pStyle w:val="a3"/>
        <w:spacing w:before="120"/>
        <w:ind w:left="112" w:right="411" w:firstLine="708"/>
      </w:pPr>
      <w:r>
        <w:t>Формы представления результатов реализации проектов: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 Интернет – на сайте Гимназии, на родительских собраниях, в</w:t>
      </w:r>
      <w:r>
        <w:rPr>
          <w:spacing w:val="-57"/>
        </w:rPr>
        <w:t xml:space="preserve"> </w:t>
      </w:r>
      <w:r>
        <w:t>Публичных отчетах.</w:t>
      </w:r>
    </w:p>
    <w:p w:rsidR="00EF508D" w:rsidRDefault="00EF508D">
      <w:pPr>
        <w:sectPr w:rsidR="00EF508D">
          <w:footerReference w:type="default" r:id="rId14"/>
          <w:pgSz w:w="11910" w:h="16840"/>
          <w:pgMar w:top="1040" w:right="1020" w:bottom="1120" w:left="1020" w:header="0" w:footer="923" w:gutter="0"/>
          <w:cols w:space="720"/>
        </w:sectPr>
      </w:pPr>
    </w:p>
    <w:p w:rsidR="00EF508D" w:rsidRDefault="009432ED">
      <w:pPr>
        <w:pStyle w:val="a3"/>
        <w:spacing w:before="78"/>
        <w:ind w:left="112"/>
      </w:pPr>
      <w:r>
        <w:lastRenderedPageBreak/>
        <w:t>Приоритетные</w:t>
      </w:r>
      <w:r>
        <w:rPr>
          <w:spacing w:val="-5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Программы</w:t>
      </w:r>
    </w:p>
    <w:p w:rsidR="00EF508D" w:rsidRDefault="00EF508D">
      <w:pPr>
        <w:pStyle w:val="a3"/>
      </w:pP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Проект: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Современная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</w:t>
      </w:r>
    </w:p>
    <w:p w:rsidR="00EF508D" w:rsidRDefault="009432ED">
      <w:pPr>
        <w:pStyle w:val="a3"/>
        <w:spacing w:before="1"/>
        <w:ind w:left="112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EF508D" w:rsidRDefault="009432ED">
      <w:pPr>
        <w:pStyle w:val="a3"/>
        <w:ind w:left="112"/>
      </w:pPr>
      <w:r>
        <w:rPr>
          <w:b/>
        </w:rPr>
        <w:t>Краткое</w:t>
      </w:r>
      <w:r>
        <w:rPr>
          <w:b/>
          <w:spacing w:val="27"/>
        </w:rPr>
        <w:t xml:space="preserve"> </w:t>
      </w:r>
      <w:r>
        <w:rPr>
          <w:b/>
        </w:rPr>
        <w:t>описание</w:t>
      </w:r>
      <w:r>
        <w:rPr>
          <w:b/>
          <w:spacing w:val="28"/>
        </w:rPr>
        <w:t xml:space="preserve"> </w:t>
      </w:r>
      <w:r>
        <w:rPr>
          <w:b/>
        </w:rPr>
        <w:t>проекта.</w:t>
      </w:r>
      <w:r>
        <w:rPr>
          <w:b/>
          <w:spacing w:val="31"/>
        </w:rPr>
        <w:t xml:space="preserve"> </w:t>
      </w:r>
      <w:r>
        <w:t>Внедрение</w:t>
      </w:r>
      <w:r>
        <w:rPr>
          <w:spacing w:val="27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методов</w:t>
      </w:r>
      <w:r>
        <w:rPr>
          <w:spacing w:val="28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воспитания,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технологий,</w:t>
      </w:r>
      <w:r>
        <w:rPr>
          <w:spacing w:val="29"/>
        </w:rPr>
        <w:t xml:space="preserve"> </w:t>
      </w:r>
      <w:r>
        <w:t>обеспечивающих</w:t>
      </w:r>
      <w:r>
        <w:rPr>
          <w:spacing w:val="30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EF508D" w:rsidRDefault="00EF508D">
      <w:pPr>
        <w:pStyle w:val="a3"/>
        <w:spacing w:before="7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9"/>
        <w:gridCol w:w="6805"/>
      </w:tblGrid>
      <w:tr w:rsidR="00EF508D">
        <w:trPr>
          <w:trHeight w:val="277"/>
        </w:trPr>
        <w:tc>
          <w:tcPr>
            <w:tcW w:w="7799" w:type="dxa"/>
          </w:tcPr>
          <w:p w:rsidR="00EF508D" w:rsidRDefault="009432ED">
            <w:pPr>
              <w:pStyle w:val="TableParagraph"/>
              <w:spacing w:line="258" w:lineRule="exact"/>
              <w:ind w:left="2980" w:right="2976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58" w:lineRule="exact"/>
              <w:ind w:left="1655" w:right="1650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799" w:type="dxa"/>
          </w:tcPr>
          <w:p w:rsidR="00EF508D" w:rsidRDefault="009432E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1113"/>
        </w:trPr>
        <w:tc>
          <w:tcPr>
            <w:tcW w:w="7799" w:type="dxa"/>
          </w:tcPr>
          <w:p w:rsidR="00EF508D" w:rsidRDefault="009432ED">
            <w:pPr>
              <w:pStyle w:val="TableParagraph"/>
              <w:ind w:right="2267"/>
              <w:rPr>
                <w:sz w:val="24"/>
              </w:rPr>
            </w:pPr>
            <w:r>
              <w:rPr>
                <w:sz w:val="24"/>
              </w:rPr>
              <w:t>1.Обновление материально-технической базы.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EF508D" w:rsidRDefault="009432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3.Построение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механизмов 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6805" w:type="dxa"/>
          </w:tcPr>
          <w:p w:rsidR="00EF508D" w:rsidRDefault="009432ED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программами.</w:t>
            </w:r>
          </w:p>
          <w:p w:rsidR="00EF508D" w:rsidRDefault="009432ED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</w:tr>
    </w:tbl>
    <w:p w:rsidR="00EF508D" w:rsidRDefault="00EF508D">
      <w:pPr>
        <w:pStyle w:val="a3"/>
        <w:spacing w:before="8"/>
        <w:rPr>
          <w:sz w:val="23"/>
        </w:rPr>
      </w:pPr>
    </w:p>
    <w:p w:rsidR="00EF508D" w:rsidRDefault="009432ED">
      <w:pPr>
        <w:pStyle w:val="10"/>
        <w:spacing w:after="4"/>
      </w:pPr>
      <w:r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9" w:type="dxa"/>
          </w:tcPr>
          <w:p w:rsidR="00EF508D" w:rsidRDefault="009432ED" w:rsidP="00C90CE3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90CE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-202</w:t>
            </w:r>
            <w:r w:rsidR="00C90CE3">
              <w:rPr>
                <w:b/>
                <w:sz w:val="24"/>
              </w:rPr>
              <w:t>4</w:t>
            </w:r>
          </w:p>
        </w:tc>
        <w:tc>
          <w:tcPr>
            <w:tcW w:w="1687" w:type="dxa"/>
          </w:tcPr>
          <w:p w:rsidR="00EF508D" w:rsidRDefault="009432ED" w:rsidP="00C90CE3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90CE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-202</w:t>
            </w:r>
            <w:r w:rsidR="00C90CE3">
              <w:rPr>
                <w:b/>
                <w:sz w:val="24"/>
              </w:rPr>
              <w:t>5</w:t>
            </w:r>
          </w:p>
        </w:tc>
        <w:tc>
          <w:tcPr>
            <w:tcW w:w="1687" w:type="dxa"/>
          </w:tcPr>
          <w:p w:rsidR="00EF508D" w:rsidRDefault="009432ED" w:rsidP="00C90CE3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90CE3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C90CE3">
              <w:rPr>
                <w:b/>
                <w:sz w:val="24"/>
              </w:rPr>
              <w:t>6</w:t>
            </w:r>
          </w:p>
        </w:tc>
        <w:tc>
          <w:tcPr>
            <w:tcW w:w="1690" w:type="dxa"/>
          </w:tcPr>
          <w:p w:rsidR="00EF508D" w:rsidRDefault="009432ED" w:rsidP="00C90CE3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90CE3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-292</w:t>
            </w:r>
            <w:r w:rsidR="00C90CE3">
              <w:rPr>
                <w:b/>
                <w:sz w:val="24"/>
              </w:rPr>
              <w:t>7</w:t>
            </w:r>
          </w:p>
        </w:tc>
        <w:tc>
          <w:tcPr>
            <w:tcW w:w="1687" w:type="dxa"/>
          </w:tcPr>
          <w:p w:rsidR="00EF508D" w:rsidRDefault="009432ED" w:rsidP="00C90CE3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C90CE3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-202</w:t>
            </w:r>
            <w:r w:rsidR="00C90CE3">
              <w:rPr>
                <w:b/>
                <w:sz w:val="24"/>
              </w:rPr>
              <w:t>8</w:t>
            </w:r>
          </w:p>
        </w:tc>
      </w:tr>
      <w:tr w:rsidR="00EF508D">
        <w:trPr>
          <w:trHeight w:val="830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592"/>
                <w:tab w:val="left" w:pos="2779"/>
                <w:tab w:val="left" w:pos="4137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кабинетов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необходимым</w:t>
            </w:r>
            <w:proofErr w:type="gramEnd"/>
          </w:p>
          <w:p w:rsidR="00EF508D" w:rsidRDefault="009432ED">
            <w:pPr>
              <w:pStyle w:val="TableParagraph"/>
              <w:tabs>
                <w:tab w:val="left" w:pos="1253"/>
                <w:tab w:val="left" w:pos="3124"/>
                <w:tab w:val="left" w:pos="3469"/>
                <w:tab w:val="left" w:pos="4047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z w:val="24"/>
              </w:rPr>
              <w:tab/>
              <w:t>оборудованием,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1103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предприятиями и организациями </w:t>
            </w:r>
            <w:r w:rsidR="00C90CE3">
              <w:rPr>
                <w:sz w:val="24"/>
              </w:rPr>
              <w:t>г</w:t>
            </w:r>
            <w:proofErr w:type="gramStart"/>
            <w:r w:rsidR="00C90CE3">
              <w:rPr>
                <w:sz w:val="24"/>
              </w:rPr>
              <w:t>.К</w:t>
            </w:r>
            <w:proofErr w:type="gramEnd"/>
            <w:r w:rsidR="00C90CE3">
              <w:rPr>
                <w:sz w:val="24"/>
              </w:rPr>
              <w:t>азани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275"/>
        </w:trPr>
        <w:tc>
          <w:tcPr>
            <w:tcW w:w="559" w:type="dxa"/>
          </w:tcPr>
          <w:p w:rsidR="00EF508D" w:rsidRDefault="009432E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pStyle w:val="a3"/>
        <w:spacing w:before="8"/>
        <w:rPr>
          <w:b/>
          <w:sz w:val="23"/>
        </w:rPr>
      </w:pPr>
    </w:p>
    <w:p w:rsidR="00EF508D" w:rsidRDefault="009432ED">
      <w:pPr>
        <w:spacing w:after="4"/>
        <w:ind w:left="11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C90CE3">
        <w:trPr>
          <w:trHeight w:val="552"/>
        </w:trPr>
        <w:tc>
          <w:tcPr>
            <w:tcW w:w="559" w:type="dxa"/>
          </w:tcPr>
          <w:p w:rsidR="00C90CE3" w:rsidRDefault="00C90CE3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C90CE3" w:rsidRDefault="00C90CE3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89" w:type="dxa"/>
          </w:tcPr>
          <w:p w:rsidR="00C90CE3" w:rsidRDefault="00C90CE3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C90CE3" w:rsidRDefault="00C90CE3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C90CE3" w:rsidRDefault="00C90CE3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0" w:type="dxa"/>
          </w:tcPr>
          <w:p w:rsidR="00C90CE3" w:rsidRDefault="00C90CE3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C90CE3" w:rsidRDefault="00C90CE3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553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</w:p>
          <w:p w:rsidR="00EF508D" w:rsidRDefault="009432E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689" w:type="dxa"/>
          </w:tcPr>
          <w:p w:rsidR="00EF508D" w:rsidRDefault="00C90CE3">
            <w:pPr>
              <w:pStyle w:val="TableParagraph"/>
              <w:spacing w:before="135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9432ED">
              <w:rPr>
                <w:b/>
                <w:sz w:val="24"/>
              </w:rPr>
              <w:t>0%</w:t>
            </w:r>
          </w:p>
        </w:tc>
        <w:tc>
          <w:tcPr>
            <w:tcW w:w="1687" w:type="dxa"/>
          </w:tcPr>
          <w:p w:rsidR="00EF508D" w:rsidRDefault="00C90CE3">
            <w:pPr>
              <w:pStyle w:val="TableParagraph"/>
              <w:spacing w:before="135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9432ED">
              <w:rPr>
                <w:b/>
                <w:sz w:val="24"/>
              </w:rPr>
              <w:t>0%</w:t>
            </w:r>
          </w:p>
        </w:tc>
        <w:tc>
          <w:tcPr>
            <w:tcW w:w="1687" w:type="dxa"/>
          </w:tcPr>
          <w:p w:rsidR="00EF508D" w:rsidRDefault="00C90CE3">
            <w:pPr>
              <w:pStyle w:val="TableParagraph"/>
              <w:spacing w:before="135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9432ED">
              <w:rPr>
                <w:b/>
                <w:sz w:val="24"/>
              </w:rPr>
              <w:t>0%</w:t>
            </w:r>
          </w:p>
        </w:tc>
        <w:tc>
          <w:tcPr>
            <w:tcW w:w="1690" w:type="dxa"/>
          </w:tcPr>
          <w:p w:rsidR="00EF508D" w:rsidRDefault="00C90CE3">
            <w:pPr>
              <w:pStyle w:val="TableParagraph"/>
              <w:spacing w:before="135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9432ED">
              <w:rPr>
                <w:b/>
                <w:sz w:val="24"/>
              </w:rPr>
              <w:t>0%</w:t>
            </w:r>
          </w:p>
        </w:tc>
        <w:tc>
          <w:tcPr>
            <w:tcW w:w="1687" w:type="dxa"/>
          </w:tcPr>
          <w:p w:rsidR="00EF508D" w:rsidRDefault="00C90CE3">
            <w:pPr>
              <w:pStyle w:val="TableParagraph"/>
              <w:spacing w:before="135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9432ED">
              <w:rPr>
                <w:b/>
                <w:sz w:val="24"/>
              </w:rPr>
              <w:t>0%</w:t>
            </w:r>
          </w:p>
        </w:tc>
      </w:tr>
    </w:tbl>
    <w:p w:rsidR="00EF508D" w:rsidRDefault="00EF508D">
      <w:pPr>
        <w:jc w:val="center"/>
        <w:rPr>
          <w:sz w:val="24"/>
        </w:rPr>
        <w:sectPr w:rsidR="00EF508D">
          <w:footerReference w:type="default" r:id="rId15"/>
          <w:pgSz w:w="16840" w:h="11910" w:orient="landscape"/>
          <w:pgMar w:top="1040" w:right="900" w:bottom="1180" w:left="1020" w:header="0" w:footer="992" w:gutter="0"/>
          <w:pgNumType w:start="24"/>
          <w:cols w:space="720"/>
        </w:sectPr>
      </w:pPr>
    </w:p>
    <w:p w:rsidR="00EF508D" w:rsidRDefault="00EF508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EF508D">
        <w:trPr>
          <w:trHeight w:val="1106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предприятиями и организациями </w:t>
            </w:r>
            <w:r w:rsidR="00C90CE3">
              <w:rPr>
                <w:sz w:val="24"/>
              </w:rPr>
              <w:t>г</w:t>
            </w:r>
            <w:proofErr w:type="gramStart"/>
            <w:r w:rsidR="00C90CE3">
              <w:rPr>
                <w:sz w:val="24"/>
              </w:rPr>
              <w:t>.К</w:t>
            </w:r>
            <w:proofErr w:type="gramEnd"/>
            <w:r w:rsidR="00C90CE3">
              <w:rPr>
                <w:sz w:val="24"/>
              </w:rPr>
              <w:t>азани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C90CE3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C90CE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C90CE3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C90CE3">
            <w:pPr>
              <w:pStyle w:val="TableParagraph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C90CE3">
            <w:pPr>
              <w:pStyle w:val="TableParagraph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D50F69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432ED">
              <w:rPr>
                <w:b/>
                <w:sz w:val="24"/>
              </w:rPr>
              <w:t>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контрольно–оценочных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F508D" w:rsidRDefault="00EF508D">
      <w:pPr>
        <w:pStyle w:val="a3"/>
        <w:spacing w:before="6"/>
        <w:rPr>
          <w:b/>
          <w:sz w:val="15"/>
        </w:rPr>
      </w:pPr>
    </w:p>
    <w:p w:rsidR="00EF508D" w:rsidRPr="00D50F69" w:rsidRDefault="009432ED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Проект:</w:t>
      </w:r>
      <w:r>
        <w:rPr>
          <w:b/>
          <w:spacing w:val="-3"/>
          <w:sz w:val="24"/>
        </w:rPr>
        <w:t xml:space="preserve"> </w:t>
      </w:r>
      <w:r w:rsidRPr="00D50F69">
        <w:rPr>
          <w:b/>
          <w:sz w:val="24"/>
        </w:rPr>
        <w:t>«Успех каждого</w:t>
      </w:r>
      <w:r w:rsidRPr="00D50F69">
        <w:rPr>
          <w:b/>
          <w:spacing w:val="1"/>
          <w:sz w:val="24"/>
        </w:rPr>
        <w:t xml:space="preserve"> </w:t>
      </w:r>
      <w:r w:rsidRPr="00D50F69">
        <w:rPr>
          <w:b/>
          <w:sz w:val="24"/>
        </w:rPr>
        <w:t>учащегося»</w:t>
      </w:r>
    </w:p>
    <w:p w:rsidR="00EF508D" w:rsidRDefault="009432ED">
      <w:pPr>
        <w:pStyle w:val="a3"/>
        <w:ind w:left="112" w:right="55"/>
      </w:pPr>
      <w:r>
        <w:rPr>
          <w:b/>
        </w:rPr>
        <w:t xml:space="preserve">Цель: </w:t>
      </w:r>
      <w:r>
        <w:t>Создание условий для развития личностного потенциала обучающихся, самореализации гимназистов в разных видах деятельности.</w:t>
      </w:r>
      <w:r>
        <w:rPr>
          <w:spacing w:val="1"/>
        </w:rPr>
        <w:t xml:space="preserve"> </w:t>
      </w:r>
      <w:r>
        <w:rPr>
          <w:b/>
        </w:rPr>
        <w:t>Краткое</w:t>
      </w:r>
      <w:r>
        <w:rPr>
          <w:b/>
          <w:spacing w:val="60"/>
        </w:rPr>
        <w:t xml:space="preserve"> </w:t>
      </w:r>
      <w:r>
        <w:rPr>
          <w:b/>
        </w:rPr>
        <w:t>описание</w:t>
      </w:r>
      <w:r>
        <w:rPr>
          <w:b/>
          <w:spacing w:val="60"/>
        </w:rPr>
        <w:t xml:space="preserve"> </w:t>
      </w:r>
      <w:r>
        <w:rPr>
          <w:b/>
        </w:rPr>
        <w:t>проекта</w:t>
      </w:r>
      <w:r>
        <w:t>.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эффективной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талантов</w:t>
      </w:r>
      <w:r>
        <w:rPr>
          <w:spacing w:val="-57"/>
        </w:rPr>
        <w:t xml:space="preserve"> </w:t>
      </w:r>
      <w:r>
        <w:t>обучающихся.</w:t>
      </w:r>
    </w:p>
    <w:p w:rsidR="00EF508D" w:rsidRDefault="00EF508D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2694" w:right="2694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3038"/>
        </w:trPr>
        <w:tc>
          <w:tcPr>
            <w:tcW w:w="7232" w:type="dxa"/>
          </w:tcPr>
          <w:p w:rsidR="00EF508D" w:rsidRDefault="009432ED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101" w:firstLine="0"/>
              <w:jc w:val="both"/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EF508D" w:rsidRDefault="009432ED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101" w:firstLine="0"/>
              <w:jc w:val="both"/>
            </w:pPr>
            <w:r>
              <w:rPr>
                <w:sz w:val="24"/>
              </w:rPr>
              <w:t>Разработка программного содержание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EF508D" w:rsidRDefault="009432ED">
            <w:pPr>
              <w:pStyle w:val="TableParagraph"/>
              <w:numPr>
                <w:ilvl w:val="0"/>
                <w:numId w:val="15"/>
              </w:numPr>
              <w:tabs>
                <w:tab w:val="left" w:pos="37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новые форм организации детской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 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возможностей.</w:t>
            </w:r>
          </w:p>
          <w:p w:rsidR="00EF508D" w:rsidRDefault="009432ED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104" w:firstLine="0"/>
              <w:jc w:val="both"/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олимпиад).</w:t>
            </w:r>
          </w:p>
          <w:p w:rsidR="00EF508D" w:rsidRDefault="009432ED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line="270" w:lineRule="atLeast"/>
              <w:ind w:right="101" w:firstLine="0"/>
              <w:jc w:val="both"/>
            </w:pPr>
            <w:proofErr w:type="gramStart"/>
            <w:r>
              <w:rPr>
                <w:sz w:val="24"/>
              </w:rPr>
              <w:t>Создание и поддержка функционирования в гимназии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отрядов).</w:t>
            </w:r>
            <w:proofErr w:type="gramEnd"/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  <w:tab w:val="left" w:pos="4238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 xml:space="preserve">Создание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пакета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выявления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гимназистов.</w:t>
            </w:r>
          </w:p>
          <w:p w:rsidR="00EF508D" w:rsidRDefault="009432E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  <w:tab w:val="left" w:pos="1546"/>
                <w:tab w:val="left" w:pos="2415"/>
                <w:tab w:val="left" w:pos="3957"/>
                <w:tab w:val="left" w:pos="4376"/>
                <w:tab w:val="left" w:pos="6386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проектного мышления.</w:t>
            </w:r>
          </w:p>
          <w:p w:rsidR="00EF508D" w:rsidRDefault="009432E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отряды,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клубы,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</w:p>
          <w:p w:rsidR="00EF508D" w:rsidRDefault="009432E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F508D" w:rsidRDefault="00EF508D">
      <w:pPr>
        <w:pStyle w:val="a3"/>
        <w:spacing w:before="8"/>
        <w:rPr>
          <w:sz w:val="23"/>
        </w:rPr>
      </w:pPr>
    </w:p>
    <w:p w:rsidR="00EF508D" w:rsidRDefault="009432ED">
      <w:pPr>
        <w:pStyle w:val="10"/>
        <w:spacing w:after="4"/>
      </w:pPr>
      <w:r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D50F69">
        <w:trPr>
          <w:trHeight w:val="552"/>
        </w:trPr>
        <w:tc>
          <w:tcPr>
            <w:tcW w:w="559" w:type="dxa"/>
          </w:tcPr>
          <w:p w:rsidR="00D50F69" w:rsidRDefault="00D50F69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D50F69" w:rsidRDefault="00D50F69">
            <w:pPr>
              <w:pStyle w:val="TableParagraph"/>
              <w:spacing w:before="13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9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827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767"/>
                <w:tab w:val="left" w:pos="383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  <w:t>индивидуальных</w:t>
            </w:r>
          </w:p>
          <w:p w:rsidR="00EF508D" w:rsidRDefault="009432E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jc w:val="center"/>
        <w:rPr>
          <w:sz w:val="24"/>
        </w:rPr>
        <w:sectPr w:rsidR="00EF508D">
          <w:pgSz w:w="16840" w:h="11910" w:orient="landscape"/>
          <w:pgMar w:top="1100" w:right="900" w:bottom="1200" w:left="1020" w:header="0" w:footer="992" w:gutter="0"/>
          <w:cols w:space="720"/>
        </w:sectPr>
      </w:pPr>
    </w:p>
    <w:p w:rsidR="00EF508D" w:rsidRDefault="00EF508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EF508D">
        <w:trPr>
          <w:trHeight w:val="554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383"/>
                <w:tab w:val="left" w:pos="2356"/>
                <w:tab w:val="left" w:pos="3821"/>
                <w:tab w:val="left" w:pos="4479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пакета</w:t>
            </w:r>
            <w:r>
              <w:rPr>
                <w:sz w:val="24"/>
              </w:rPr>
              <w:tab/>
              <w:t>диагностик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выявления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гимназистов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6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0" w:right="77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0" w:right="77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6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7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0" w:right="77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0" w:right="77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7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175"/>
                <w:tab w:val="left" w:pos="2817"/>
                <w:tab w:val="left" w:pos="3156"/>
                <w:tab w:val="left" w:pos="418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0" w:right="77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0" w:right="77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7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pStyle w:val="a3"/>
        <w:spacing w:before="10"/>
        <w:rPr>
          <w:b/>
          <w:sz w:val="15"/>
        </w:rPr>
      </w:pPr>
    </w:p>
    <w:p w:rsidR="00EF508D" w:rsidRDefault="009432ED">
      <w:pPr>
        <w:spacing w:before="90" w:after="4"/>
        <w:ind w:left="11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D50F69">
        <w:trPr>
          <w:trHeight w:val="551"/>
        </w:trPr>
        <w:tc>
          <w:tcPr>
            <w:tcW w:w="559" w:type="dxa"/>
          </w:tcPr>
          <w:p w:rsidR="00D50F69" w:rsidRDefault="00D50F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50F69" w:rsidRDefault="00D50F69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D50F69" w:rsidRDefault="00D50F69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89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828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553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383"/>
                <w:tab w:val="left" w:pos="2356"/>
                <w:tab w:val="left" w:pos="3821"/>
                <w:tab w:val="left" w:pos="44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пакета</w:t>
            </w:r>
            <w:r>
              <w:rPr>
                <w:sz w:val="24"/>
              </w:rPr>
              <w:tab/>
              <w:t>диагностик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выявления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гимназистов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5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5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1103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853"/>
                <w:tab w:val="left" w:pos="1981"/>
                <w:tab w:val="left" w:pos="2486"/>
                <w:tab w:val="left" w:pos="3316"/>
                <w:tab w:val="left" w:pos="4071"/>
                <w:tab w:val="left" w:pos="4683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гимназии</w:t>
            </w:r>
            <w:r>
              <w:rPr>
                <w:sz w:val="24"/>
              </w:rPr>
              <w:tab/>
              <w:t>(органов</w:t>
            </w:r>
            <w:proofErr w:type="gramEnd"/>
          </w:p>
          <w:p w:rsidR="00EF508D" w:rsidRDefault="009432E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(волонтерских)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отрядов)</w:t>
            </w:r>
          </w:p>
        </w:tc>
        <w:tc>
          <w:tcPr>
            <w:tcW w:w="1689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887"/>
                <w:tab w:val="left" w:pos="2630"/>
                <w:tab w:val="left" w:pos="4403"/>
                <w:tab w:val="left" w:pos="545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органах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</w:tr>
    </w:tbl>
    <w:p w:rsidR="00EF508D" w:rsidRDefault="00EF508D">
      <w:pPr>
        <w:pStyle w:val="a3"/>
        <w:spacing w:before="3"/>
        <w:rPr>
          <w:b/>
          <w:sz w:val="23"/>
        </w:rPr>
      </w:pP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Проект:</w:t>
      </w:r>
      <w:r>
        <w:rPr>
          <w:b/>
          <w:spacing w:val="-8"/>
          <w:sz w:val="24"/>
        </w:rPr>
        <w:t xml:space="preserve"> </w:t>
      </w:r>
      <w:r w:rsidRPr="00D50F69">
        <w:rPr>
          <w:b/>
          <w:sz w:val="24"/>
        </w:rPr>
        <w:t>«Учитель</w:t>
      </w:r>
      <w:r w:rsidRPr="00D50F69">
        <w:rPr>
          <w:b/>
          <w:spacing w:val="-6"/>
          <w:sz w:val="24"/>
        </w:rPr>
        <w:t xml:space="preserve"> </w:t>
      </w:r>
      <w:r w:rsidRPr="00D50F69">
        <w:rPr>
          <w:b/>
          <w:sz w:val="24"/>
        </w:rPr>
        <w:t>будущего».</w:t>
      </w:r>
    </w:p>
    <w:p w:rsidR="00EF508D" w:rsidRDefault="009432ED">
      <w:pPr>
        <w:pStyle w:val="a3"/>
        <w:ind w:left="112" w:right="55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условий</w:t>
      </w:r>
      <w:r>
        <w:rPr>
          <w:spacing w:val="14"/>
        </w:rPr>
        <w:t xml:space="preserve"> </w:t>
      </w:r>
      <w:proofErr w:type="gramStart"/>
      <w:r>
        <w:t>для</w:t>
      </w:r>
      <w:proofErr w:type="gramEnd"/>
      <w:r>
        <w:rPr>
          <w:spacing w:val="11"/>
        </w:rPr>
        <w:t xml:space="preserve"> </w:t>
      </w:r>
      <w:proofErr w:type="gramStart"/>
      <w:r>
        <w:t>формирование</w:t>
      </w:r>
      <w:proofErr w:type="gramEnd"/>
      <w:r>
        <w:rPr>
          <w:spacing w:val="10"/>
        </w:rPr>
        <w:t xml:space="preserve"> </w:t>
      </w:r>
      <w:r>
        <w:t>развивающегося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сообщества</w:t>
      </w:r>
      <w:r>
        <w:rPr>
          <w:spacing w:val="12"/>
        </w:rPr>
        <w:t xml:space="preserve"> </w:t>
      </w:r>
      <w:r>
        <w:t>педагогов</w:t>
      </w:r>
      <w:r>
        <w:rPr>
          <w:spacing w:val="13"/>
        </w:rPr>
        <w:t xml:space="preserve"> </w:t>
      </w:r>
      <w:r>
        <w:t>Гимназии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лучших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актуальных тенденций</w:t>
      </w:r>
      <w:r>
        <w:rPr>
          <w:spacing w:val="-2"/>
        </w:rPr>
        <w:t xml:space="preserve"> </w:t>
      </w:r>
      <w:r>
        <w:t>петербургского образования.</w:t>
      </w: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Краткое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EF508D" w:rsidRDefault="00EF508D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276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2694" w:right="2694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277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8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1.Публикации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</w:t>
            </w:r>
          </w:p>
        </w:tc>
      </w:tr>
    </w:tbl>
    <w:p w:rsidR="00EF508D" w:rsidRDefault="00EF508D">
      <w:pPr>
        <w:spacing w:line="258" w:lineRule="exact"/>
        <w:jc w:val="center"/>
        <w:rPr>
          <w:sz w:val="24"/>
        </w:rPr>
        <w:sectPr w:rsidR="00EF508D">
          <w:pgSz w:w="16840" w:h="11910" w:orient="landscape"/>
          <w:pgMar w:top="1100" w:right="900" w:bottom="1200" w:left="1020" w:header="0" w:footer="992" w:gutter="0"/>
          <w:cols w:space="720"/>
        </w:sectPr>
      </w:pPr>
    </w:p>
    <w:p w:rsidR="00EF508D" w:rsidRDefault="00EF508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1408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мастер-классов.</w:t>
            </w:r>
          </w:p>
          <w:p w:rsidR="00EF508D" w:rsidRDefault="009432ED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F508D" w:rsidRDefault="009432ED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журналах</w:t>
            </w:r>
            <w:proofErr w:type="gramEnd"/>
            <w:r>
              <w:rPr>
                <w:sz w:val="24"/>
              </w:rPr>
              <w:t>.</w:t>
            </w:r>
          </w:p>
          <w:p w:rsidR="00EF508D" w:rsidRDefault="009432ED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видеоконференций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F508D" w:rsidRDefault="009432ED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  <w:tab w:val="left" w:pos="1974"/>
                <w:tab w:val="left" w:pos="3720"/>
                <w:tab w:val="left" w:pos="5610"/>
                <w:tab w:val="left" w:pos="715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проблемных</w:t>
            </w:r>
            <w:r>
              <w:rPr>
                <w:sz w:val="24"/>
              </w:rPr>
              <w:tab/>
              <w:t>конференций,</w:t>
            </w:r>
            <w:r>
              <w:rPr>
                <w:sz w:val="24"/>
              </w:rPr>
              <w:tab/>
              <w:t>семинаров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</w:tbl>
    <w:p w:rsidR="00EF508D" w:rsidRDefault="00EF508D">
      <w:pPr>
        <w:pStyle w:val="a3"/>
        <w:spacing w:before="10"/>
        <w:rPr>
          <w:sz w:val="15"/>
        </w:rPr>
      </w:pPr>
    </w:p>
    <w:p w:rsidR="00EF508D" w:rsidRDefault="009432ED">
      <w:pPr>
        <w:pStyle w:val="10"/>
        <w:spacing w:before="90" w:after="4"/>
      </w:pPr>
      <w:r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D50F69">
        <w:trPr>
          <w:trHeight w:val="551"/>
        </w:trPr>
        <w:tc>
          <w:tcPr>
            <w:tcW w:w="559" w:type="dxa"/>
          </w:tcPr>
          <w:p w:rsidR="00D50F69" w:rsidRDefault="00D50F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50F69" w:rsidRDefault="00D50F69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D50F69" w:rsidRDefault="00D50F69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9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552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современным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технологиям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4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4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4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4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4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275"/>
        </w:trPr>
        <w:tc>
          <w:tcPr>
            <w:tcW w:w="559" w:type="dxa"/>
          </w:tcPr>
          <w:p w:rsidR="00EF508D" w:rsidRDefault="009432E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pStyle w:val="a3"/>
        <w:spacing w:before="8"/>
        <w:rPr>
          <w:b/>
          <w:sz w:val="23"/>
        </w:rPr>
      </w:pPr>
    </w:p>
    <w:p w:rsidR="00EF508D" w:rsidRDefault="009432ED">
      <w:pPr>
        <w:spacing w:after="4"/>
        <w:ind w:left="11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79"/>
        <w:gridCol w:w="1689"/>
        <w:gridCol w:w="1687"/>
        <w:gridCol w:w="1687"/>
        <w:gridCol w:w="1690"/>
        <w:gridCol w:w="1687"/>
      </w:tblGrid>
      <w:tr w:rsidR="00D50F69">
        <w:trPr>
          <w:trHeight w:val="551"/>
        </w:trPr>
        <w:tc>
          <w:tcPr>
            <w:tcW w:w="559" w:type="dxa"/>
          </w:tcPr>
          <w:p w:rsidR="00D50F69" w:rsidRDefault="00D50F69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9" w:type="dxa"/>
          </w:tcPr>
          <w:p w:rsidR="00D50F69" w:rsidRDefault="00D50F69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89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1106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309"/>
                <w:tab w:val="left" w:pos="4049"/>
                <w:tab w:val="left" w:pos="532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роста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8440" w:type="dxa"/>
            <w:gridSpan w:val="5"/>
          </w:tcPr>
          <w:p w:rsidR="00EF508D" w:rsidRDefault="00EF508D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1726" w:right="17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финансированием</w:t>
            </w:r>
          </w:p>
        </w:tc>
      </w:tr>
      <w:tr w:rsidR="00EF508D">
        <w:trPr>
          <w:trHeight w:val="1103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2103"/>
                <w:tab w:val="left" w:pos="3636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 w:rsidR="00B062C9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440" w:type="dxa"/>
            <w:gridSpan w:val="5"/>
          </w:tcPr>
          <w:p w:rsidR="00EF508D" w:rsidRDefault="00EF508D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1726" w:right="170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 платформы</w:t>
            </w:r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918"/>
                <w:tab w:val="left" w:pos="2820"/>
                <w:tab w:val="left" w:pos="435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прошедших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добровольную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8%</w:t>
            </w:r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933"/>
                <w:tab w:val="left" w:pos="2434"/>
                <w:tab w:val="left" w:pos="40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владеющих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современными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3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3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552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679" w:type="dxa"/>
          </w:tcPr>
          <w:p w:rsidR="00EF508D" w:rsidRDefault="009432ED">
            <w:pPr>
              <w:pStyle w:val="TableParagraph"/>
              <w:tabs>
                <w:tab w:val="left" w:pos="1074"/>
                <w:tab w:val="left" w:pos="2600"/>
                <w:tab w:val="left" w:pos="4216"/>
                <w:tab w:val="left" w:pos="546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принявших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689" w:type="dxa"/>
          </w:tcPr>
          <w:p w:rsidR="00EF508D" w:rsidRDefault="009432ED">
            <w:pPr>
              <w:pStyle w:val="TableParagraph"/>
              <w:spacing w:before="136"/>
              <w:ind w:left="304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6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6"/>
              <w:ind w:left="301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</w:tr>
    </w:tbl>
    <w:p w:rsidR="00EF508D" w:rsidRDefault="00EF508D">
      <w:pPr>
        <w:pStyle w:val="a3"/>
        <w:spacing w:before="4"/>
        <w:rPr>
          <w:b/>
          <w:sz w:val="21"/>
        </w:rPr>
      </w:pPr>
    </w:p>
    <w:p w:rsidR="00D50F69" w:rsidRDefault="00D50F69">
      <w:pPr>
        <w:ind w:left="112"/>
        <w:rPr>
          <w:b/>
          <w:sz w:val="24"/>
        </w:rPr>
      </w:pP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Проект</w:t>
      </w:r>
      <w:r>
        <w:rPr>
          <w:b/>
          <w:spacing w:val="-1"/>
          <w:sz w:val="24"/>
        </w:rPr>
        <w:t xml:space="preserve"> </w:t>
      </w:r>
      <w:r w:rsidRPr="00D50F69">
        <w:rPr>
          <w:b/>
          <w:sz w:val="24"/>
        </w:rPr>
        <w:t>«Цифровая</w:t>
      </w:r>
      <w:r w:rsidRPr="00D50F69">
        <w:rPr>
          <w:b/>
          <w:spacing w:val="-2"/>
          <w:sz w:val="24"/>
        </w:rPr>
        <w:t xml:space="preserve"> </w:t>
      </w:r>
      <w:r w:rsidRPr="00D50F69">
        <w:rPr>
          <w:b/>
          <w:sz w:val="24"/>
        </w:rPr>
        <w:t>образовательная</w:t>
      </w:r>
      <w:r w:rsidRPr="00D50F69">
        <w:rPr>
          <w:b/>
          <w:spacing w:val="-1"/>
          <w:sz w:val="24"/>
        </w:rPr>
        <w:t xml:space="preserve"> </w:t>
      </w:r>
      <w:r w:rsidRPr="00D50F69">
        <w:rPr>
          <w:b/>
          <w:sz w:val="24"/>
        </w:rPr>
        <w:t>среда»</w:t>
      </w:r>
    </w:p>
    <w:p w:rsidR="00EF508D" w:rsidRDefault="009432ED">
      <w:pPr>
        <w:pStyle w:val="a3"/>
        <w:spacing w:before="1"/>
        <w:ind w:left="11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EF508D" w:rsidRDefault="00EF508D">
      <w:pPr>
        <w:sectPr w:rsidR="00EF508D">
          <w:pgSz w:w="16840" w:h="11910" w:orient="landscape"/>
          <w:pgMar w:top="1100" w:right="900" w:bottom="1200" w:left="1020" w:header="0" w:footer="992" w:gutter="0"/>
          <w:cols w:space="720"/>
        </w:sectPr>
      </w:pPr>
    </w:p>
    <w:p w:rsidR="00EF508D" w:rsidRDefault="009432ED">
      <w:pPr>
        <w:pStyle w:val="a3"/>
        <w:spacing w:before="78"/>
        <w:ind w:left="112"/>
      </w:pPr>
      <w:r>
        <w:rPr>
          <w:b/>
        </w:rPr>
        <w:lastRenderedPageBreak/>
        <w:t>Краткое</w:t>
      </w:r>
      <w:r>
        <w:rPr>
          <w:b/>
          <w:spacing w:val="18"/>
        </w:rPr>
        <w:t xml:space="preserve"> </w:t>
      </w:r>
      <w:r>
        <w:rPr>
          <w:b/>
        </w:rPr>
        <w:t>описание</w:t>
      </w:r>
      <w:r>
        <w:rPr>
          <w:b/>
          <w:spacing w:val="19"/>
        </w:rPr>
        <w:t xml:space="preserve"> </w:t>
      </w:r>
      <w:r>
        <w:rPr>
          <w:b/>
        </w:rPr>
        <w:t>проекта.</w:t>
      </w:r>
      <w:r>
        <w:rPr>
          <w:b/>
          <w:spacing w:val="24"/>
        </w:rPr>
        <w:t xml:space="preserve"> </w:t>
      </w:r>
      <w:r>
        <w:t>Создание</w:t>
      </w:r>
      <w:r>
        <w:rPr>
          <w:spacing w:val="19"/>
        </w:rPr>
        <w:t xml:space="preserve"> </w:t>
      </w:r>
      <w:r>
        <w:t>современной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безопасной</w:t>
      </w:r>
      <w:r>
        <w:rPr>
          <w:spacing w:val="25"/>
        </w:rPr>
        <w:t xml:space="preserve"> </w:t>
      </w:r>
      <w:r>
        <w:t>цифровой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среды,</w:t>
      </w:r>
      <w:r>
        <w:rPr>
          <w:spacing w:val="20"/>
        </w:rPr>
        <w:t xml:space="preserve"> </w:t>
      </w:r>
      <w:r>
        <w:t>обеспечивающей</w:t>
      </w:r>
      <w:r>
        <w:rPr>
          <w:spacing w:val="21"/>
        </w:rPr>
        <w:t xml:space="preserve"> </w:t>
      </w:r>
      <w:r>
        <w:t>высокое</w:t>
      </w:r>
      <w:r>
        <w:rPr>
          <w:spacing w:val="19"/>
        </w:rPr>
        <w:t xml:space="preserve"> </w:t>
      </w:r>
      <w:r>
        <w:t>качество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доступность</w:t>
      </w:r>
      <w:r>
        <w:rPr>
          <w:spacing w:val="-1"/>
        </w:rPr>
        <w:t xml:space="preserve"> </w:t>
      </w:r>
      <w:r>
        <w:t>образования.</w:t>
      </w:r>
    </w:p>
    <w:p w:rsidR="00EF508D" w:rsidRDefault="00EF508D">
      <w:pPr>
        <w:pStyle w:val="a3"/>
        <w:spacing w:before="8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277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8" w:lineRule="exact"/>
              <w:ind w:left="2694" w:right="2694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8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2484"/>
        </w:trPr>
        <w:tc>
          <w:tcPr>
            <w:tcW w:w="7232" w:type="dxa"/>
          </w:tcPr>
          <w:p w:rsidR="00EF508D" w:rsidRDefault="009432ED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EF508D" w:rsidRDefault="009432E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  <w:tab w:val="left" w:pos="2701"/>
                <w:tab w:val="left" w:pos="4188"/>
                <w:tab w:val="left" w:pos="5791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proofErr w:type="spellStart"/>
            <w:proofErr w:type="gramStart"/>
            <w:r>
              <w:rPr>
                <w:sz w:val="24"/>
              </w:rPr>
              <w:t>ИКТ-компетентности</w:t>
            </w:r>
            <w:proofErr w:type="spellEnd"/>
            <w:proofErr w:type="gramEnd"/>
            <w:r>
              <w:rPr>
                <w:sz w:val="24"/>
              </w:rPr>
              <w:t xml:space="preserve"> 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Интернет-ресурсов,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авторских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федеральной информационно-сервисной платформы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среды.</w:t>
            </w:r>
          </w:p>
          <w:p w:rsidR="00EF508D" w:rsidRDefault="009432E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  <w:tab w:val="left" w:pos="2005"/>
                <w:tab w:val="left" w:pos="3976"/>
                <w:tab w:val="left" w:pos="6082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 форме.</w:t>
            </w:r>
          </w:p>
          <w:p w:rsidR="00EF508D" w:rsidRDefault="009432E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EF508D" w:rsidRDefault="009432ED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70" w:lineRule="atLeast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платформы.</w:t>
            </w:r>
          </w:p>
        </w:tc>
      </w:tr>
    </w:tbl>
    <w:p w:rsidR="00EF508D" w:rsidRDefault="00EF508D">
      <w:pPr>
        <w:pStyle w:val="a3"/>
        <w:spacing w:before="8"/>
        <w:rPr>
          <w:sz w:val="23"/>
        </w:rPr>
      </w:pPr>
    </w:p>
    <w:p w:rsidR="00EF508D" w:rsidRDefault="009432ED">
      <w:pPr>
        <w:pStyle w:val="10"/>
        <w:spacing w:after="4"/>
      </w:pPr>
      <w:r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684"/>
        <w:gridCol w:w="1687"/>
        <w:gridCol w:w="1687"/>
        <w:gridCol w:w="1687"/>
        <w:gridCol w:w="1688"/>
        <w:gridCol w:w="1687"/>
      </w:tblGrid>
      <w:tr w:rsidR="00D50F69">
        <w:trPr>
          <w:trHeight w:val="551"/>
        </w:trPr>
        <w:tc>
          <w:tcPr>
            <w:tcW w:w="559" w:type="dxa"/>
          </w:tcPr>
          <w:p w:rsidR="00D50F69" w:rsidRDefault="00D50F69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84" w:type="dxa"/>
          </w:tcPr>
          <w:p w:rsidR="00D50F69" w:rsidRDefault="00D50F69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7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828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84" w:type="dxa"/>
          </w:tcPr>
          <w:p w:rsidR="00EF508D" w:rsidRDefault="009432ED">
            <w:pPr>
              <w:pStyle w:val="TableParagraph"/>
              <w:tabs>
                <w:tab w:val="left" w:pos="2153"/>
                <w:tab w:val="left" w:pos="2791"/>
                <w:tab w:val="left" w:pos="4247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ИКТ-технологиям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электронных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551"/>
        </w:trPr>
        <w:tc>
          <w:tcPr>
            <w:tcW w:w="559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84" w:type="dxa"/>
          </w:tcPr>
          <w:p w:rsidR="00EF508D" w:rsidRDefault="009432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F508D" w:rsidRDefault="009432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9432ED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1382"/>
        </w:trPr>
        <w:tc>
          <w:tcPr>
            <w:tcW w:w="559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84" w:type="dxa"/>
          </w:tcPr>
          <w:p w:rsidR="00EF508D" w:rsidRDefault="009432ED">
            <w:pPr>
              <w:pStyle w:val="TableParagraph"/>
              <w:tabs>
                <w:tab w:val="left" w:pos="5128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</w:p>
          <w:p w:rsidR="00EF508D" w:rsidRDefault="009432ED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«Интернет», официальных групп в социальных сетях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828"/>
        </w:trPr>
        <w:tc>
          <w:tcPr>
            <w:tcW w:w="559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84" w:type="dxa"/>
          </w:tcPr>
          <w:p w:rsidR="00EF508D" w:rsidRDefault="009432ED">
            <w:pPr>
              <w:pStyle w:val="TableParagraph"/>
              <w:tabs>
                <w:tab w:val="left" w:pos="425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федеральной</w:t>
            </w:r>
            <w:proofErr w:type="gramEnd"/>
          </w:p>
          <w:p w:rsidR="00EF508D" w:rsidRDefault="009432ED">
            <w:pPr>
              <w:pStyle w:val="TableParagraph"/>
              <w:tabs>
                <w:tab w:val="left" w:pos="3155"/>
                <w:tab w:val="left" w:pos="4563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информационно-сервисной</w:t>
            </w:r>
            <w:r>
              <w:rPr>
                <w:sz w:val="24"/>
              </w:rPr>
              <w:tab/>
              <w:t>платформы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7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jc w:val="center"/>
        <w:rPr>
          <w:sz w:val="24"/>
        </w:rPr>
        <w:sectPr w:rsidR="00EF508D">
          <w:pgSz w:w="16840" w:h="11910" w:orient="landscape"/>
          <w:pgMar w:top="1040" w:right="900" w:bottom="1200" w:left="1020" w:header="0" w:footer="992" w:gutter="0"/>
          <w:cols w:space="720"/>
        </w:sectPr>
      </w:pPr>
    </w:p>
    <w:p w:rsidR="00EF508D" w:rsidRDefault="009432ED">
      <w:pPr>
        <w:spacing w:before="63" w:after="4"/>
        <w:ind w:left="112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77"/>
        <w:gridCol w:w="1690"/>
        <w:gridCol w:w="1688"/>
        <w:gridCol w:w="1688"/>
        <w:gridCol w:w="1691"/>
        <w:gridCol w:w="1688"/>
      </w:tblGrid>
      <w:tr w:rsidR="00D50F69">
        <w:trPr>
          <w:trHeight w:val="553"/>
        </w:trPr>
        <w:tc>
          <w:tcPr>
            <w:tcW w:w="562" w:type="dxa"/>
          </w:tcPr>
          <w:p w:rsidR="00D50F69" w:rsidRDefault="00D50F69">
            <w:pPr>
              <w:pStyle w:val="TableParagraph"/>
              <w:spacing w:line="276" w:lineRule="exact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7" w:type="dxa"/>
          </w:tcPr>
          <w:p w:rsidR="00D50F69" w:rsidRDefault="00D50F69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1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1103"/>
        </w:trPr>
        <w:tc>
          <w:tcPr>
            <w:tcW w:w="562" w:type="dxa"/>
          </w:tcPr>
          <w:p w:rsidR="00EF508D" w:rsidRDefault="00EF508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tabs>
                <w:tab w:val="left" w:pos="447"/>
                <w:tab w:val="left" w:pos="2344"/>
                <w:tab w:val="left" w:pos="390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федеральной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</w:t>
            </w:r>
          </w:p>
          <w:p w:rsidR="00EF508D" w:rsidRDefault="009432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сервисной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445" w:type="dxa"/>
            <w:gridSpan w:val="5"/>
          </w:tcPr>
          <w:p w:rsidR="00EF508D" w:rsidRDefault="00EF508D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2570" w:right="25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</w:tc>
      </w:tr>
      <w:tr w:rsidR="00EF508D">
        <w:trPr>
          <w:trHeight w:val="551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включенных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документооборот»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60%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3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</w:tr>
      <w:tr w:rsidR="00EF508D">
        <w:trPr>
          <w:trHeight w:val="552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6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6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551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5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5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827"/>
        </w:trPr>
        <w:tc>
          <w:tcPr>
            <w:tcW w:w="562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tabs>
                <w:tab w:val="left" w:pos="882"/>
                <w:tab w:val="left" w:pos="2261"/>
                <w:tab w:val="left" w:pos="3853"/>
                <w:tab w:val="left" w:pos="546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  <w:t>получающих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сетях</w:t>
            </w:r>
            <w:proofErr w:type="gramEnd"/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60%</w:t>
            </w:r>
          </w:p>
        </w:tc>
        <w:tc>
          <w:tcPr>
            <w:tcW w:w="1691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1106"/>
        </w:trPr>
        <w:tc>
          <w:tcPr>
            <w:tcW w:w="562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F508D" w:rsidRDefault="009432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платформы)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1691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F508D" w:rsidRDefault="009432ED">
            <w:pPr>
              <w:pStyle w:val="TableParagraph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</w:tr>
    </w:tbl>
    <w:p w:rsidR="00EF508D" w:rsidRDefault="00EF508D">
      <w:pPr>
        <w:pStyle w:val="a3"/>
        <w:spacing w:before="3"/>
        <w:rPr>
          <w:b/>
          <w:sz w:val="23"/>
        </w:rPr>
      </w:pP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«Развиваем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партнерство»</w:t>
      </w:r>
    </w:p>
    <w:p w:rsidR="00EF508D" w:rsidRDefault="009432ED">
      <w:pPr>
        <w:pStyle w:val="a3"/>
        <w:ind w:left="112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гимназистов.</w:t>
      </w:r>
    </w:p>
    <w:p w:rsidR="00EF508D" w:rsidRDefault="009432ED">
      <w:pPr>
        <w:pStyle w:val="a3"/>
        <w:ind w:left="112"/>
      </w:pPr>
      <w:r>
        <w:rPr>
          <w:b/>
        </w:rPr>
        <w:t>Краткое</w:t>
      </w:r>
      <w:r>
        <w:rPr>
          <w:b/>
          <w:spacing w:val="12"/>
        </w:rPr>
        <w:t xml:space="preserve"> </w:t>
      </w:r>
      <w:r>
        <w:rPr>
          <w:b/>
        </w:rPr>
        <w:t>описание</w:t>
      </w:r>
      <w:r>
        <w:rPr>
          <w:b/>
          <w:spacing w:val="11"/>
        </w:rPr>
        <w:t xml:space="preserve"> </w:t>
      </w:r>
      <w:r>
        <w:rPr>
          <w:b/>
        </w:rPr>
        <w:t>проекта.</w:t>
      </w:r>
      <w:r>
        <w:rPr>
          <w:b/>
          <w:spacing w:val="15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поддержки</w:t>
      </w:r>
      <w:r>
        <w:rPr>
          <w:spacing w:val="13"/>
        </w:rPr>
        <w:t xml:space="preserve"> </w:t>
      </w:r>
      <w:r>
        <w:t>общественных</w:t>
      </w:r>
      <w:r>
        <w:rPr>
          <w:spacing w:val="13"/>
        </w:rPr>
        <w:t xml:space="preserve"> </w:t>
      </w:r>
      <w:r>
        <w:t>инициатив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проектов,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t>добровольчества</w:t>
      </w:r>
      <w:r>
        <w:rPr>
          <w:spacing w:val="-57"/>
        </w:rPr>
        <w:t xml:space="preserve"> </w:t>
      </w:r>
      <w:r>
        <w:t>(</w:t>
      </w:r>
      <w:proofErr w:type="spellStart"/>
      <w:r>
        <w:t>волонтерства</w:t>
      </w:r>
      <w:proofErr w:type="spellEnd"/>
      <w:r>
        <w:t>).</w:t>
      </w:r>
    </w:p>
    <w:p w:rsidR="00EF508D" w:rsidRDefault="00EF508D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2694" w:right="2694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361" w:right="354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1656"/>
        </w:trPr>
        <w:tc>
          <w:tcPr>
            <w:tcW w:w="7232" w:type="dxa"/>
          </w:tcPr>
          <w:p w:rsidR="00EF508D" w:rsidRDefault="009432ED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EF508D" w:rsidRDefault="009432ED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F508D" w:rsidRDefault="009432ED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  <w:tab w:val="left" w:pos="1477"/>
                <w:tab w:val="left" w:pos="3167"/>
                <w:tab w:val="left" w:pos="4145"/>
                <w:tab w:val="left" w:pos="5361"/>
                <w:tab w:val="left" w:pos="5714"/>
                <w:tab w:val="left" w:pos="6865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инициативной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событий.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EF508D" w:rsidRDefault="009432ED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  <w:tab w:val="left" w:pos="2062"/>
                <w:tab w:val="left" w:pos="2715"/>
                <w:tab w:val="left" w:pos="3667"/>
                <w:tab w:val="left" w:pos="4964"/>
                <w:tab w:val="left" w:pos="5316"/>
              </w:tabs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Новые формы организации социально-значимой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3.Критериальная</w:t>
            </w:r>
            <w:r>
              <w:rPr>
                <w:sz w:val="24"/>
              </w:rPr>
              <w:tab/>
              <w:t>база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F508D" w:rsidRDefault="00EF508D">
      <w:pPr>
        <w:rPr>
          <w:sz w:val="24"/>
        </w:rPr>
        <w:sectPr w:rsidR="00EF508D">
          <w:pgSz w:w="16840" w:h="11910" w:orient="landscape"/>
          <w:pgMar w:top="1060" w:right="900" w:bottom="1180" w:left="1020" w:header="0" w:footer="992" w:gutter="0"/>
          <w:cols w:space="720"/>
        </w:sectPr>
      </w:pPr>
    </w:p>
    <w:p w:rsidR="00EF508D" w:rsidRDefault="009432ED">
      <w:pPr>
        <w:pStyle w:val="10"/>
        <w:spacing w:before="63" w:after="4"/>
      </w:pPr>
      <w:r>
        <w:lastRenderedPageBreak/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77"/>
        <w:gridCol w:w="1690"/>
        <w:gridCol w:w="1688"/>
        <w:gridCol w:w="1688"/>
        <w:gridCol w:w="1691"/>
        <w:gridCol w:w="1688"/>
      </w:tblGrid>
      <w:tr w:rsidR="00D50F69">
        <w:trPr>
          <w:trHeight w:val="553"/>
        </w:trPr>
        <w:tc>
          <w:tcPr>
            <w:tcW w:w="562" w:type="dxa"/>
          </w:tcPr>
          <w:p w:rsidR="00D50F69" w:rsidRDefault="00D50F69">
            <w:pPr>
              <w:pStyle w:val="TableParagraph"/>
              <w:spacing w:line="276" w:lineRule="exact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7" w:type="dxa"/>
          </w:tcPr>
          <w:p w:rsidR="00D50F69" w:rsidRDefault="00D50F69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1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551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551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tabs>
                <w:tab w:val="left" w:pos="1886"/>
                <w:tab w:val="left" w:pos="3065"/>
                <w:tab w:val="left" w:pos="54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сферы</w:t>
            </w:r>
            <w:r>
              <w:rPr>
                <w:sz w:val="24"/>
              </w:rPr>
              <w:tab/>
              <w:t>взаимоотношений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добровольческими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3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pStyle w:val="a3"/>
        <w:spacing w:before="8"/>
        <w:rPr>
          <w:b/>
          <w:sz w:val="23"/>
        </w:rPr>
      </w:pPr>
    </w:p>
    <w:p w:rsidR="00EF508D" w:rsidRDefault="009432ED">
      <w:pPr>
        <w:spacing w:after="4"/>
        <w:ind w:left="11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 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77"/>
        <w:gridCol w:w="1690"/>
        <w:gridCol w:w="1688"/>
        <w:gridCol w:w="1688"/>
        <w:gridCol w:w="1691"/>
        <w:gridCol w:w="1688"/>
      </w:tblGrid>
      <w:tr w:rsidR="00EF508D">
        <w:trPr>
          <w:trHeight w:val="552"/>
        </w:trPr>
        <w:tc>
          <w:tcPr>
            <w:tcW w:w="562" w:type="dxa"/>
          </w:tcPr>
          <w:p w:rsidR="00EF508D" w:rsidRDefault="009432E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F508D" w:rsidRDefault="009432E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6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300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299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6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2024-2925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29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</w:tr>
      <w:tr w:rsidR="00EF508D">
        <w:trPr>
          <w:trHeight w:val="551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5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5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</w:tr>
      <w:tr w:rsidR="00EF508D">
        <w:trPr>
          <w:trHeight w:val="278"/>
        </w:trPr>
        <w:tc>
          <w:tcPr>
            <w:tcW w:w="562" w:type="dxa"/>
          </w:tcPr>
          <w:p w:rsidR="00EF508D" w:rsidRDefault="009432E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line="258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8" w:lineRule="exact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8" w:lineRule="exact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line="258" w:lineRule="exact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8" w:lineRule="exact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</w:tbl>
    <w:p w:rsidR="00EF508D" w:rsidRDefault="00EF508D">
      <w:pPr>
        <w:pStyle w:val="a3"/>
        <w:spacing w:before="3"/>
        <w:rPr>
          <w:b/>
          <w:sz w:val="23"/>
        </w:rPr>
      </w:pPr>
    </w:p>
    <w:p w:rsidR="00EF508D" w:rsidRPr="00D50F69" w:rsidRDefault="009432ED">
      <w:pPr>
        <w:pStyle w:val="a3"/>
        <w:ind w:left="112"/>
        <w:rPr>
          <w:b/>
        </w:rPr>
      </w:pPr>
      <w:r>
        <w:rPr>
          <w:b/>
        </w:rPr>
        <w:t>Проект</w:t>
      </w:r>
      <w:r>
        <w:rPr>
          <w:b/>
          <w:spacing w:val="2"/>
        </w:rPr>
        <w:t xml:space="preserve"> </w:t>
      </w:r>
      <w:r w:rsidRPr="00D50F69">
        <w:rPr>
          <w:b/>
        </w:rPr>
        <w:t>«Поддержка</w:t>
      </w:r>
      <w:r w:rsidRPr="00D50F69">
        <w:rPr>
          <w:b/>
          <w:spacing w:val="-3"/>
        </w:rPr>
        <w:t xml:space="preserve"> </w:t>
      </w:r>
      <w:r w:rsidRPr="00D50F69">
        <w:rPr>
          <w:b/>
        </w:rPr>
        <w:t>семей,</w:t>
      </w:r>
      <w:r w:rsidRPr="00D50F69">
        <w:rPr>
          <w:b/>
          <w:spacing w:val="-1"/>
        </w:rPr>
        <w:t xml:space="preserve"> </w:t>
      </w:r>
      <w:r w:rsidRPr="00D50F69">
        <w:rPr>
          <w:b/>
        </w:rPr>
        <w:t>имеющих</w:t>
      </w:r>
      <w:r w:rsidRPr="00D50F69">
        <w:rPr>
          <w:b/>
          <w:spacing w:val="-1"/>
        </w:rPr>
        <w:t xml:space="preserve"> </w:t>
      </w:r>
      <w:r w:rsidRPr="00D50F69">
        <w:rPr>
          <w:b/>
        </w:rPr>
        <w:t>детей»</w:t>
      </w:r>
    </w:p>
    <w:p w:rsidR="00EF508D" w:rsidRDefault="009432ED">
      <w:pPr>
        <w:pStyle w:val="a3"/>
        <w:ind w:left="112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proofErr w:type="gramStart"/>
      <w:r>
        <w:t>.</w:t>
      </w:r>
      <w:proofErr w:type="gramEnd"/>
      <w:r>
        <w:rPr>
          <w:spacing w:val="56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образования.</w:t>
      </w:r>
    </w:p>
    <w:p w:rsidR="00EF508D" w:rsidRDefault="009432ED">
      <w:pPr>
        <w:ind w:left="112"/>
        <w:rPr>
          <w:sz w:val="24"/>
        </w:rPr>
      </w:pPr>
      <w:r>
        <w:rPr>
          <w:b/>
          <w:sz w:val="24"/>
        </w:rPr>
        <w:t>Краткое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проекта.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EF508D" w:rsidRDefault="00EF508D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2"/>
        <w:gridCol w:w="7371"/>
      </w:tblGrid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2694" w:right="2694"/>
              <w:jc w:val="center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360" w:right="354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F508D">
        <w:trPr>
          <w:trHeight w:val="275"/>
        </w:trPr>
        <w:tc>
          <w:tcPr>
            <w:tcW w:w="7232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508D">
        <w:trPr>
          <w:trHeight w:val="1110"/>
        </w:trPr>
        <w:tc>
          <w:tcPr>
            <w:tcW w:w="7232" w:type="dxa"/>
          </w:tcPr>
          <w:p w:rsidR="00EF508D" w:rsidRDefault="009432ED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  <w:tab w:val="left" w:pos="1781"/>
                <w:tab w:val="left" w:pos="3683"/>
                <w:tab w:val="left" w:pos="6993"/>
              </w:tabs>
              <w:spacing w:before="1" w:line="235" w:lineRule="auto"/>
              <w:ind w:right="98" w:firstLine="0"/>
              <w:rPr>
                <w:sz w:val="24"/>
              </w:rPr>
            </w:pPr>
            <w:r>
              <w:rPr>
                <w:rFonts w:ascii="Calibri" w:hAnsi="Calibri"/>
              </w:rPr>
              <w:t>О</w:t>
            </w:r>
            <w:r>
              <w:rPr>
                <w:sz w:val="24"/>
              </w:rPr>
              <w:t>казание</w:t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EF508D" w:rsidRDefault="009432ED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характеристикой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71" w:type="dxa"/>
          </w:tcPr>
          <w:p w:rsidR="00EF508D" w:rsidRDefault="009432ED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EF508D" w:rsidRDefault="009432ED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</w:tbl>
    <w:p w:rsidR="00EF508D" w:rsidRDefault="00EF508D">
      <w:pPr>
        <w:pStyle w:val="a3"/>
        <w:spacing w:before="8"/>
        <w:rPr>
          <w:sz w:val="23"/>
        </w:rPr>
      </w:pPr>
    </w:p>
    <w:p w:rsidR="00EF508D" w:rsidRDefault="009432ED">
      <w:pPr>
        <w:pStyle w:val="10"/>
        <w:spacing w:after="4"/>
      </w:pPr>
      <w:r>
        <w:t>Мероприятия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77"/>
        <w:gridCol w:w="1690"/>
        <w:gridCol w:w="1688"/>
        <w:gridCol w:w="1688"/>
        <w:gridCol w:w="1691"/>
        <w:gridCol w:w="1688"/>
      </w:tblGrid>
      <w:tr w:rsidR="00D50F69">
        <w:trPr>
          <w:trHeight w:val="551"/>
        </w:trPr>
        <w:tc>
          <w:tcPr>
            <w:tcW w:w="562" w:type="dxa"/>
          </w:tcPr>
          <w:p w:rsidR="00D50F69" w:rsidRDefault="00D50F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50F69" w:rsidRDefault="00D50F69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7" w:type="dxa"/>
          </w:tcPr>
          <w:p w:rsidR="00D50F69" w:rsidRDefault="00D50F69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0" w:type="dxa"/>
          </w:tcPr>
          <w:p w:rsidR="00D50F69" w:rsidRDefault="00D50F69" w:rsidP="009C3628">
            <w:pPr>
              <w:pStyle w:val="TableParagraph"/>
              <w:spacing w:before="135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  <w:tc>
          <w:tcPr>
            <w:tcW w:w="1691" w:type="dxa"/>
          </w:tcPr>
          <w:p w:rsidR="00D50F69" w:rsidRDefault="00D50F69" w:rsidP="009C3628">
            <w:pPr>
              <w:pStyle w:val="TableParagraph"/>
              <w:spacing w:before="135"/>
              <w:ind w:left="30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2026-2927</w:t>
            </w:r>
          </w:p>
        </w:tc>
        <w:tc>
          <w:tcPr>
            <w:tcW w:w="1688" w:type="dxa"/>
          </w:tcPr>
          <w:p w:rsidR="00D50F69" w:rsidRDefault="00D50F69" w:rsidP="009C3628">
            <w:pPr>
              <w:pStyle w:val="TableParagraph"/>
              <w:spacing w:before="13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</w:p>
        </w:tc>
      </w:tr>
      <w:tr w:rsidR="00EF508D">
        <w:trPr>
          <w:trHeight w:val="554"/>
        </w:trPr>
        <w:tc>
          <w:tcPr>
            <w:tcW w:w="562" w:type="dxa"/>
          </w:tcPr>
          <w:p w:rsidR="00EF508D" w:rsidRDefault="009432ED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tabs>
                <w:tab w:val="left" w:pos="1425"/>
                <w:tab w:val="left" w:pos="2336"/>
                <w:tab w:val="left" w:pos="54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психолого-педагогической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6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6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6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  <w:tr w:rsidR="00EF508D">
        <w:trPr>
          <w:trHeight w:val="275"/>
        </w:trPr>
        <w:tc>
          <w:tcPr>
            <w:tcW w:w="562" w:type="dxa"/>
          </w:tcPr>
          <w:p w:rsidR="00EF508D" w:rsidRDefault="009432E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</w:t>
            </w:r>
            <w:proofErr w:type="spellEnd"/>
          </w:p>
        </w:tc>
      </w:tr>
    </w:tbl>
    <w:p w:rsidR="00EF508D" w:rsidRDefault="00EF508D">
      <w:pPr>
        <w:spacing w:line="256" w:lineRule="exact"/>
        <w:jc w:val="center"/>
        <w:rPr>
          <w:sz w:val="24"/>
        </w:rPr>
        <w:sectPr w:rsidR="00EF508D">
          <w:pgSz w:w="16840" w:h="11910" w:orient="landscape"/>
          <w:pgMar w:top="1060" w:right="900" w:bottom="1200" w:left="1020" w:header="0" w:footer="992" w:gutter="0"/>
          <w:cols w:space="720"/>
        </w:sectPr>
      </w:pPr>
    </w:p>
    <w:p w:rsidR="00EF508D" w:rsidRDefault="009432ED">
      <w:pPr>
        <w:spacing w:before="63" w:after="4"/>
        <w:ind w:left="112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77"/>
        <w:gridCol w:w="1690"/>
        <w:gridCol w:w="1688"/>
        <w:gridCol w:w="1688"/>
        <w:gridCol w:w="1691"/>
        <w:gridCol w:w="1688"/>
      </w:tblGrid>
      <w:tr w:rsidR="00EF508D">
        <w:trPr>
          <w:trHeight w:val="553"/>
        </w:trPr>
        <w:tc>
          <w:tcPr>
            <w:tcW w:w="562" w:type="dxa"/>
          </w:tcPr>
          <w:p w:rsidR="00EF508D" w:rsidRDefault="009432ED">
            <w:pPr>
              <w:pStyle w:val="TableParagraph"/>
              <w:spacing w:line="276" w:lineRule="exact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90" w:type="dxa"/>
          </w:tcPr>
          <w:p w:rsidR="00EF508D" w:rsidRDefault="009432ED">
            <w:pPr>
              <w:pStyle w:val="TableParagraph"/>
              <w:spacing w:before="135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300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9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1691" w:type="dxa"/>
          </w:tcPr>
          <w:p w:rsidR="00EF508D" w:rsidRDefault="009432ED">
            <w:pPr>
              <w:pStyle w:val="TableParagraph"/>
              <w:spacing w:before="135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2024-2925</w:t>
            </w:r>
          </w:p>
        </w:tc>
        <w:tc>
          <w:tcPr>
            <w:tcW w:w="1688" w:type="dxa"/>
          </w:tcPr>
          <w:p w:rsidR="00EF508D" w:rsidRDefault="009432ED">
            <w:pPr>
              <w:pStyle w:val="TableParagraph"/>
              <w:spacing w:before="135"/>
              <w:ind w:left="29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</w:tr>
      <w:tr w:rsidR="00EF508D">
        <w:trPr>
          <w:trHeight w:val="827"/>
        </w:trPr>
        <w:tc>
          <w:tcPr>
            <w:tcW w:w="562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охваченных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системой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EF508D" w:rsidRDefault="009432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90%</w:t>
            </w:r>
          </w:p>
        </w:tc>
        <w:tc>
          <w:tcPr>
            <w:tcW w:w="1691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EF508D">
        <w:trPr>
          <w:trHeight w:val="827"/>
        </w:trPr>
        <w:tc>
          <w:tcPr>
            <w:tcW w:w="562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677" w:type="dxa"/>
          </w:tcPr>
          <w:p w:rsidR="00EF508D" w:rsidRDefault="009432ED">
            <w:pPr>
              <w:pStyle w:val="TableParagraph"/>
              <w:tabs>
                <w:tab w:val="left" w:pos="2380"/>
                <w:tab w:val="left" w:pos="3269"/>
                <w:tab w:val="left" w:pos="3694"/>
                <w:tab w:val="left" w:pos="3811"/>
                <w:tab w:val="left" w:pos="500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качеством</w:t>
            </w:r>
            <w:r>
              <w:rPr>
                <w:sz w:val="24"/>
              </w:rPr>
              <w:tab/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консультативной</w:t>
            </w:r>
          </w:p>
          <w:p w:rsidR="00EF508D" w:rsidRDefault="009432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690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8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7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91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688" w:type="dxa"/>
          </w:tcPr>
          <w:p w:rsidR="00EF508D" w:rsidRDefault="00EF508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508D" w:rsidRDefault="009432ED">
            <w:pPr>
              <w:pStyle w:val="TableParagraph"/>
              <w:ind w:left="29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EF508D" w:rsidRDefault="00EF508D">
      <w:pPr>
        <w:jc w:val="center"/>
        <w:rPr>
          <w:sz w:val="24"/>
        </w:rPr>
        <w:sectPr w:rsidR="00EF508D">
          <w:pgSz w:w="16840" w:h="11910" w:orient="landscape"/>
          <w:pgMar w:top="1060" w:right="900" w:bottom="1200" w:left="1020" w:header="0" w:footer="992" w:gutter="0"/>
          <w:cols w:space="720"/>
        </w:sectPr>
      </w:pPr>
    </w:p>
    <w:p w:rsidR="00EF508D" w:rsidRDefault="009432ED">
      <w:pPr>
        <w:pStyle w:val="10"/>
        <w:numPr>
          <w:ilvl w:val="1"/>
          <w:numId w:val="17"/>
        </w:numPr>
        <w:tabs>
          <w:tab w:val="left" w:pos="2473"/>
          <w:tab w:val="left" w:pos="2474"/>
        </w:tabs>
        <w:spacing w:before="71"/>
        <w:jc w:val="left"/>
      </w:pPr>
      <w:r>
        <w:lastRenderedPageBreak/>
        <w:t>ОЦЕНКА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EF508D" w:rsidRDefault="00EF508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380"/>
        <w:gridCol w:w="6536"/>
      </w:tblGrid>
      <w:tr w:rsidR="00EF508D">
        <w:trPr>
          <w:trHeight w:val="554"/>
        </w:trPr>
        <w:tc>
          <w:tcPr>
            <w:tcW w:w="540" w:type="dxa"/>
          </w:tcPr>
          <w:p w:rsidR="00EF508D" w:rsidRDefault="009432ED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F508D" w:rsidRDefault="009432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380" w:type="dxa"/>
          </w:tcPr>
          <w:p w:rsidR="00EF508D" w:rsidRDefault="009432ED">
            <w:pPr>
              <w:pStyle w:val="TableParagraph"/>
              <w:spacing w:before="131"/>
              <w:ind w:left="1167" w:right="1165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6536" w:type="dxa"/>
          </w:tcPr>
          <w:p w:rsidR="00EF508D" w:rsidRDefault="009432ED">
            <w:pPr>
              <w:pStyle w:val="TableParagraph"/>
              <w:spacing w:before="131"/>
              <w:ind w:left="189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</w:tr>
      <w:tr w:rsidR="00EF508D">
        <w:trPr>
          <w:trHeight w:val="12145"/>
        </w:trPr>
        <w:tc>
          <w:tcPr>
            <w:tcW w:w="540" w:type="dxa"/>
          </w:tcPr>
          <w:p w:rsidR="00EF508D" w:rsidRDefault="009432ED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>
            <w:pPr>
              <w:pStyle w:val="TableParagraph"/>
              <w:spacing w:before="20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>
            <w:pPr>
              <w:pStyle w:val="TableParagraph"/>
              <w:spacing w:before="20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EF508D" w:rsidRDefault="009432E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34"/>
              </w:rPr>
            </w:pPr>
          </w:p>
          <w:p w:rsidR="00EF508D" w:rsidRDefault="009432E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EF508D" w:rsidRDefault="009432E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80" w:type="dxa"/>
          </w:tcPr>
          <w:p w:rsidR="00EF508D" w:rsidRDefault="009432ED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Школьный менеджмент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>
            <w:pPr>
              <w:pStyle w:val="TableParagraph"/>
              <w:spacing w:before="222"/>
              <w:ind w:left="105" w:right="282" w:firstLine="6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F508D" w:rsidRDefault="009432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EF508D" w:rsidRDefault="009432ED">
            <w:pPr>
              <w:pStyle w:val="TableParagraph"/>
              <w:ind w:left="105" w:right="790" w:firstLine="6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:rsidR="00EF508D" w:rsidRDefault="009432ED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команды, 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9432ED">
            <w:pPr>
              <w:pStyle w:val="TableParagraph"/>
              <w:spacing w:before="208"/>
              <w:ind w:left="105" w:right="31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ind w:left="0"/>
              <w:rPr>
                <w:b/>
                <w:sz w:val="26"/>
              </w:rPr>
            </w:pPr>
          </w:p>
          <w:p w:rsidR="00EF508D" w:rsidRDefault="00EF508D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F508D" w:rsidRDefault="009432ED">
            <w:pPr>
              <w:pStyle w:val="TableParagraph"/>
              <w:spacing w:before="1"/>
              <w:ind w:left="105" w:right="416"/>
              <w:rPr>
                <w:sz w:val="24"/>
              </w:rPr>
            </w:pPr>
            <w:r>
              <w:rPr>
                <w:sz w:val="24"/>
              </w:rPr>
              <w:t>Сохранение и поддержание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F508D" w:rsidRDefault="009432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536" w:type="dxa"/>
          </w:tcPr>
          <w:p w:rsidR="00EF508D" w:rsidRDefault="009432ED" w:rsidP="00D50F69">
            <w:pPr>
              <w:pStyle w:val="TableParagraph"/>
              <w:ind w:left="105" w:right="958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эффективность руководства и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F508D" w:rsidRDefault="009432ED" w:rsidP="00D50F69">
            <w:pPr>
              <w:pStyle w:val="TableParagraph"/>
              <w:ind w:left="105" w:right="260"/>
              <w:jc w:val="both"/>
              <w:rPr>
                <w:sz w:val="24"/>
              </w:rPr>
            </w:pPr>
            <w:r>
              <w:rPr>
                <w:sz w:val="24"/>
              </w:rPr>
              <w:t>педагогами их профессиональных интересов и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роста, создание условий для рациональной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F508D" w:rsidRDefault="009432ED" w:rsidP="00D50F69">
            <w:pPr>
              <w:pStyle w:val="TableParagraph"/>
              <w:ind w:left="105" w:right="127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баланс предметных областей 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эмоционально-нравственной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EF508D" w:rsidRDefault="009432ED" w:rsidP="00D50F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динамика их успешности на 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EF508D" w:rsidRDefault="009432ED" w:rsidP="00D50F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достижения в усвоении программ повышенного уровня;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 участия в олимпиадах, конкурсах;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 поведение, самостоятельность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 стремление выпускников к высоким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 началам, достоверность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  <w:p w:rsidR="00EF508D" w:rsidRDefault="009432ED" w:rsidP="00D50F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F508D" w:rsidRDefault="009432ED" w:rsidP="00D50F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педагогов;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«своего»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 подбор эффективных педагогических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 развитие профессиональной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потенциала.</w:t>
            </w:r>
          </w:p>
          <w:p w:rsidR="00EF508D" w:rsidRDefault="009432ED" w:rsidP="00D50F69">
            <w:pPr>
              <w:pStyle w:val="TableParagraph"/>
              <w:ind w:left="105" w:right="260"/>
              <w:jc w:val="both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 отношений, бесконфликтность, рефлексивное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решений, умение работать в «команде»,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толерантность; эффективность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социумом.</w:t>
            </w:r>
          </w:p>
          <w:p w:rsidR="00EF508D" w:rsidRDefault="009432ED" w:rsidP="00D50F6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санитарно-гигиенические и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условия функционирования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оснащенность школы ТСО, современной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процессе; кадровые ресурсы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инновационный потенциал педагогов; </w:t>
            </w:r>
            <w:proofErr w:type="spellStart"/>
            <w:r>
              <w:rPr>
                <w:sz w:val="24"/>
              </w:rPr>
              <w:t>социокультурные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школы, использование потенциала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</w:p>
          <w:p w:rsidR="00EF508D" w:rsidRDefault="009432ED" w:rsidP="00D50F69">
            <w:pPr>
              <w:pStyle w:val="TableParagraph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EF508D" w:rsidRDefault="009432ED" w:rsidP="00D50F69">
            <w:pPr>
              <w:pStyle w:val="TableParagraph"/>
              <w:spacing w:line="270" w:lineRule="atLeast"/>
              <w:ind w:left="105" w:right="324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оптимальность учебной нагрузки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; наличие проблематики здоровья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работе учителей и администрации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</w:tbl>
    <w:p w:rsidR="00EF508D" w:rsidRDefault="00EF508D">
      <w:pPr>
        <w:spacing w:line="270" w:lineRule="atLeast"/>
        <w:rPr>
          <w:sz w:val="24"/>
        </w:rPr>
        <w:sectPr w:rsidR="00EF508D">
          <w:footerReference w:type="default" r:id="rId16"/>
          <w:pgSz w:w="11910" w:h="16840"/>
          <w:pgMar w:top="1040" w:right="620" w:bottom="1200" w:left="500" w:header="0" w:footer="1003" w:gutter="0"/>
          <w:cols w:space="720"/>
        </w:sectPr>
      </w:pPr>
    </w:p>
    <w:p w:rsidR="00EF508D" w:rsidRDefault="009432ED">
      <w:pPr>
        <w:pStyle w:val="a4"/>
        <w:numPr>
          <w:ilvl w:val="1"/>
          <w:numId w:val="17"/>
        </w:numPr>
        <w:tabs>
          <w:tab w:val="left" w:pos="1978"/>
        </w:tabs>
        <w:spacing w:before="71"/>
        <w:ind w:left="1977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EF508D" w:rsidRDefault="00EF508D">
      <w:pPr>
        <w:pStyle w:val="a3"/>
        <w:spacing w:before="7"/>
        <w:rPr>
          <w:b/>
          <w:sz w:val="23"/>
        </w:rPr>
      </w:pPr>
    </w:p>
    <w:p w:rsidR="00EF508D" w:rsidRDefault="009432ED">
      <w:pPr>
        <w:pStyle w:val="a3"/>
        <w:ind w:left="918" w:right="237" w:firstLine="707"/>
        <w:jc w:val="both"/>
      </w:pPr>
      <w:r>
        <w:t>Реализация программы развития требует использование современных управленческих</w:t>
      </w:r>
      <w:r>
        <w:rPr>
          <w:spacing w:val="-57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 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взаимодействия различных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партнеров.</w:t>
      </w:r>
    </w:p>
    <w:p w:rsidR="00EF508D" w:rsidRDefault="009432ED">
      <w:pPr>
        <w:pStyle w:val="a3"/>
        <w:ind w:left="1626"/>
        <w:jc w:val="both"/>
      </w:pPr>
      <w:r>
        <w:t>К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управленческим</w:t>
      </w:r>
      <w:r>
        <w:rPr>
          <w:spacing w:val="-4"/>
        </w:rPr>
        <w:t xml:space="preserve"> </w:t>
      </w:r>
      <w:r>
        <w:t>механизмам</w:t>
      </w:r>
      <w:r>
        <w:rPr>
          <w:spacing w:val="-3"/>
        </w:rPr>
        <w:t xml:space="preserve"> </w:t>
      </w:r>
      <w:r>
        <w:t>можно</w:t>
      </w:r>
      <w:r>
        <w:rPr>
          <w:spacing w:val="55"/>
        </w:rPr>
        <w:t xml:space="preserve"> </w:t>
      </w:r>
      <w:r>
        <w:t>отнести:</w:t>
      </w:r>
    </w:p>
    <w:p w:rsidR="00EF508D" w:rsidRDefault="009432ED">
      <w:pPr>
        <w:pStyle w:val="a4"/>
        <w:numPr>
          <w:ilvl w:val="0"/>
          <w:numId w:val="5"/>
        </w:numPr>
        <w:tabs>
          <w:tab w:val="left" w:pos="1716"/>
        </w:tabs>
        <w:ind w:right="236"/>
        <w:rPr>
          <w:sz w:val="24"/>
        </w:rPr>
      </w:pPr>
      <w:r>
        <w:rPr>
          <w:sz w:val="24"/>
        </w:rPr>
        <w:t>Государственно-общественное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EF508D" w:rsidRDefault="009432ED">
      <w:pPr>
        <w:pStyle w:val="a4"/>
        <w:numPr>
          <w:ilvl w:val="0"/>
          <w:numId w:val="5"/>
        </w:numPr>
        <w:tabs>
          <w:tab w:val="left" w:pos="1716"/>
        </w:tabs>
        <w:ind w:right="232"/>
        <w:rPr>
          <w:sz w:val="24"/>
        </w:rPr>
      </w:pPr>
      <w:r>
        <w:rPr>
          <w:sz w:val="24"/>
        </w:rPr>
        <w:t>Поддержка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EF508D" w:rsidRDefault="009432ED">
      <w:pPr>
        <w:pStyle w:val="a4"/>
        <w:numPr>
          <w:ilvl w:val="0"/>
          <w:numId w:val="5"/>
        </w:numPr>
        <w:tabs>
          <w:tab w:val="left" w:pos="1716"/>
        </w:tabs>
        <w:ind w:hanging="361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доступность.</w:t>
      </w:r>
    </w:p>
    <w:p w:rsidR="00EF508D" w:rsidRDefault="009432ED">
      <w:pPr>
        <w:pStyle w:val="a3"/>
        <w:ind w:left="918" w:right="232" w:firstLine="707"/>
        <w:jc w:val="both"/>
      </w:pPr>
      <w:r>
        <w:t>Постоянный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администрация гимназии, представители Совета гимназии,</w:t>
      </w:r>
      <w:r>
        <w:rPr>
          <w:spacing w:val="1"/>
        </w:rPr>
        <w:t xml:space="preserve"> </w:t>
      </w:r>
      <w:r>
        <w:t>с привлечением 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и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гимназии.</w:t>
      </w:r>
    </w:p>
    <w:p w:rsidR="00EF508D" w:rsidRDefault="009432ED">
      <w:pPr>
        <w:pStyle w:val="a3"/>
        <w:spacing w:before="1"/>
        <w:ind w:left="918" w:right="23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финансовых средств, определяет формы и методы</w:t>
      </w:r>
      <w:r>
        <w:rPr>
          <w:spacing w:val="1"/>
        </w:rPr>
        <w:t xml:space="preserve"> </w:t>
      </w:r>
      <w:r>
        <w:t>управления реализацией программы в</w:t>
      </w:r>
      <w:r>
        <w:rPr>
          <w:spacing w:val="1"/>
        </w:rPr>
        <w:t xml:space="preserve"> </w:t>
      </w:r>
      <w:r>
        <w:t>целом.</w:t>
      </w:r>
    </w:p>
    <w:p w:rsidR="00EF508D" w:rsidRDefault="009432ED">
      <w:pPr>
        <w:pStyle w:val="a4"/>
        <w:numPr>
          <w:ilvl w:val="0"/>
          <w:numId w:val="4"/>
        </w:numPr>
        <w:tabs>
          <w:tab w:val="left" w:pos="1639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гимназии.</w:t>
      </w:r>
    </w:p>
    <w:p w:rsidR="00EF508D" w:rsidRDefault="009432ED">
      <w:pPr>
        <w:pStyle w:val="a4"/>
        <w:numPr>
          <w:ilvl w:val="0"/>
          <w:numId w:val="4"/>
        </w:numPr>
        <w:tabs>
          <w:tab w:val="left" w:pos="1639"/>
        </w:tabs>
        <w:ind w:right="229"/>
        <w:jc w:val="both"/>
        <w:rPr>
          <w:sz w:val="24"/>
        </w:rPr>
      </w:pPr>
      <w:r>
        <w:rPr>
          <w:sz w:val="24"/>
        </w:rPr>
        <w:t>Публичный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образования, учащимся и их родителям, представителям средств 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сторонам.</w:t>
      </w:r>
    </w:p>
    <w:p w:rsidR="00EF508D" w:rsidRDefault="009432ED">
      <w:pPr>
        <w:pStyle w:val="a3"/>
        <w:spacing w:before="119"/>
        <w:ind w:left="918" w:right="229" w:firstLine="707"/>
        <w:jc w:val="both"/>
      </w:pPr>
      <w:r>
        <w:t>Представление результатов аналитических мероприятий осуществляется в следующих</w:t>
      </w:r>
      <w:r>
        <w:rPr>
          <w:spacing w:val="-57"/>
        </w:rPr>
        <w:t xml:space="preserve"> </w:t>
      </w:r>
      <w:r>
        <w:t>форматах:</w:t>
      </w:r>
    </w:p>
    <w:p w:rsidR="00EF508D" w:rsidRDefault="009432ED">
      <w:pPr>
        <w:pStyle w:val="a4"/>
        <w:numPr>
          <w:ilvl w:val="0"/>
          <w:numId w:val="3"/>
        </w:numPr>
        <w:tabs>
          <w:tab w:val="left" w:pos="1627"/>
        </w:tabs>
        <w:spacing w:before="1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гимназии: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before="4" w:line="237" w:lineRule="auto"/>
        <w:ind w:right="226" w:hanging="12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9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организации/</w:t>
      </w:r>
      <w:r>
        <w:rPr>
          <w:spacing w:val="42"/>
          <w:sz w:val="24"/>
        </w:rPr>
        <w:t xml:space="preserve"> </w:t>
      </w:r>
      <w:r>
        <w:rPr>
          <w:sz w:val="24"/>
        </w:rPr>
        <w:t>Документы»-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202</w:t>
      </w:r>
      <w:r w:rsidR="00D50F69">
        <w:rPr>
          <w:sz w:val="24"/>
        </w:rPr>
        <w:t>8</w:t>
      </w:r>
      <w:r>
        <w:rPr>
          <w:sz w:val="24"/>
        </w:rPr>
        <w:t>г,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before="3" w:line="293" w:lineRule="exact"/>
        <w:ind w:left="1912" w:hanging="28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line="293" w:lineRule="exact"/>
        <w:ind w:left="1912" w:hanging="28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line="292" w:lineRule="exact"/>
        <w:ind w:left="1912" w:hanging="28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ленте –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F508D" w:rsidRDefault="009432ED">
      <w:pPr>
        <w:pStyle w:val="a4"/>
        <w:numPr>
          <w:ilvl w:val="0"/>
          <w:numId w:val="3"/>
        </w:numPr>
        <w:tabs>
          <w:tab w:val="left" w:pos="1626"/>
          <w:tab w:val="left" w:pos="1627"/>
        </w:tabs>
        <w:spacing w:line="274" w:lineRule="exac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собраниях: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before="2" w:line="293" w:lineRule="exact"/>
        <w:ind w:left="1912" w:hanging="287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line="293" w:lineRule="exact"/>
        <w:ind w:left="1912" w:hanging="287"/>
        <w:rPr>
          <w:sz w:val="24"/>
        </w:rPr>
      </w:pP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совете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четверти);</w:t>
      </w:r>
    </w:p>
    <w:p w:rsidR="00EF508D" w:rsidRDefault="009432ED">
      <w:pPr>
        <w:pStyle w:val="a4"/>
        <w:numPr>
          <w:ilvl w:val="1"/>
          <w:numId w:val="3"/>
        </w:numPr>
        <w:tabs>
          <w:tab w:val="left" w:pos="1913"/>
        </w:tabs>
        <w:spacing w:before="1"/>
        <w:ind w:left="1912" w:hanging="287"/>
        <w:rPr>
          <w:sz w:val="24"/>
        </w:rPr>
      </w:pPr>
      <w:r>
        <w:rPr>
          <w:sz w:val="24"/>
        </w:rPr>
        <w:t xml:space="preserve">родительских </w:t>
      </w:r>
      <w:proofErr w:type="gramStart"/>
      <w:r>
        <w:rPr>
          <w:sz w:val="24"/>
        </w:rPr>
        <w:t>собраниях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четверти).</w:t>
      </w:r>
    </w:p>
    <w:p w:rsidR="00EF508D" w:rsidRDefault="009432ED">
      <w:pPr>
        <w:pStyle w:val="a3"/>
        <w:spacing w:before="117"/>
        <w:ind w:left="918" w:firstLine="707"/>
      </w:pPr>
      <w:r>
        <w:t>При</w:t>
      </w:r>
      <w:r>
        <w:rPr>
          <w:spacing w:val="16"/>
        </w:rPr>
        <w:t xml:space="preserve"> </w:t>
      </w:r>
      <w:r>
        <w:t>необходимости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Программу</w:t>
      </w:r>
      <w:r>
        <w:rPr>
          <w:spacing w:val="12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вносятся</w:t>
      </w:r>
      <w:r>
        <w:rPr>
          <w:spacing w:val="15"/>
        </w:rPr>
        <w:t xml:space="preserve"> </w:t>
      </w:r>
      <w:r>
        <w:t>коррективы</w:t>
      </w:r>
      <w:r>
        <w:rPr>
          <w:spacing w:val="14"/>
        </w:rPr>
        <w:t xml:space="preserve"> </w:t>
      </w:r>
      <w:r>
        <w:t>приказом</w:t>
      </w:r>
      <w:r>
        <w:rPr>
          <w:spacing w:val="16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Гимназии.</w:t>
      </w:r>
    </w:p>
    <w:p w:rsidR="00EF508D" w:rsidRDefault="00EF508D">
      <w:pPr>
        <w:pStyle w:val="a3"/>
        <w:spacing w:before="4"/>
      </w:pPr>
    </w:p>
    <w:p w:rsidR="00EF508D" w:rsidRDefault="009432ED">
      <w:pPr>
        <w:pStyle w:val="10"/>
        <w:numPr>
          <w:ilvl w:val="0"/>
          <w:numId w:val="2"/>
        </w:numPr>
        <w:tabs>
          <w:tab w:val="left" w:pos="3730"/>
        </w:tabs>
        <w:jc w:val="left"/>
      </w:pPr>
      <w:r>
        <w:t>РИСКИ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EF508D" w:rsidRDefault="00EF508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26"/>
      </w:tblGrid>
      <w:tr w:rsidR="00EF508D">
        <w:trPr>
          <w:trHeight w:val="276"/>
        </w:trPr>
        <w:tc>
          <w:tcPr>
            <w:tcW w:w="4928" w:type="dxa"/>
          </w:tcPr>
          <w:p w:rsidR="00EF508D" w:rsidRDefault="009432ED">
            <w:pPr>
              <w:pStyle w:val="TableParagraph"/>
              <w:spacing w:line="256" w:lineRule="exact"/>
              <w:ind w:left="909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26" w:type="dxa"/>
          </w:tcPr>
          <w:p w:rsidR="00EF508D" w:rsidRDefault="009432ED">
            <w:pPr>
              <w:pStyle w:val="TableParagraph"/>
              <w:spacing w:line="256" w:lineRule="exact"/>
              <w:ind w:left="1433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EF508D">
        <w:trPr>
          <w:trHeight w:val="1379"/>
        </w:trPr>
        <w:tc>
          <w:tcPr>
            <w:tcW w:w="4928" w:type="dxa"/>
          </w:tcPr>
          <w:p w:rsidR="00EF508D" w:rsidRDefault="009432ED">
            <w:pPr>
              <w:pStyle w:val="TableParagraph"/>
              <w:ind w:left="108" w:right="351"/>
              <w:rPr>
                <w:sz w:val="24"/>
              </w:rPr>
            </w:pPr>
            <w:proofErr w:type="gramStart"/>
            <w:r>
              <w:rPr>
                <w:sz w:val="24"/>
              </w:rPr>
              <w:t>Не обеспеченность 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необходимости усиления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</w:p>
          <w:p w:rsidR="00EF508D" w:rsidRDefault="009432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планам)</w:t>
            </w:r>
          </w:p>
        </w:tc>
        <w:tc>
          <w:tcPr>
            <w:tcW w:w="4926" w:type="dxa"/>
          </w:tcPr>
          <w:p w:rsidR="00EF508D" w:rsidRDefault="009432ED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Построение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 обучающихся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счет ресурсов формального и неформального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508D">
        <w:trPr>
          <w:trHeight w:val="827"/>
        </w:trPr>
        <w:tc>
          <w:tcPr>
            <w:tcW w:w="4928" w:type="dxa"/>
          </w:tcPr>
          <w:p w:rsidR="00EF508D" w:rsidRDefault="009432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EF508D" w:rsidRDefault="009432ED">
            <w:pPr>
              <w:pStyle w:val="TableParagraph"/>
              <w:spacing w:line="270" w:lineRule="atLeast"/>
              <w:ind w:left="108" w:right="677"/>
              <w:rPr>
                <w:sz w:val="24"/>
              </w:rPr>
            </w:pPr>
            <w:r>
              <w:rPr>
                <w:sz w:val="24"/>
              </w:rPr>
              <w:t>педагогического коллектива гимназии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4926" w:type="dxa"/>
          </w:tcPr>
          <w:p w:rsidR="00EF508D" w:rsidRDefault="009432ED">
            <w:pPr>
              <w:pStyle w:val="TableParagraph"/>
              <w:ind w:left="105" w:right="432"/>
              <w:rPr>
                <w:sz w:val="24"/>
              </w:rPr>
            </w:pPr>
            <w:r>
              <w:rPr>
                <w:sz w:val="24"/>
              </w:rPr>
              <w:t>Создание условий для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</w:tbl>
    <w:p w:rsidR="00EF508D" w:rsidRDefault="00EF508D">
      <w:pPr>
        <w:rPr>
          <w:sz w:val="24"/>
        </w:rPr>
        <w:sectPr w:rsidR="00EF508D">
          <w:pgSz w:w="11910" w:h="16840"/>
          <w:pgMar w:top="1040" w:right="620" w:bottom="1200" w:left="500" w:header="0" w:footer="1003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26"/>
      </w:tblGrid>
      <w:tr w:rsidR="00EF508D">
        <w:trPr>
          <w:trHeight w:val="1106"/>
        </w:trPr>
        <w:tc>
          <w:tcPr>
            <w:tcW w:w="4928" w:type="dxa"/>
          </w:tcPr>
          <w:p w:rsidR="00EF508D" w:rsidRDefault="009432E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926" w:type="dxa"/>
          </w:tcPr>
          <w:p w:rsidR="00EF508D" w:rsidRDefault="009432ED">
            <w:pPr>
              <w:pStyle w:val="TableParagraph"/>
              <w:ind w:left="105" w:right="553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заданий.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EF508D" w:rsidRDefault="009432ED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педагогическое сопровождение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</w:p>
        </w:tc>
      </w:tr>
    </w:tbl>
    <w:p w:rsidR="00EF508D" w:rsidRDefault="00EF508D">
      <w:pPr>
        <w:pStyle w:val="a3"/>
        <w:spacing w:before="4"/>
        <w:rPr>
          <w:b/>
          <w:sz w:val="15"/>
        </w:rPr>
      </w:pPr>
    </w:p>
    <w:sectPr w:rsidR="00EF508D" w:rsidSect="00417B21">
      <w:pgSz w:w="11910" w:h="16840"/>
      <w:pgMar w:top="1120" w:right="620" w:bottom="1200" w:left="5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F55" w:rsidRDefault="00FA5F55">
      <w:r>
        <w:separator/>
      </w:r>
    </w:p>
  </w:endnote>
  <w:endnote w:type="continuationSeparator" w:id="0">
    <w:p w:rsidR="00FA5F55" w:rsidRDefault="00FA5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14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6.1pt;margin-top:780.8pt;width:17.3pt;height:13.05pt;z-index:-17643008;mso-position-horizontal-relative:page;mso-position-vertical-relative:page" filled="f" stroked="f">
          <v:textbox inset="0,0,0,0">
            <w:txbxContent>
              <w:p w:rsidR="009C3628" w:rsidRDefault="003262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C36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085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2.35pt;margin-top:534.2pt;width:17.3pt;height:13.05pt;z-index:-17642496;mso-position-horizontal-relative:page;mso-position-vertical-relative:page" filled="f" stroked="f">
          <v:textbox inset="0,0,0,0">
            <w:txbxContent>
              <w:p w:rsidR="009C3628" w:rsidRDefault="003262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C36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0852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5.3pt;margin-top:780.8pt;width:13.3pt;height:13.05pt;z-index:-17641984;mso-position-horizontal-relative:page;mso-position-vertical-relative:page" filled="f" stroked="f">
          <v:textbox inset="0,0,0,0">
            <w:txbxContent>
              <w:p w:rsidR="009C3628" w:rsidRDefault="009C362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2.35pt;margin-top:534.2pt;width:17.3pt;height:13.05pt;z-index:-17641472;mso-position-horizontal-relative:page;mso-position-vertical-relative:page" filled="f" stroked="f">
          <v:textbox inset="0,0,0,0">
            <w:txbxContent>
              <w:p w:rsidR="009C3628" w:rsidRDefault="003262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C36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0852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pt;margin-top:780.8pt;width:13.3pt;height:13.05pt;z-index:-17640960;mso-position-horizontal-relative:page;mso-position-vertical-relative:page" filled="f" stroked="f">
          <v:textbox inset="0,0,0,0">
            <w:txbxContent>
              <w:p w:rsidR="009C3628" w:rsidRDefault="009C362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534.2pt;width:17.3pt;height:13.05pt;z-index:-17640448;mso-position-horizontal-relative:page;mso-position-vertical-relative:page" filled="f" stroked="f">
          <v:textbox inset="0,0,0,0">
            <w:txbxContent>
              <w:p w:rsidR="009C3628" w:rsidRDefault="003262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C36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0852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28" w:rsidRDefault="00326213">
    <w:pPr>
      <w:pStyle w:val="a3"/>
      <w:spacing w:line="14" w:lineRule="auto"/>
      <w:rPr>
        <w:sz w:val="20"/>
      </w:rPr>
    </w:pPr>
    <w:r w:rsidRPr="003262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pt;margin-top:780.8pt;width:17.3pt;height:13.05pt;z-index:-17639936;mso-position-horizontal-relative:page;mso-position-vertical-relative:page" filled="f" stroked="f">
          <v:textbox inset="0,0,0,0">
            <w:txbxContent>
              <w:p w:rsidR="009C3628" w:rsidRDefault="003262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C36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0852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F55" w:rsidRDefault="00FA5F55">
      <w:r>
        <w:separator/>
      </w:r>
    </w:p>
  </w:footnote>
  <w:footnote w:type="continuationSeparator" w:id="0">
    <w:p w:rsidR="00FA5F55" w:rsidRDefault="00FA5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A89"/>
    <w:multiLevelType w:val="hybridMultilevel"/>
    <w:tmpl w:val="2830345A"/>
    <w:lvl w:ilvl="0" w:tplc="A9CECFBC">
      <w:start w:val="1"/>
      <w:numFmt w:val="decimal"/>
      <w:lvlText w:val="%1."/>
      <w:lvlJc w:val="left"/>
      <w:pPr>
        <w:ind w:left="328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7E0C38"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  <w:lvl w:ilvl="2" w:tplc="FF085A04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B78E6052">
      <w:numFmt w:val="bullet"/>
      <w:lvlText w:val="•"/>
      <w:lvlJc w:val="left"/>
      <w:pPr>
        <w:ind w:left="5489" w:hanging="361"/>
      </w:pPr>
      <w:rPr>
        <w:rFonts w:hint="default"/>
        <w:lang w:val="ru-RU" w:eastAsia="en-US" w:bidi="ar-SA"/>
      </w:rPr>
    </w:lvl>
    <w:lvl w:ilvl="4" w:tplc="A8EA9D24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5" w:tplc="15A84C8A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6" w:tplc="D89C5996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7" w:tplc="29B8C48A">
      <w:numFmt w:val="bullet"/>
      <w:lvlText w:val="•"/>
      <w:lvlJc w:val="left"/>
      <w:pPr>
        <w:ind w:left="8436" w:hanging="361"/>
      </w:pPr>
      <w:rPr>
        <w:rFonts w:hint="default"/>
        <w:lang w:val="ru-RU" w:eastAsia="en-US" w:bidi="ar-SA"/>
      </w:rPr>
    </w:lvl>
    <w:lvl w:ilvl="8" w:tplc="93246D28">
      <w:numFmt w:val="bullet"/>
      <w:lvlText w:val="•"/>
      <w:lvlJc w:val="left"/>
      <w:pPr>
        <w:ind w:left="9173" w:hanging="361"/>
      </w:pPr>
      <w:rPr>
        <w:rFonts w:hint="default"/>
        <w:lang w:val="ru-RU" w:eastAsia="en-US" w:bidi="ar-SA"/>
      </w:rPr>
    </w:lvl>
  </w:abstractNum>
  <w:abstractNum w:abstractNumId="1">
    <w:nsid w:val="00F01CC3"/>
    <w:multiLevelType w:val="hybridMultilevel"/>
    <w:tmpl w:val="1660C8B2"/>
    <w:lvl w:ilvl="0" w:tplc="FAD4307A">
      <w:start w:val="3"/>
      <w:numFmt w:val="decimal"/>
      <w:lvlText w:val="%1."/>
      <w:lvlJc w:val="left"/>
      <w:pPr>
        <w:ind w:left="28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CD5FE">
      <w:numFmt w:val="bullet"/>
      <w:lvlText w:val="•"/>
      <w:lvlJc w:val="left"/>
      <w:pPr>
        <w:ind w:left="1101" w:hanging="209"/>
      </w:pPr>
      <w:rPr>
        <w:rFonts w:hint="default"/>
        <w:lang w:val="ru-RU" w:eastAsia="en-US" w:bidi="ar-SA"/>
      </w:rPr>
    </w:lvl>
    <w:lvl w:ilvl="2" w:tplc="005ACA20">
      <w:numFmt w:val="bullet"/>
      <w:lvlText w:val="•"/>
      <w:lvlJc w:val="left"/>
      <w:pPr>
        <w:ind w:left="1923" w:hanging="209"/>
      </w:pPr>
      <w:rPr>
        <w:rFonts w:hint="default"/>
        <w:lang w:val="ru-RU" w:eastAsia="en-US" w:bidi="ar-SA"/>
      </w:rPr>
    </w:lvl>
    <w:lvl w:ilvl="3" w:tplc="D51408BE">
      <w:numFmt w:val="bullet"/>
      <w:lvlText w:val="•"/>
      <w:lvlJc w:val="left"/>
      <w:pPr>
        <w:ind w:left="2745" w:hanging="209"/>
      </w:pPr>
      <w:rPr>
        <w:rFonts w:hint="default"/>
        <w:lang w:val="ru-RU" w:eastAsia="en-US" w:bidi="ar-SA"/>
      </w:rPr>
    </w:lvl>
    <w:lvl w:ilvl="4" w:tplc="BDDE7D7E">
      <w:numFmt w:val="bullet"/>
      <w:lvlText w:val="•"/>
      <w:lvlJc w:val="left"/>
      <w:pPr>
        <w:ind w:left="3567" w:hanging="209"/>
      </w:pPr>
      <w:rPr>
        <w:rFonts w:hint="default"/>
        <w:lang w:val="ru-RU" w:eastAsia="en-US" w:bidi="ar-SA"/>
      </w:rPr>
    </w:lvl>
    <w:lvl w:ilvl="5" w:tplc="CE38C5F4">
      <w:numFmt w:val="bullet"/>
      <w:lvlText w:val="•"/>
      <w:lvlJc w:val="left"/>
      <w:pPr>
        <w:ind w:left="4389" w:hanging="209"/>
      </w:pPr>
      <w:rPr>
        <w:rFonts w:hint="default"/>
        <w:lang w:val="ru-RU" w:eastAsia="en-US" w:bidi="ar-SA"/>
      </w:rPr>
    </w:lvl>
    <w:lvl w:ilvl="6" w:tplc="DAF8E9CE">
      <w:numFmt w:val="bullet"/>
      <w:lvlText w:val="•"/>
      <w:lvlJc w:val="left"/>
      <w:pPr>
        <w:ind w:left="5210" w:hanging="209"/>
      </w:pPr>
      <w:rPr>
        <w:rFonts w:hint="default"/>
        <w:lang w:val="ru-RU" w:eastAsia="en-US" w:bidi="ar-SA"/>
      </w:rPr>
    </w:lvl>
    <w:lvl w:ilvl="7" w:tplc="17D0DE68">
      <w:numFmt w:val="bullet"/>
      <w:lvlText w:val="•"/>
      <w:lvlJc w:val="left"/>
      <w:pPr>
        <w:ind w:left="6032" w:hanging="209"/>
      </w:pPr>
      <w:rPr>
        <w:rFonts w:hint="default"/>
        <w:lang w:val="ru-RU" w:eastAsia="en-US" w:bidi="ar-SA"/>
      </w:rPr>
    </w:lvl>
    <w:lvl w:ilvl="8" w:tplc="C1FED570">
      <w:numFmt w:val="bullet"/>
      <w:lvlText w:val="•"/>
      <w:lvlJc w:val="left"/>
      <w:pPr>
        <w:ind w:left="6854" w:hanging="209"/>
      </w:pPr>
      <w:rPr>
        <w:rFonts w:hint="default"/>
        <w:lang w:val="ru-RU" w:eastAsia="en-US" w:bidi="ar-SA"/>
      </w:rPr>
    </w:lvl>
  </w:abstractNum>
  <w:abstractNum w:abstractNumId="2">
    <w:nsid w:val="06F336AC"/>
    <w:multiLevelType w:val="hybridMultilevel"/>
    <w:tmpl w:val="2FF2DE6E"/>
    <w:lvl w:ilvl="0" w:tplc="49BC3D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10D95"/>
    <w:multiLevelType w:val="hybridMultilevel"/>
    <w:tmpl w:val="72489C0E"/>
    <w:lvl w:ilvl="0" w:tplc="6C08C7EC">
      <w:start w:val="1"/>
      <w:numFmt w:val="upperRoman"/>
      <w:lvlText w:val="%1."/>
      <w:lvlJc w:val="left"/>
      <w:pPr>
        <w:ind w:left="1160" w:hanging="139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  <w:lang w:val="ru-RU" w:eastAsia="en-US" w:bidi="ar-SA"/>
      </w:rPr>
    </w:lvl>
    <w:lvl w:ilvl="1" w:tplc="55D2E2DC">
      <w:numFmt w:val="bullet"/>
      <w:lvlText w:val="•"/>
      <w:lvlJc w:val="left"/>
      <w:pPr>
        <w:ind w:left="2108" w:hanging="139"/>
      </w:pPr>
      <w:rPr>
        <w:rFonts w:hint="default"/>
        <w:lang w:val="ru-RU" w:eastAsia="en-US" w:bidi="ar-SA"/>
      </w:rPr>
    </w:lvl>
    <w:lvl w:ilvl="2" w:tplc="C0F40BBA">
      <w:numFmt w:val="bullet"/>
      <w:lvlText w:val="•"/>
      <w:lvlJc w:val="left"/>
      <w:pPr>
        <w:ind w:left="3057" w:hanging="139"/>
      </w:pPr>
      <w:rPr>
        <w:rFonts w:hint="default"/>
        <w:lang w:val="ru-RU" w:eastAsia="en-US" w:bidi="ar-SA"/>
      </w:rPr>
    </w:lvl>
    <w:lvl w:ilvl="3" w:tplc="366E99CA">
      <w:numFmt w:val="bullet"/>
      <w:lvlText w:val="•"/>
      <w:lvlJc w:val="left"/>
      <w:pPr>
        <w:ind w:left="4005" w:hanging="139"/>
      </w:pPr>
      <w:rPr>
        <w:rFonts w:hint="default"/>
        <w:lang w:val="ru-RU" w:eastAsia="en-US" w:bidi="ar-SA"/>
      </w:rPr>
    </w:lvl>
    <w:lvl w:ilvl="4" w:tplc="87A8DE74">
      <w:numFmt w:val="bullet"/>
      <w:lvlText w:val="•"/>
      <w:lvlJc w:val="left"/>
      <w:pPr>
        <w:ind w:left="4954" w:hanging="139"/>
      </w:pPr>
      <w:rPr>
        <w:rFonts w:hint="default"/>
        <w:lang w:val="ru-RU" w:eastAsia="en-US" w:bidi="ar-SA"/>
      </w:rPr>
    </w:lvl>
    <w:lvl w:ilvl="5" w:tplc="94D09B16">
      <w:numFmt w:val="bullet"/>
      <w:lvlText w:val="•"/>
      <w:lvlJc w:val="left"/>
      <w:pPr>
        <w:ind w:left="5903" w:hanging="139"/>
      </w:pPr>
      <w:rPr>
        <w:rFonts w:hint="default"/>
        <w:lang w:val="ru-RU" w:eastAsia="en-US" w:bidi="ar-SA"/>
      </w:rPr>
    </w:lvl>
    <w:lvl w:ilvl="6" w:tplc="381CED36">
      <w:numFmt w:val="bullet"/>
      <w:lvlText w:val="•"/>
      <w:lvlJc w:val="left"/>
      <w:pPr>
        <w:ind w:left="6851" w:hanging="139"/>
      </w:pPr>
      <w:rPr>
        <w:rFonts w:hint="default"/>
        <w:lang w:val="ru-RU" w:eastAsia="en-US" w:bidi="ar-SA"/>
      </w:rPr>
    </w:lvl>
    <w:lvl w:ilvl="7" w:tplc="C6D0B18E">
      <w:numFmt w:val="bullet"/>
      <w:lvlText w:val="•"/>
      <w:lvlJc w:val="left"/>
      <w:pPr>
        <w:ind w:left="7800" w:hanging="139"/>
      </w:pPr>
      <w:rPr>
        <w:rFonts w:hint="default"/>
        <w:lang w:val="ru-RU" w:eastAsia="en-US" w:bidi="ar-SA"/>
      </w:rPr>
    </w:lvl>
    <w:lvl w:ilvl="8" w:tplc="1ABAB502">
      <w:numFmt w:val="bullet"/>
      <w:lvlText w:val="•"/>
      <w:lvlJc w:val="left"/>
      <w:pPr>
        <w:ind w:left="8749" w:hanging="139"/>
      </w:pPr>
      <w:rPr>
        <w:rFonts w:hint="default"/>
        <w:lang w:val="ru-RU" w:eastAsia="en-US" w:bidi="ar-SA"/>
      </w:rPr>
    </w:lvl>
  </w:abstractNum>
  <w:abstractNum w:abstractNumId="4">
    <w:nsid w:val="0B2F33AE"/>
    <w:multiLevelType w:val="hybridMultilevel"/>
    <w:tmpl w:val="8F74CC54"/>
    <w:lvl w:ilvl="0" w:tplc="64CE89B4">
      <w:start w:val="1"/>
      <w:numFmt w:val="decimal"/>
      <w:lvlText w:val="%1."/>
      <w:lvlJc w:val="left"/>
      <w:pPr>
        <w:ind w:left="28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0C9BCE">
      <w:numFmt w:val="bullet"/>
      <w:lvlText w:val="•"/>
      <w:lvlJc w:val="left"/>
      <w:pPr>
        <w:ind w:left="1101" w:hanging="209"/>
      </w:pPr>
      <w:rPr>
        <w:rFonts w:hint="default"/>
        <w:lang w:val="ru-RU" w:eastAsia="en-US" w:bidi="ar-SA"/>
      </w:rPr>
    </w:lvl>
    <w:lvl w:ilvl="2" w:tplc="C8DEAB86">
      <w:numFmt w:val="bullet"/>
      <w:lvlText w:val="•"/>
      <w:lvlJc w:val="left"/>
      <w:pPr>
        <w:ind w:left="1923" w:hanging="209"/>
      </w:pPr>
      <w:rPr>
        <w:rFonts w:hint="default"/>
        <w:lang w:val="ru-RU" w:eastAsia="en-US" w:bidi="ar-SA"/>
      </w:rPr>
    </w:lvl>
    <w:lvl w:ilvl="3" w:tplc="AF04BD1A">
      <w:numFmt w:val="bullet"/>
      <w:lvlText w:val="•"/>
      <w:lvlJc w:val="left"/>
      <w:pPr>
        <w:ind w:left="2745" w:hanging="209"/>
      </w:pPr>
      <w:rPr>
        <w:rFonts w:hint="default"/>
        <w:lang w:val="ru-RU" w:eastAsia="en-US" w:bidi="ar-SA"/>
      </w:rPr>
    </w:lvl>
    <w:lvl w:ilvl="4" w:tplc="1584BC42">
      <w:numFmt w:val="bullet"/>
      <w:lvlText w:val="•"/>
      <w:lvlJc w:val="left"/>
      <w:pPr>
        <w:ind w:left="3567" w:hanging="209"/>
      </w:pPr>
      <w:rPr>
        <w:rFonts w:hint="default"/>
        <w:lang w:val="ru-RU" w:eastAsia="en-US" w:bidi="ar-SA"/>
      </w:rPr>
    </w:lvl>
    <w:lvl w:ilvl="5" w:tplc="9EE088BC">
      <w:numFmt w:val="bullet"/>
      <w:lvlText w:val="•"/>
      <w:lvlJc w:val="left"/>
      <w:pPr>
        <w:ind w:left="4389" w:hanging="209"/>
      </w:pPr>
      <w:rPr>
        <w:rFonts w:hint="default"/>
        <w:lang w:val="ru-RU" w:eastAsia="en-US" w:bidi="ar-SA"/>
      </w:rPr>
    </w:lvl>
    <w:lvl w:ilvl="6" w:tplc="2FF88E2C">
      <w:numFmt w:val="bullet"/>
      <w:lvlText w:val="•"/>
      <w:lvlJc w:val="left"/>
      <w:pPr>
        <w:ind w:left="5210" w:hanging="209"/>
      </w:pPr>
      <w:rPr>
        <w:rFonts w:hint="default"/>
        <w:lang w:val="ru-RU" w:eastAsia="en-US" w:bidi="ar-SA"/>
      </w:rPr>
    </w:lvl>
    <w:lvl w:ilvl="7" w:tplc="A496B1E8">
      <w:numFmt w:val="bullet"/>
      <w:lvlText w:val="•"/>
      <w:lvlJc w:val="left"/>
      <w:pPr>
        <w:ind w:left="6032" w:hanging="209"/>
      </w:pPr>
      <w:rPr>
        <w:rFonts w:hint="default"/>
        <w:lang w:val="ru-RU" w:eastAsia="en-US" w:bidi="ar-SA"/>
      </w:rPr>
    </w:lvl>
    <w:lvl w:ilvl="8" w:tplc="C114CEEE">
      <w:numFmt w:val="bullet"/>
      <w:lvlText w:val="•"/>
      <w:lvlJc w:val="left"/>
      <w:pPr>
        <w:ind w:left="6854" w:hanging="209"/>
      </w:pPr>
      <w:rPr>
        <w:rFonts w:hint="default"/>
        <w:lang w:val="ru-RU" w:eastAsia="en-US" w:bidi="ar-SA"/>
      </w:rPr>
    </w:lvl>
  </w:abstractNum>
  <w:abstractNum w:abstractNumId="5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6">
    <w:nsid w:val="0DE408F7"/>
    <w:multiLevelType w:val="hybridMultilevel"/>
    <w:tmpl w:val="527E01E4"/>
    <w:lvl w:ilvl="0" w:tplc="DF5EB756">
      <w:start w:val="1"/>
      <w:numFmt w:val="decimal"/>
      <w:lvlText w:val="%1."/>
      <w:lvlJc w:val="left"/>
      <w:pPr>
        <w:ind w:left="322" w:hanging="210"/>
      </w:pPr>
      <w:rPr>
        <w:rFonts w:hint="default"/>
        <w:b/>
        <w:bCs/>
        <w:w w:val="100"/>
        <w:lang w:val="ru-RU" w:eastAsia="en-US" w:bidi="ar-SA"/>
      </w:rPr>
    </w:lvl>
    <w:lvl w:ilvl="1" w:tplc="CEC0344E">
      <w:start w:val="9"/>
      <w:numFmt w:val="decimal"/>
      <w:lvlText w:val="%2."/>
      <w:lvlJc w:val="left"/>
      <w:pPr>
        <w:ind w:left="247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F5EBC12">
      <w:numFmt w:val="bullet"/>
      <w:lvlText w:val="•"/>
      <w:lvlJc w:val="left"/>
      <w:pPr>
        <w:ind w:left="3300" w:hanging="420"/>
      </w:pPr>
      <w:rPr>
        <w:rFonts w:hint="default"/>
        <w:lang w:val="ru-RU" w:eastAsia="en-US" w:bidi="ar-SA"/>
      </w:rPr>
    </w:lvl>
    <w:lvl w:ilvl="3" w:tplc="9918AC28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4" w:tplc="F4BC76CC">
      <w:numFmt w:val="bullet"/>
      <w:lvlText w:val="•"/>
      <w:lvlJc w:val="left"/>
      <w:pPr>
        <w:ind w:left="4942" w:hanging="420"/>
      </w:pPr>
      <w:rPr>
        <w:rFonts w:hint="default"/>
        <w:lang w:val="ru-RU" w:eastAsia="en-US" w:bidi="ar-SA"/>
      </w:rPr>
    </w:lvl>
    <w:lvl w:ilvl="5" w:tplc="F94EA632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6" w:tplc="61C42228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 w:tplc="C826E022">
      <w:numFmt w:val="bullet"/>
      <w:lvlText w:val="•"/>
      <w:lvlJc w:val="left"/>
      <w:pPr>
        <w:ind w:left="7404" w:hanging="420"/>
      </w:pPr>
      <w:rPr>
        <w:rFonts w:hint="default"/>
        <w:lang w:val="ru-RU" w:eastAsia="en-US" w:bidi="ar-SA"/>
      </w:rPr>
    </w:lvl>
    <w:lvl w:ilvl="8" w:tplc="10B0B536">
      <w:numFmt w:val="bullet"/>
      <w:lvlText w:val="•"/>
      <w:lvlJc w:val="left"/>
      <w:pPr>
        <w:ind w:left="8224" w:hanging="420"/>
      </w:pPr>
      <w:rPr>
        <w:rFonts w:hint="default"/>
        <w:lang w:val="ru-RU" w:eastAsia="en-US" w:bidi="ar-SA"/>
      </w:rPr>
    </w:lvl>
  </w:abstractNum>
  <w:abstractNum w:abstractNumId="7">
    <w:nsid w:val="1DF44FF3"/>
    <w:multiLevelType w:val="hybridMultilevel"/>
    <w:tmpl w:val="C19E3D96"/>
    <w:lvl w:ilvl="0" w:tplc="F64C50AE">
      <w:numFmt w:val="bullet"/>
      <w:lvlText w:val=""/>
      <w:lvlJc w:val="left"/>
      <w:pPr>
        <w:ind w:left="143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72E8AC">
      <w:numFmt w:val="bullet"/>
      <w:lvlText w:val="•"/>
      <w:lvlJc w:val="left"/>
      <w:pPr>
        <w:ind w:left="975" w:hanging="255"/>
      </w:pPr>
      <w:rPr>
        <w:rFonts w:hint="default"/>
        <w:lang w:val="ru-RU" w:eastAsia="en-US" w:bidi="ar-SA"/>
      </w:rPr>
    </w:lvl>
    <w:lvl w:ilvl="2" w:tplc="CE22683E">
      <w:numFmt w:val="bullet"/>
      <w:lvlText w:val="•"/>
      <w:lvlJc w:val="left"/>
      <w:pPr>
        <w:ind w:left="1811" w:hanging="255"/>
      </w:pPr>
      <w:rPr>
        <w:rFonts w:hint="default"/>
        <w:lang w:val="ru-RU" w:eastAsia="en-US" w:bidi="ar-SA"/>
      </w:rPr>
    </w:lvl>
    <w:lvl w:ilvl="3" w:tplc="92A072C0">
      <w:numFmt w:val="bullet"/>
      <w:lvlText w:val="•"/>
      <w:lvlJc w:val="left"/>
      <w:pPr>
        <w:ind w:left="2647" w:hanging="255"/>
      </w:pPr>
      <w:rPr>
        <w:rFonts w:hint="default"/>
        <w:lang w:val="ru-RU" w:eastAsia="en-US" w:bidi="ar-SA"/>
      </w:rPr>
    </w:lvl>
    <w:lvl w:ilvl="4" w:tplc="93023826">
      <w:numFmt w:val="bullet"/>
      <w:lvlText w:val="•"/>
      <w:lvlJc w:val="left"/>
      <w:pPr>
        <w:ind w:left="3483" w:hanging="255"/>
      </w:pPr>
      <w:rPr>
        <w:rFonts w:hint="default"/>
        <w:lang w:val="ru-RU" w:eastAsia="en-US" w:bidi="ar-SA"/>
      </w:rPr>
    </w:lvl>
    <w:lvl w:ilvl="5" w:tplc="51047FAC">
      <w:numFmt w:val="bullet"/>
      <w:lvlText w:val="•"/>
      <w:lvlJc w:val="left"/>
      <w:pPr>
        <w:ind w:left="4319" w:hanging="255"/>
      </w:pPr>
      <w:rPr>
        <w:rFonts w:hint="default"/>
        <w:lang w:val="ru-RU" w:eastAsia="en-US" w:bidi="ar-SA"/>
      </w:rPr>
    </w:lvl>
    <w:lvl w:ilvl="6" w:tplc="49A4A636">
      <w:numFmt w:val="bullet"/>
      <w:lvlText w:val="•"/>
      <w:lvlJc w:val="left"/>
      <w:pPr>
        <w:ind w:left="5154" w:hanging="255"/>
      </w:pPr>
      <w:rPr>
        <w:rFonts w:hint="default"/>
        <w:lang w:val="ru-RU" w:eastAsia="en-US" w:bidi="ar-SA"/>
      </w:rPr>
    </w:lvl>
    <w:lvl w:ilvl="7" w:tplc="D42C4854">
      <w:numFmt w:val="bullet"/>
      <w:lvlText w:val="•"/>
      <w:lvlJc w:val="left"/>
      <w:pPr>
        <w:ind w:left="5990" w:hanging="255"/>
      </w:pPr>
      <w:rPr>
        <w:rFonts w:hint="default"/>
        <w:lang w:val="ru-RU" w:eastAsia="en-US" w:bidi="ar-SA"/>
      </w:rPr>
    </w:lvl>
    <w:lvl w:ilvl="8" w:tplc="30E63606">
      <w:numFmt w:val="bullet"/>
      <w:lvlText w:val="•"/>
      <w:lvlJc w:val="left"/>
      <w:pPr>
        <w:ind w:left="6826" w:hanging="255"/>
      </w:pPr>
      <w:rPr>
        <w:rFonts w:hint="default"/>
        <w:lang w:val="ru-RU" w:eastAsia="en-US" w:bidi="ar-SA"/>
      </w:rPr>
    </w:lvl>
  </w:abstractNum>
  <w:abstractNum w:abstractNumId="8">
    <w:nsid w:val="1F0549F0"/>
    <w:multiLevelType w:val="hybridMultilevel"/>
    <w:tmpl w:val="90D248E8"/>
    <w:lvl w:ilvl="0" w:tplc="6DC0FE4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5AFC60">
      <w:numFmt w:val="bullet"/>
      <w:lvlText w:val="•"/>
      <w:lvlJc w:val="left"/>
      <w:pPr>
        <w:ind w:left="826" w:hanging="181"/>
      </w:pPr>
      <w:rPr>
        <w:rFonts w:hint="default"/>
        <w:lang w:val="ru-RU" w:eastAsia="en-US" w:bidi="ar-SA"/>
      </w:rPr>
    </w:lvl>
    <w:lvl w:ilvl="2" w:tplc="7CF667E0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3" w:tplc="7B60B714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219E01F0">
      <w:numFmt w:val="bullet"/>
      <w:lvlText w:val="•"/>
      <w:lvlJc w:val="left"/>
      <w:pPr>
        <w:ind w:left="3004" w:hanging="181"/>
      </w:pPr>
      <w:rPr>
        <w:rFonts w:hint="default"/>
        <w:lang w:val="ru-RU" w:eastAsia="en-US" w:bidi="ar-SA"/>
      </w:rPr>
    </w:lvl>
    <w:lvl w:ilvl="5" w:tplc="9A3465AA">
      <w:numFmt w:val="bullet"/>
      <w:lvlText w:val="•"/>
      <w:lvlJc w:val="left"/>
      <w:pPr>
        <w:ind w:left="3730" w:hanging="181"/>
      </w:pPr>
      <w:rPr>
        <w:rFonts w:hint="default"/>
        <w:lang w:val="ru-RU" w:eastAsia="en-US" w:bidi="ar-SA"/>
      </w:rPr>
    </w:lvl>
    <w:lvl w:ilvl="6" w:tplc="C5061FFA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7" w:tplc="2D0C709A">
      <w:numFmt w:val="bullet"/>
      <w:lvlText w:val="•"/>
      <w:lvlJc w:val="left"/>
      <w:pPr>
        <w:ind w:left="5182" w:hanging="181"/>
      </w:pPr>
      <w:rPr>
        <w:rFonts w:hint="default"/>
        <w:lang w:val="ru-RU" w:eastAsia="en-US" w:bidi="ar-SA"/>
      </w:rPr>
    </w:lvl>
    <w:lvl w:ilvl="8" w:tplc="1C90167C">
      <w:numFmt w:val="bullet"/>
      <w:lvlText w:val="•"/>
      <w:lvlJc w:val="left"/>
      <w:pPr>
        <w:ind w:left="5908" w:hanging="181"/>
      </w:pPr>
      <w:rPr>
        <w:rFonts w:hint="default"/>
        <w:lang w:val="ru-RU" w:eastAsia="en-US" w:bidi="ar-SA"/>
      </w:rPr>
    </w:lvl>
  </w:abstractNum>
  <w:abstractNum w:abstractNumId="9">
    <w:nsid w:val="211B47F9"/>
    <w:multiLevelType w:val="hybridMultilevel"/>
    <w:tmpl w:val="A45A96AE"/>
    <w:lvl w:ilvl="0" w:tplc="49BC3D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82CE0"/>
    <w:multiLevelType w:val="hybridMultilevel"/>
    <w:tmpl w:val="861E9FC0"/>
    <w:lvl w:ilvl="0" w:tplc="49BC3D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49BC3D7A">
      <w:start w:val="1"/>
      <w:numFmt w:val="bullet"/>
      <w:lvlText w:val="–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B64570"/>
    <w:multiLevelType w:val="hybridMultilevel"/>
    <w:tmpl w:val="391071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933E25"/>
    <w:multiLevelType w:val="hybridMultilevel"/>
    <w:tmpl w:val="B4F84654"/>
    <w:lvl w:ilvl="0" w:tplc="9606F2B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CA93AE">
      <w:numFmt w:val="bullet"/>
      <w:lvlText w:val="•"/>
      <w:lvlJc w:val="left"/>
      <w:pPr>
        <w:ind w:left="826" w:hanging="181"/>
      </w:pPr>
      <w:rPr>
        <w:rFonts w:hint="default"/>
        <w:lang w:val="ru-RU" w:eastAsia="en-US" w:bidi="ar-SA"/>
      </w:rPr>
    </w:lvl>
    <w:lvl w:ilvl="2" w:tplc="239EBDBA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3" w:tplc="304053FA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1D7C9EFC">
      <w:numFmt w:val="bullet"/>
      <w:lvlText w:val="•"/>
      <w:lvlJc w:val="left"/>
      <w:pPr>
        <w:ind w:left="3004" w:hanging="181"/>
      </w:pPr>
      <w:rPr>
        <w:rFonts w:hint="default"/>
        <w:lang w:val="ru-RU" w:eastAsia="en-US" w:bidi="ar-SA"/>
      </w:rPr>
    </w:lvl>
    <w:lvl w:ilvl="5" w:tplc="B2AE74A4">
      <w:numFmt w:val="bullet"/>
      <w:lvlText w:val="•"/>
      <w:lvlJc w:val="left"/>
      <w:pPr>
        <w:ind w:left="3730" w:hanging="181"/>
      </w:pPr>
      <w:rPr>
        <w:rFonts w:hint="default"/>
        <w:lang w:val="ru-RU" w:eastAsia="en-US" w:bidi="ar-SA"/>
      </w:rPr>
    </w:lvl>
    <w:lvl w:ilvl="6" w:tplc="23689830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7" w:tplc="F30E1836">
      <w:numFmt w:val="bullet"/>
      <w:lvlText w:val="•"/>
      <w:lvlJc w:val="left"/>
      <w:pPr>
        <w:ind w:left="5182" w:hanging="181"/>
      </w:pPr>
      <w:rPr>
        <w:rFonts w:hint="default"/>
        <w:lang w:val="ru-RU" w:eastAsia="en-US" w:bidi="ar-SA"/>
      </w:rPr>
    </w:lvl>
    <w:lvl w:ilvl="8" w:tplc="12FED616">
      <w:numFmt w:val="bullet"/>
      <w:lvlText w:val="•"/>
      <w:lvlJc w:val="left"/>
      <w:pPr>
        <w:ind w:left="5908" w:hanging="181"/>
      </w:pPr>
      <w:rPr>
        <w:rFonts w:hint="default"/>
        <w:lang w:val="ru-RU" w:eastAsia="en-US" w:bidi="ar-SA"/>
      </w:rPr>
    </w:lvl>
  </w:abstractNum>
  <w:abstractNum w:abstractNumId="13">
    <w:nsid w:val="341F4564"/>
    <w:multiLevelType w:val="hybridMultilevel"/>
    <w:tmpl w:val="A2C86BAA"/>
    <w:lvl w:ilvl="0" w:tplc="DE7CF528">
      <w:start w:val="7"/>
      <w:numFmt w:val="decimal"/>
      <w:lvlText w:val="%1."/>
      <w:lvlJc w:val="left"/>
      <w:pPr>
        <w:ind w:left="389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3A3138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2" w:tplc="A54C075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3" w:tplc="AF42FC2E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4" w:tplc="0CB86784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5" w:tplc="BE00AEDA">
      <w:numFmt w:val="bullet"/>
      <w:lvlText w:val="•"/>
      <w:lvlJc w:val="left"/>
      <w:pPr>
        <w:ind w:left="9499" w:hanging="360"/>
      </w:pPr>
      <w:rPr>
        <w:rFonts w:hint="default"/>
        <w:lang w:val="ru-RU" w:eastAsia="en-US" w:bidi="ar-SA"/>
      </w:rPr>
    </w:lvl>
    <w:lvl w:ilvl="6" w:tplc="5D10819E">
      <w:numFmt w:val="bullet"/>
      <w:lvlText w:val="•"/>
      <w:lvlJc w:val="left"/>
      <w:pPr>
        <w:ind w:left="10619" w:hanging="360"/>
      </w:pPr>
      <w:rPr>
        <w:rFonts w:hint="default"/>
        <w:lang w:val="ru-RU" w:eastAsia="en-US" w:bidi="ar-SA"/>
      </w:rPr>
    </w:lvl>
    <w:lvl w:ilvl="7" w:tplc="1CDC91E6">
      <w:numFmt w:val="bullet"/>
      <w:lvlText w:val="•"/>
      <w:lvlJc w:val="left"/>
      <w:pPr>
        <w:ind w:left="11738" w:hanging="360"/>
      </w:pPr>
      <w:rPr>
        <w:rFonts w:hint="default"/>
        <w:lang w:val="ru-RU" w:eastAsia="en-US" w:bidi="ar-SA"/>
      </w:rPr>
    </w:lvl>
    <w:lvl w:ilvl="8" w:tplc="95487F46">
      <w:numFmt w:val="bullet"/>
      <w:lvlText w:val="•"/>
      <w:lvlJc w:val="left"/>
      <w:pPr>
        <w:ind w:left="12858" w:hanging="360"/>
      </w:pPr>
      <w:rPr>
        <w:rFonts w:hint="default"/>
        <w:lang w:val="ru-RU" w:eastAsia="en-US" w:bidi="ar-SA"/>
      </w:rPr>
    </w:lvl>
  </w:abstractNum>
  <w:abstractNum w:abstractNumId="14">
    <w:nsid w:val="38141849"/>
    <w:multiLevelType w:val="hybridMultilevel"/>
    <w:tmpl w:val="9A400CB8"/>
    <w:lvl w:ilvl="0" w:tplc="35463E7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66BC8">
      <w:numFmt w:val="bullet"/>
      <w:lvlText w:val="•"/>
      <w:lvlJc w:val="left"/>
      <w:pPr>
        <w:ind w:left="769" w:hanging="181"/>
      </w:pPr>
      <w:rPr>
        <w:rFonts w:hint="default"/>
        <w:lang w:val="ru-RU" w:eastAsia="en-US" w:bidi="ar-SA"/>
      </w:rPr>
    </w:lvl>
    <w:lvl w:ilvl="2" w:tplc="3CC49F88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BC4081C8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4" w:tplc="7BDADA14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5" w:tplc="C70CA680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FD1232FE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7" w:tplc="8C08740E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8" w:tplc="D57485E4">
      <w:numFmt w:val="bullet"/>
      <w:lvlText w:val="•"/>
      <w:lvlJc w:val="left"/>
      <w:pPr>
        <w:ind w:left="5456" w:hanging="181"/>
      </w:pPr>
      <w:rPr>
        <w:rFonts w:hint="default"/>
        <w:lang w:val="ru-RU" w:eastAsia="en-US" w:bidi="ar-SA"/>
      </w:rPr>
    </w:lvl>
  </w:abstractNum>
  <w:abstractNum w:abstractNumId="15">
    <w:nsid w:val="38316905"/>
    <w:multiLevelType w:val="hybridMultilevel"/>
    <w:tmpl w:val="85BCE250"/>
    <w:lvl w:ilvl="0" w:tplc="AFCCC7EC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F26DFA">
      <w:numFmt w:val="bullet"/>
      <w:lvlText w:val="•"/>
      <w:lvlJc w:val="left"/>
      <w:pPr>
        <w:ind w:left="826" w:hanging="181"/>
      </w:pPr>
      <w:rPr>
        <w:rFonts w:hint="default"/>
        <w:lang w:val="ru-RU" w:eastAsia="en-US" w:bidi="ar-SA"/>
      </w:rPr>
    </w:lvl>
    <w:lvl w:ilvl="2" w:tplc="A5C28598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3" w:tplc="87567C3E">
      <w:numFmt w:val="bullet"/>
      <w:lvlText w:val="•"/>
      <w:lvlJc w:val="left"/>
      <w:pPr>
        <w:ind w:left="2278" w:hanging="181"/>
      </w:pPr>
      <w:rPr>
        <w:rFonts w:hint="default"/>
        <w:lang w:val="ru-RU" w:eastAsia="en-US" w:bidi="ar-SA"/>
      </w:rPr>
    </w:lvl>
    <w:lvl w:ilvl="4" w:tplc="C2109B32">
      <w:numFmt w:val="bullet"/>
      <w:lvlText w:val="•"/>
      <w:lvlJc w:val="left"/>
      <w:pPr>
        <w:ind w:left="3004" w:hanging="181"/>
      </w:pPr>
      <w:rPr>
        <w:rFonts w:hint="default"/>
        <w:lang w:val="ru-RU" w:eastAsia="en-US" w:bidi="ar-SA"/>
      </w:rPr>
    </w:lvl>
    <w:lvl w:ilvl="5" w:tplc="4ABC7FDA">
      <w:numFmt w:val="bullet"/>
      <w:lvlText w:val="•"/>
      <w:lvlJc w:val="left"/>
      <w:pPr>
        <w:ind w:left="3730" w:hanging="181"/>
      </w:pPr>
      <w:rPr>
        <w:rFonts w:hint="default"/>
        <w:lang w:val="ru-RU" w:eastAsia="en-US" w:bidi="ar-SA"/>
      </w:rPr>
    </w:lvl>
    <w:lvl w:ilvl="6" w:tplc="3D78813C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7" w:tplc="3A1A8202">
      <w:numFmt w:val="bullet"/>
      <w:lvlText w:val="•"/>
      <w:lvlJc w:val="left"/>
      <w:pPr>
        <w:ind w:left="5182" w:hanging="181"/>
      </w:pPr>
      <w:rPr>
        <w:rFonts w:hint="default"/>
        <w:lang w:val="ru-RU" w:eastAsia="en-US" w:bidi="ar-SA"/>
      </w:rPr>
    </w:lvl>
    <w:lvl w:ilvl="8" w:tplc="180253DC">
      <w:numFmt w:val="bullet"/>
      <w:lvlText w:val="•"/>
      <w:lvlJc w:val="left"/>
      <w:pPr>
        <w:ind w:left="5908" w:hanging="181"/>
      </w:pPr>
      <w:rPr>
        <w:rFonts w:hint="default"/>
        <w:lang w:val="ru-RU" w:eastAsia="en-US" w:bidi="ar-SA"/>
      </w:rPr>
    </w:lvl>
  </w:abstractNum>
  <w:abstractNum w:abstractNumId="16">
    <w:nsid w:val="398F673D"/>
    <w:multiLevelType w:val="hybridMultilevel"/>
    <w:tmpl w:val="B920AAF0"/>
    <w:lvl w:ilvl="0" w:tplc="3F60BF8E">
      <w:start w:val="1"/>
      <w:numFmt w:val="decimal"/>
      <w:lvlText w:val="%1."/>
      <w:lvlJc w:val="left"/>
      <w:pPr>
        <w:ind w:left="327" w:hanging="209"/>
      </w:pPr>
      <w:rPr>
        <w:rFonts w:hint="default"/>
        <w:w w:val="100"/>
        <w:lang w:val="ru-RU" w:eastAsia="en-US" w:bidi="ar-SA"/>
      </w:rPr>
    </w:lvl>
    <w:lvl w:ilvl="1" w:tplc="1D440DC6">
      <w:numFmt w:val="bullet"/>
      <w:lvlText w:val="•"/>
      <w:lvlJc w:val="left"/>
      <w:pPr>
        <w:ind w:left="1274" w:hanging="209"/>
      </w:pPr>
      <w:rPr>
        <w:rFonts w:hint="default"/>
        <w:lang w:val="ru-RU" w:eastAsia="en-US" w:bidi="ar-SA"/>
      </w:rPr>
    </w:lvl>
    <w:lvl w:ilvl="2" w:tplc="AA10B2CE">
      <w:numFmt w:val="bullet"/>
      <w:lvlText w:val="•"/>
      <w:lvlJc w:val="left"/>
      <w:pPr>
        <w:ind w:left="2229" w:hanging="209"/>
      </w:pPr>
      <w:rPr>
        <w:rFonts w:hint="default"/>
        <w:lang w:val="ru-RU" w:eastAsia="en-US" w:bidi="ar-SA"/>
      </w:rPr>
    </w:lvl>
    <w:lvl w:ilvl="3" w:tplc="1FD8EC1C">
      <w:numFmt w:val="bullet"/>
      <w:lvlText w:val="•"/>
      <w:lvlJc w:val="left"/>
      <w:pPr>
        <w:ind w:left="3183" w:hanging="209"/>
      </w:pPr>
      <w:rPr>
        <w:rFonts w:hint="default"/>
        <w:lang w:val="ru-RU" w:eastAsia="en-US" w:bidi="ar-SA"/>
      </w:rPr>
    </w:lvl>
    <w:lvl w:ilvl="4" w:tplc="7346E94C">
      <w:numFmt w:val="bullet"/>
      <w:lvlText w:val="•"/>
      <w:lvlJc w:val="left"/>
      <w:pPr>
        <w:ind w:left="4138" w:hanging="209"/>
      </w:pPr>
      <w:rPr>
        <w:rFonts w:hint="default"/>
        <w:lang w:val="ru-RU" w:eastAsia="en-US" w:bidi="ar-SA"/>
      </w:rPr>
    </w:lvl>
    <w:lvl w:ilvl="5" w:tplc="C388DEC4">
      <w:numFmt w:val="bullet"/>
      <w:lvlText w:val="•"/>
      <w:lvlJc w:val="left"/>
      <w:pPr>
        <w:ind w:left="5093" w:hanging="209"/>
      </w:pPr>
      <w:rPr>
        <w:rFonts w:hint="default"/>
        <w:lang w:val="ru-RU" w:eastAsia="en-US" w:bidi="ar-SA"/>
      </w:rPr>
    </w:lvl>
    <w:lvl w:ilvl="6" w:tplc="8D22F654">
      <w:numFmt w:val="bullet"/>
      <w:lvlText w:val="•"/>
      <w:lvlJc w:val="left"/>
      <w:pPr>
        <w:ind w:left="6047" w:hanging="209"/>
      </w:pPr>
      <w:rPr>
        <w:rFonts w:hint="default"/>
        <w:lang w:val="ru-RU" w:eastAsia="en-US" w:bidi="ar-SA"/>
      </w:rPr>
    </w:lvl>
    <w:lvl w:ilvl="7" w:tplc="8450888E">
      <w:numFmt w:val="bullet"/>
      <w:lvlText w:val="•"/>
      <w:lvlJc w:val="left"/>
      <w:pPr>
        <w:ind w:left="7002" w:hanging="209"/>
      </w:pPr>
      <w:rPr>
        <w:rFonts w:hint="default"/>
        <w:lang w:val="ru-RU" w:eastAsia="en-US" w:bidi="ar-SA"/>
      </w:rPr>
    </w:lvl>
    <w:lvl w:ilvl="8" w:tplc="2A60F2C2">
      <w:numFmt w:val="bullet"/>
      <w:lvlText w:val="•"/>
      <w:lvlJc w:val="left"/>
      <w:pPr>
        <w:ind w:left="7957" w:hanging="209"/>
      </w:pPr>
      <w:rPr>
        <w:rFonts w:hint="default"/>
        <w:lang w:val="ru-RU" w:eastAsia="en-US" w:bidi="ar-SA"/>
      </w:rPr>
    </w:lvl>
  </w:abstractNum>
  <w:abstractNum w:abstractNumId="17">
    <w:nsid w:val="40D734D2"/>
    <w:multiLevelType w:val="hybridMultilevel"/>
    <w:tmpl w:val="5616F2A4"/>
    <w:lvl w:ilvl="0" w:tplc="3FD092F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9CA790">
      <w:numFmt w:val="bullet"/>
      <w:lvlText w:val="•"/>
      <w:lvlJc w:val="left"/>
      <w:pPr>
        <w:ind w:left="988" w:hanging="181"/>
      </w:pPr>
      <w:rPr>
        <w:rFonts w:hint="default"/>
        <w:lang w:val="ru-RU" w:eastAsia="en-US" w:bidi="ar-SA"/>
      </w:rPr>
    </w:lvl>
    <w:lvl w:ilvl="2" w:tplc="D2AE0D0A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3" w:tplc="AD704880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4" w:tplc="CEE0E564">
      <w:numFmt w:val="bullet"/>
      <w:lvlText w:val="•"/>
      <w:lvlJc w:val="left"/>
      <w:pPr>
        <w:ind w:left="3112" w:hanging="181"/>
      </w:pPr>
      <w:rPr>
        <w:rFonts w:hint="default"/>
        <w:lang w:val="ru-RU" w:eastAsia="en-US" w:bidi="ar-SA"/>
      </w:rPr>
    </w:lvl>
    <w:lvl w:ilvl="5" w:tplc="E9D06A9E">
      <w:numFmt w:val="bullet"/>
      <w:lvlText w:val="•"/>
      <w:lvlJc w:val="left"/>
      <w:pPr>
        <w:ind w:left="3820" w:hanging="181"/>
      </w:pPr>
      <w:rPr>
        <w:rFonts w:hint="default"/>
        <w:lang w:val="ru-RU" w:eastAsia="en-US" w:bidi="ar-SA"/>
      </w:rPr>
    </w:lvl>
    <w:lvl w:ilvl="6" w:tplc="96F000FA">
      <w:numFmt w:val="bullet"/>
      <w:lvlText w:val="•"/>
      <w:lvlJc w:val="left"/>
      <w:pPr>
        <w:ind w:left="4528" w:hanging="181"/>
      </w:pPr>
      <w:rPr>
        <w:rFonts w:hint="default"/>
        <w:lang w:val="ru-RU" w:eastAsia="en-US" w:bidi="ar-SA"/>
      </w:rPr>
    </w:lvl>
    <w:lvl w:ilvl="7" w:tplc="B396FA6E">
      <w:numFmt w:val="bullet"/>
      <w:lvlText w:val="•"/>
      <w:lvlJc w:val="left"/>
      <w:pPr>
        <w:ind w:left="5236" w:hanging="181"/>
      </w:pPr>
      <w:rPr>
        <w:rFonts w:hint="default"/>
        <w:lang w:val="ru-RU" w:eastAsia="en-US" w:bidi="ar-SA"/>
      </w:rPr>
    </w:lvl>
    <w:lvl w:ilvl="8" w:tplc="D750D5F0">
      <w:numFmt w:val="bullet"/>
      <w:lvlText w:val="•"/>
      <w:lvlJc w:val="left"/>
      <w:pPr>
        <w:ind w:left="5944" w:hanging="181"/>
      </w:pPr>
      <w:rPr>
        <w:rFonts w:hint="default"/>
        <w:lang w:val="ru-RU" w:eastAsia="en-US" w:bidi="ar-SA"/>
      </w:rPr>
    </w:lvl>
  </w:abstractNum>
  <w:abstractNum w:abstractNumId="18">
    <w:nsid w:val="41E54077"/>
    <w:multiLevelType w:val="hybridMultilevel"/>
    <w:tmpl w:val="A6B2AE86"/>
    <w:lvl w:ilvl="0" w:tplc="D8EA0E6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1E423A">
      <w:numFmt w:val="bullet"/>
      <w:lvlText w:val="•"/>
      <w:lvlJc w:val="left"/>
      <w:pPr>
        <w:ind w:left="812" w:hanging="181"/>
      </w:pPr>
      <w:rPr>
        <w:rFonts w:hint="default"/>
        <w:lang w:val="ru-RU" w:eastAsia="en-US" w:bidi="ar-SA"/>
      </w:rPr>
    </w:lvl>
    <w:lvl w:ilvl="2" w:tplc="32541EBA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3" w:tplc="277E68A0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4" w:tplc="3DB83828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5" w:tplc="A408586A">
      <w:numFmt w:val="bullet"/>
      <w:lvlText w:val="•"/>
      <w:lvlJc w:val="left"/>
      <w:pPr>
        <w:ind w:left="3661" w:hanging="181"/>
      </w:pPr>
      <w:rPr>
        <w:rFonts w:hint="default"/>
        <w:lang w:val="ru-RU" w:eastAsia="en-US" w:bidi="ar-SA"/>
      </w:rPr>
    </w:lvl>
    <w:lvl w:ilvl="6" w:tplc="598848BC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7" w:tplc="B8425838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8" w:tplc="DD0EF026">
      <w:numFmt w:val="bullet"/>
      <w:lvlText w:val="•"/>
      <w:lvlJc w:val="left"/>
      <w:pPr>
        <w:ind w:left="5797" w:hanging="181"/>
      </w:pPr>
      <w:rPr>
        <w:rFonts w:hint="default"/>
        <w:lang w:val="ru-RU" w:eastAsia="en-US" w:bidi="ar-SA"/>
      </w:rPr>
    </w:lvl>
  </w:abstractNum>
  <w:abstractNum w:abstractNumId="19">
    <w:nsid w:val="4447273D"/>
    <w:multiLevelType w:val="hybridMultilevel"/>
    <w:tmpl w:val="FE968784"/>
    <w:lvl w:ilvl="0" w:tplc="44F851BC">
      <w:start w:val="11"/>
      <w:numFmt w:val="decimal"/>
      <w:lvlText w:val="%1."/>
      <w:lvlJc w:val="left"/>
      <w:pPr>
        <w:ind w:left="372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564E8E">
      <w:numFmt w:val="bullet"/>
      <w:lvlText w:val="•"/>
      <w:lvlJc w:val="left"/>
      <w:pPr>
        <w:ind w:left="4426" w:hanging="361"/>
      </w:pPr>
      <w:rPr>
        <w:rFonts w:hint="default"/>
        <w:lang w:val="ru-RU" w:eastAsia="en-US" w:bidi="ar-SA"/>
      </w:rPr>
    </w:lvl>
    <w:lvl w:ilvl="2" w:tplc="36D6182E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  <w:lvl w:ilvl="3" w:tplc="02AE1C1C"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4" w:tplc="B18E05C2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5" w:tplc="43A8E864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6" w:tplc="C61A6066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7" w:tplc="9274F43E">
      <w:numFmt w:val="bullet"/>
      <w:lvlText w:val="•"/>
      <w:lvlJc w:val="left"/>
      <w:pPr>
        <w:ind w:left="8666" w:hanging="361"/>
      </w:pPr>
      <w:rPr>
        <w:rFonts w:hint="default"/>
        <w:lang w:val="ru-RU" w:eastAsia="en-US" w:bidi="ar-SA"/>
      </w:rPr>
    </w:lvl>
    <w:lvl w:ilvl="8" w:tplc="71F2D99A">
      <w:numFmt w:val="bullet"/>
      <w:lvlText w:val="•"/>
      <w:lvlJc w:val="left"/>
      <w:pPr>
        <w:ind w:left="9373" w:hanging="361"/>
      </w:pPr>
      <w:rPr>
        <w:rFonts w:hint="default"/>
        <w:lang w:val="ru-RU" w:eastAsia="en-US" w:bidi="ar-SA"/>
      </w:rPr>
    </w:lvl>
  </w:abstractNum>
  <w:abstractNum w:abstractNumId="20">
    <w:nsid w:val="471B0FB3"/>
    <w:multiLevelType w:val="hybridMultilevel"/>
    <w:tmpl w:val="FF04EE7C"/>
    <w:lvl w:ilvl="0" w:tplc="9CEEDFC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CA7330">
      <w:numFmt w:val="bullet"/>
      <w:lvlText w:val="•"/>
      <w:lvlJc w:val="left"/>
      <w:pPr>
        <w:ind w:left="974" w:hanging="181"/>
      </w:pPr>
      <w:rPr>
        <w:rFonts w:hint="default"/>
        <w:lang w:val="ru-RU" w:eastAsia="en-US" w:bidi="ar-SA"/>
      </w:rPr>
    </w:lvl>
    <w:lvl w:ilvl="2" w:tplc="89E4529C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3" w:tplc="94224B3E">
      <w:numFmt w:val="bullet"/>
      <w:lvlText w:val="•"/>
      <w:lvlJc w:val="left"/>
      <w:pPr>
        <w:ind w:left="2362" w:hanging="181"/>
      </w:pPr>
      <w:rPr>
        <w:rFonts w:hint="default"/>
        <w:lang w:val="ru-RU" w:eastAsia="en-US" w:bidi="ar-SA"/>
      </w:rPr>
    </w:lvl>
    <w:lvl w:ilvl="4" w:tplc="E74AA808">
      <w:numFmt w:val="bullet"/>
      <w:lvlText w:val="•"/>
      <w:lvlJc w:val="left"/>
      <w:pPr>
        <w:ind w:left="3056" w:hanging="181"/>
      </w:pPr>
      <w:rPr>
        <w:rFonts w:hint="default"/>
        <w:lang w:val="ru-RU" w:eastAsia="en-US" w:bidi="ar-SA"/>
      </w:rPr>
    </w:lvl>
    <w:lvl w:ilvl="5" w:tplc="B15E1AF0">
      <w:numFmt w:val="bullet"/>
      <w:lvlText w:val="•"/>
      <w:lvlJc w:val="left"/>
      <w:pPr>
        <w:ind w:left="3751" w:hanging="181"/>
      </w:pPr>
      <w:rPr>
        <w:rFonts w:hint="default"/>
        <w:lang w:val="ru-RU" w:eastAsia="en-US" w:bidi="ar-SA"/>
      </w:rPr>
    </w:lvl>
    <w:lvl w:ilvl="6" w:tplc="AE5232BC">
      <w:numFmt w:val="bullet"/>
      <w:lvlText w:val="•"/>
      <w:lvlJc w:val="left"/>
      <w:pPr>
        <w:ind w:left="4445" w:hanging="181"/>
      </w:pPr>
      <w:rPr>
        <w:rFonts w:hint="default"/>
        <w:lang w:val="ru-RU" w:eastAsia="en-US" w:bidi="ar-SA"/>
      </w:rPr>
    </w:lvl>
    <w:lvl w:ilvl="7" w:tplc="D84C6808">
      <w:numFmt w:val="bullet"/>
      <w:lvlText w:val="•"/>
      <w:lvlJc w:val="left"/>
      <w:pPr>
        <w:ind w:left="5139" w:hanging="181"/>
      </w:pPr>
      <w:rPr>
        <w:rFonts w:hint="default"/>
        <w:lang w:val="ru-RU" w:eastAsia="en-US" w:bidi="ar-SA"/>
      </w:rPr>
    </w:lvl>
    <w:lvl w:ilvl="8" w:tplc="9A9A8FAE">
      <w:numFmt w:val="bullet"/>
      <w:lvlText w:val="•"/>
      <w:lvlJc w:val="left"/>
      <w:pPr>
        <w:ind w:left="5833" w:hanging="181"/>
      </w:pPr>
      <w:rPr>
        <w:rFonts w:hint="default"/>
        <w:lang w:val="ru-RU" w:eastAsia="en-US" w:bidi="ar-SA"/>
      </w:rPr>
    </w:lvl>
  </w:abstractNum>
  <w:abstractNum w:abstractNumId="21">
    <w:nsid w:val="474F5403"/>
    <w:multiLevelType w:val="hybridMultilevel"/>
    <w:tmpl w:val="84620B7C"/>
    <w:lvl w:ilvl="0" w:tplc="D59EBC60">
      <w:start w:val="1"/>
      <w:numFmt w:val="decimal"/>
      <w:lvlText w:val="%1."/>
      <w:lvlJc w:val="left"/>
      <w:pPr>
        <w:ind w:left="162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FE26A2">
      <w:numFmt w:val="bullet"/>
      <w:lvlText w:val=""/>
      <w:lvlJc w:val="left"/>
      <w:pPr>
        <w:ind w:left="163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8BEA2F2">
      <w:numFmt w:val="bullet"/>
      <w:lvlText w:val="•"/>
      <w:lvlJc w:val="left"/>
      <w:pPr>
        <w:ind w:left="1920" w:hanging="286"/>
      </w:pPr>
      <w:rPr>
        <w:rFonts w:hint="default"/>
        <w:lang w:val="ru-RU" w:eastAsia="en-US" w:bidi="ar-SA"/>
      </w:rPr>
    </w:lvl>
    <w:lvl w:ilvl="3" w:tplc="8668D980">
      <w:numFmt w:val="bullet"/>
      <w:lvlText w:val="•"/>
      <w:lvlJc w:val="left"/>
      <w:pPr>
        <w:ind w:left="3028" w:hanging="286"/>
      </w:pPr>
      <w:rPr>
        <w:rFonts w:hint="default"/>
        <w:lang w:val="ru-RU" w:eastAsia="en-US" w:bidi="ar-SA"/>
      </w:rPr>
    </w:lvl>
    <w:lvl w:ilvl="4" w:tplc="C3124130">
      <w:numFmt w:val="bullet"/>
      <w:lvlText w:val="•"/>
      <w:lvlJc w:val="left"/>
      <w:pPr>
        <w:ind w:left="4136" w:hanging="286"/>
      </w:pPr>
      <w:rPr>
        <w:rFonts w:hint="default"/>
        <w:lang w:val="ru-RU" w:eastAsia="en-US" w:bidi="ar-SA"/>
      </w:rPr>
    </w:lvl>
    <w:lvl w:ilvl="5" w:tplc="449EE1AE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62CA7214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7" w:tplc="C978B6BE">
      <w:numFmt w:val="bullet"/>
      <w:lvlText w:val="•"/>
      <w:lvlJc w:val="left"/>
      <w:pPr>
        <w:ind w:left="7461" w:hanging="286"/>
      </w:pPr>
      <w:rPr>
        <w:rFonts w:hint="default"/>
        <w:lang w:val="ru-RU" w:eastAsia="en-US" w:bidi="ar-SA"/>
      </w:rPr>
    </w:lvl>
    <w:lvl w:ilvl="8" w:tplc="3DCAB8D2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22">
    <w:nsid w:val="49503ABE"/>
    <w:multiLevelType w:val="multilevel"/>
    <w:tmpl w:val="3B62829E"/>
    <w:lvl w:ilvl="0">
      <w:start w:val="4"/>
      <w:numFmt w:val="decimal"/>
      <w:lvlText w:val="%1"/>
      <w:lvlJc w:val="left"/>
      <w:pPr>
        <w:ind w:left="4330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3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6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5" w:hanging="361"/>
      </w:pPr>
      <w:rPr>
        <w:rFonts w:hint="default"/>
        <w:lang w:val="ru-RU" w:eastAsia="en-US" w:bidi="ar-SA"/>
      </w:rPr>
    </w:lvl>
  </w:abstractNum>
  <w:abstractNum w:abstractNumId="23">
    <w:nsid w:val="53041804"/>
    <w:multiLevelType w:val="hybridMultilevel"/>
    <w:tmpl w:val="F9DE57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14DE9"/>
    <w:multiLevelType w:val="hybridMultilevel"/>
    <w:tmpl w:val="39EEECE6"/>
    <w:lvl w:ilvl="0" w:tplc="DF708CC4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4E581C">
      <w:numFmt w:val="bullet"/>
      <w:lvlText w:val="•"/>
      <w:lvlJc w:val="left"/>
      <w:pPr>
        <w:ind w:left="812" w:hanging="181"/>
      </w:pPr>
      <w:rPr>
        <w:rFonts w:hint="default"/>
        <w:lang w:val="ru-RU" w:eastAsia="en-US" w:bidi="ar-SA"/>
      </w:rPr>
    </w:lvl>
    <w:lvl w:ilvl="2" w:tplc="AA366380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3" w:tplc="8E1C604C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4" w:tplc="E11ED970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5" w:tplc="3498382C">
      <w:numFmt w:val="bullet"/>
      <w:lvlText w:val="•"/>
      <w:lvlJc w:val="left"/>
      <w:pPr>
        <w:ind w:left="3661" w:hanging="181"/>
      </w:pPr>
      <w:rPr>
        <w:rFonts w:hint="default"/>
        <w:lang w:val="ru-RU" w:eastAsia="en-US" w:bidi="ar-SA"/>
      </w:rPr>
    </w:lvl>
    <w:lvl w:ilvl="6" w:tplc="676623F8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7" w:tplc="6CD8FC5A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8" w:tplc="AB729F86">
      <w:numFmt w:val="bullet"/>
      <w:lvlText w:val="•"/>
      <w:lvlJc w:val="left"/>
      <w:pPr>
        <w:ind w:left="5797" w:hanging="181"/>
      </w:pPr>
      <w:rPr>
        <w:rFonts w:hint="default"/>
        <w:lang w:val="ru-RU" w:eastAsia="en-US" w:bidi="ar-SA"/>
      </w:rPr>
    </w:lvl>
  </w:abstractNum>
  <w:abstractNum w:abstractNumId="25">
    <w:nsid w:val="584E6EFB"/>
    <w:multiLevelType w:val="hybridMultilevel"/>
    <w:tmpl w:val="E3D88EBA"/>
    <w:lvl w:ilvl="0" w:tplc="1E0404B0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5D1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FBA2198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EF563CDA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F16684E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596CFB4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52004CB0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8FFA0500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21AC26AC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26">
    <w:nsid w:val="5874131F"/>
    <w:multiLevelType w:val="hybridMultilevel"/>
    <w:tmpl w:val="7C3A2142"/>
    <w:lvl w:ilvl="0" w:tplc="4C1EA916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9644EC">
      <w:numFmt w:val="bullet"/>
      <w:lvlText w:val=""/>
      <w:lvlJc w:val="left"/>
      <w:pPr>
        <w:ind w:left="10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3F21E58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3" w:tplc="7F5E960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C8B8B07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70C002C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 w:tplc="C11E1DD4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7" w:tplc="D280FBF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A2528B2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7">
    <w:nsid w:val="62941FE3"/>
    <w:multiLevelType w:val="hybridMultilevel"/>
    <w:tmpl w:val="F1BA20FE"/>
    <w:lvl w:ilvl="0" w:tplc="F7C864C0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6808D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ADAAF27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21E6FDDE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CE1A6FA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09C4FD4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0972981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9110ABAE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D98C81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28">
    <w:nsid w:val="667A22F4"/>
    <w:multiLevelType w:val="hybridMultilevel"/>
    <w:tmpl w:val="4872C47E"/>
    <w:lvl w:ilvl="0" w:tplc="B82E34CA">
      <w:start w:val="1"/>
      <w:numFmt w:val="decimal"/>
      <w:lvlText w:val="%1."/>
      <w:lvlJc w:val="left"/>
      <w:pPr>
        <w:ind w:left="17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9823C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817291B8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B80AC71E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6B844732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BEC05CF0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C94C00CA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9B58E516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F9F4C0AA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29">
    <w:nsid w:val="6BF565F2"/>
    <w:multiLevelType w:val="hybridMultilevel"/>
    <w:tmpl w:val="6922AC34"/>
    <w:lvl w:ilvl="0" w:tplc="CA7A35F2">
      <w:start w:val="1"/>
      <w:numFmt w:val="decimal"/>
      <w:lvlText w:val="%1."/>
      <w:lvlJc w:val="left"/>
      <w:pPr>
        <w:ind w:left="76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86E1F2">
      <w:numFmt w:val="bullet"/>
      <w:lvlText w:val="•"/>
      <w:lvlJc w:val="left"/>
      <w:pPr>
        <w:ind w:left="921" w:hanging="209"/>
      </w:pPr>
      <w:rPr>
        <w:rFonts w:hint="default"/>
        <w:lang w:val="ru-RU" w:eastAsia="en-US" w:bidi="ar-SA"/>
      </w:rPr>
    </w:lvl>
    <w:lvl w:ilvl="2" w:tplc="A0426ABE">
      <w:numFmt w:val="bullet"/>
      <w:lvlText w:val="•"/>
      <w:lvlJc w:val="left"/>
      <w:pPr>
        <w:ind w:left="1763" w:hanging="209"/>
      </w:pPr>
      <w:rPr>
        <w:rFonts w:hint="default"/>
        <w:lang w:val="ru-RU" w:eastAsia="en-US" w:bidi="ar-SA"/>
      </w:rPr>
    </w:lvl>
    <w:lvl w:ilvl="3" w:tplc="883ABCC2">
      <w:numFmt w:val="bullet"/>
      <w:lvlText w:val="•"/>
      <w:lvlJc w:val="left"/>
      <w:pPr>
        <w:ind w:left="2605" w:hanging="209"/>
      </w:pPr>
      <w:rPr>
        <w:rFonts w:hint="default"/>
        <w:lang w:val="ru-RU" w:eastAsia="en-US" w:bidi="ar-SA"/>
      </w:rPr>
    </w:lvl>
    <w:lvl w:ilvl="4" w:tplc="1338CC72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5" w:tplc="ADD41EFE">
      <w:numFmt w:val="bullet"/>
      <w:lvlText w:val="•"/>
      <w:lvlJc w:val="left"/>
      <w:pPr>
        <w:ind w:left="4289" w:hanging="209"/>
      </w:pPr>
      <w:rPr>
        <w:rFonts w:hint="default"/>
        <w:lang w:val="ru-RU" w:eastAsia="en-US" w:bidi="ar-SA"/>
      </w:rPr>
    </w:lvl>
    <w:lvl w:ilvl="6" w:tplc="806C3496">
      <w:numFmt w:val="bullet"/>
      <w:lvlText w:val="•"/>
      <w:lvlJc w:val="left"/>
      <w:pPr>
        <w:ind w:left="5130" w:hanging="209"/>
      </w:pPr>
      <w:rPr>
        <w:rFonts w:hint="default"/>
        <w:lang w:val="ru-RU" w:eastAsia="en-US" w:bidi="ar-SA"/>
      </w:rPr>
    </w:lvl>
    <w:lvl w:ilvl="7" w:tplc="B6EACC3A">
      <w:numFmt w:val="bullet"/>
      <w:lvlText w:val="•"/>
      <w:lvlJc w:val="left"/>
      <w:pPr>
        <w:ind w:left="5972" w:hanging="209"/>
      </w:pPr>
      <w:rPr>
        <w:rFonts w:hint="default"/>
        <w:lang w:val="ru-RU" w:eastAsia="en-US" w:bidi="ar-SA"/>
      </w:rPr>
    </w:lvl>
    <w:lvl w:ilvl="8" w:tplc="7F80E01C">
      <w:numFmt w:val="bullet"/>
      <w:lvlText w:val="•"/>
      <w:lvlJc w:val="left"/>
      <w:pPr>
        <w:ind w:left="6814" w:hanging="209"/>
      </w:pPr>
      <w:rPr>
        <w:rFonts w:hint="default"/>
        <w:lang w:val="ru-RU" w:eastAsia="en-US" w:bidi="ar-SA"/>
      </w:rPr>
    </w:lvl>
  </w:abstractNum>
  <w:abstractNum w:abstractNumId="30">
    <w:nsid w:val="72236F98"/>
    <w:multiLevelType w:val="multilevel"/>
    <w:tmpl w:val="84AC1FF4"/>
    <w:lvl w:ilvl="0">
      <w:start w:val="3"/>
      <w:numFmt w:val="decimal"/>
      <w:lvlText w:val="%1"/>
      <w:lvlJc w:val="left"/>
      <w:pPr>
        <w:ind w:left="1177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9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40"/>
      </w:pPr>
      <w:rPr>
        <w:rFonts w:hint="default"/>
        <w:lang w:val="ru-RU" w:eastAsia="en-US" w:bidi="ar-SA"/>
      </w:rPr>
    </w:lvl>
  </w:abstractNum>
  <w:abstractNum w:abstractNumId="31">
    <w:nsid w:val="75200F04"/>
    <w:multiLevelType w:val="hybridMultilevel"/>
    <w:tmpl w:val="5A88A7D8"/>
    <w:lvl w:ilvl="0" w:tplc="979A8DB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4728C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D16E0A62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9F6C981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91FCF39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5" w:tplc="AF189BF8">
      <w:numFmt w:val="bullet"/>
      <w:lvlText w:val="•"/>
      <w:lvlJc w:val="left"/>
      <w:pPr>
        <w:ind w:left="3850" w:hanging="240"/>
      </w:pPr>
      <w:rPr>
        <w:rFonts w:hint="default"/>
        <w:lang w:val="ru-RU" w:eastAsia="en-US" w:bidi="ar-SA"/>
      </w:rPr>
    </w:lvl>
    <w:lvl w:ilvl="6" w:tplc="05A860FC">
      <w:numFmt w:val="bullet"/>
      <w:lvlText w:val="•"/>
      <w:lvlJc w:val="left"/>
      <w:pPr>
        <w:ind w:left="4552" w:hanging="240"/>
      </w:pPr>
      <w:rPr>
        <w:rFonts w:hint="default"/>
        <w:lang w:val="ru-RU" w:eastAsia="en-US" w:bidi="ar-SA"/>
      </w:rPr>
    </w:lvl>
    <w:lvl w:ilvl="7" w:tplc="31004CA6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8" w:tplc="DE18F9EC">
      <w:numFmt w:val="bullet"/>
      <w:lvlText w:val="•"/>
      <w:lvlJc w:val="left"/>
      <w:pPr>
        <w:ind w:left="5956" w:hanging="240"/>
      </w:pPr>
      <w:rPr>
        <w:rFonts w:hint="default"/>
        <w:lang w:val="ru-RU" w:eastAsia="en-US" w:bidi="ar-SA"/>
      </w:rPr>
    </w:lvl>
  </w:abstractNum>
  <w:abstractNum w:abstractNumId="32">
    <w:nsid w:val="76393A51"/>
    <w:multiLevelType w:val="hybridMultilevel"/>
    <w:tmpl w:val="EAD2FB2C"/>
    <w:lvl w:ilvl="0" w:tplc="54EAF43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105602">
      <w:numFmt w:val="bullet"/>
      <w:lvlText w:val="•"/>
      <w:lvlJc w:val="left"/>
      <w:pPr>
        <w:ind w:left="812" w:hanging="181"/>
      </w:pPr>
      <w:rPr>
        <w:rFonts w:hint="default"/>
        <w:lang w:val="ru-RU" w:eastAsia="en-US" w:bidi="ar-SA"/>
      </w:rPr>
    </w:lvl>
    <w:lvl w:ilvl="2" w:tplc="18E445A0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3" w:tplc="7F9CE338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4" w:tplc="5CD84E2C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5" w:tplc="43B01A56">
      <w:numFmt w:val="bullet"/>
      <w:lvlText w:val="•"/>
      <w:lvlJc w:val="left"/>
      <w:pPr>
        <w:ind w:left="3661" w:hanging="181"/>
      </w:pPr>
      <w:rPr>
        <w:rFonts w:hint="default"/>
        <w:lang w:val="ru-RU" w:eastAsia="en-US" w:bidi="ar-SA"/>
      </w:rPr>
    </w:lvl>
    <w:lvl w:ilvl="6" w:tplc="B6E61D24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7" w:tplc="5C40709C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8" w:tplc="958228C4">
      <w:numFmt w:val="bullet"/>
      <w:lvlText w:val="•"/>
      <w:lvlJc w:val="left"/>
      <w:pPr>
        <w:ind w:left="5797" w:hanging="181"/>
      </w:pPr>
      <w:rPr>
        <w:rFonts w:hint="default"/>
        <w:lang w:val="ru-RU" w:eastAsia="en-US" w:bidi="ar-SA"/>
      </w:rPr>
    </w:lvl>
  </w:abstractNum>
  <w:abstractNum w:abstractNumId="33">
    <w:nsid w:val="7AE27E9C"/>
    <w:multiLevelType w:val="hybridMultilevel"/>
    <w:tmpl w:val="DA66F3F4"/>
    <w:lvl w:ilvl="0" w:tplc="5CF4981A">
      <w:numFmt w:val="bullet"/>
      <w:lvlText w:val=""/>
      <w:lvlJc w:val="left"/>
      <w:pPr>
        <w:ind w:left="16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8224E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B074F25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695ED5C2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4" w:tplc="EC3417D8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351E3EC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44824F4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 w:tplc="2654E4C4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8" w:tplc="D7C68982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34">
    <w:nsid w:val="7CB7485B"/>
    <w:multiLevelType w:val="hybridMultilevel"/>
    <w:tmpl w:val="02C47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372C5"/>
    <w:multiLevelType w:val="hybridMultilevel"/>
    <w:tmpl w:val="96D613B6"/>
    <w:lvl w:ilvl="0" w:tplc="7C2AB808">
      <w:start w:val="1"/>
      <w:numFmt w:val="decimal"/>
      <w:lvlText w:val="%1."/>
      <w:lvlJc w:val="left"/>
      <w:pPr>
        <w:ind w:left="76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C61D6">
      <w:numFmt w:val="bullet"/>
      <w:lvlText w:val="•"/>
      <w:lvlJc w:val="left"/>
      <w:pPr>
        <w:ind w:left="921" w:hanging="209"/>
      </w:pPr>
      <w:rPr>
        <w:rFonts w:hint="default"/>
        <w:lang w:val="ru-RU" w:eastAsia="en-US" w:bidi="ar-SA"/>
      </w:rPr>
    </w:lvl>
    <w:lvl w:ilvl="2" w:tplc="BEF2DC48">
      <w:numFmt w:val="bullet"/>
      <w:lvlText w:val="•"/>
      <w:lvlJc w:val="left"/>
      <w:pPr>
        <w:ind w:left="1763" w:hanging="209"/>
      </w:pPr>
      <w:rPr>
        <w:rFonts w:hint="default"/>
        <w:lang w:val="ru-RU" w:eastAsia="en-US" w:bidi="ar-SA"/>
      </w:rPr>
    </w:lvl>
    <w:lvl w:ilvl="3" w:tplc="33FE067C">
      <w:numFmt w:val="bullet"/>
      <w:lvlText w:val="•"/>
      <w:lvlJc w:val="left"/>
      <w:pPr>
        <w:ind w:left="2605" w:hanging="209"/>
      </w:pPr>
      <w:rPr>
        <w:rFonts w:hint="default"/>
        <w:lang w:val="ru-RU" w:eastAsia="en-US" w:bidi="ar-SA"/>
      </w:rPr>
    </w:lvl>
    <w:lvl w:ilvl="4" w:tplc="2842F0E2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5" w:tplc="A148B656">
      <w:numFmt w:val="bullet"/>
      <w:lvlText w:val="•"/>
      <w:lvlJc w:val="left"/>
      <w:pPr>
        <w:ind w:left="4289" w:hanging="209"/>
      </w:pPr>
      <w:rPr>
        <w:rFonts w:hint="default"/>
        <w:lang w:val="ru-RU" w:eastAsia="en-US" w:bidi="ar-SA"/>
      </w:rPr>
    </w:lvl>
    <w:lvl w:ilvl="6" w:tplc="9CAC0588">
      <w:numFmt w:val="bullet"/>
      <w:lvlText w:val="•"/>
      <w:lvlJc w:val="left"/>
      <w:pPr>
        <w:ind w:left="5130" w:hanging="209"/>
      </w:pPr>
      <w:rPr>
        <w:rFonts w:hint="default"/>
        <w:lang w:val="ru-RU" w:eastAsia="en-US" w:bidi="ar-SA"/>
      </w:rPr>
    </w:lvl>
    <w:lvl w:ilvl="7" w:tplc="B4468A00">
      <w:numFmt w:val="bullet"/>
      <w:lvlText w:val="•"/>
      <w:lvlJc w:val="left"/>
      <w:pPr>
        <w:ind w:left="5972" w:hanging="209"/>
      </w:pPr>
      <w:rPr>
        <w:rFonts w:hint="default"/>
        <w:lang w:val="ru-RU" w:eastAsia="en-US" w:bidi="ar-SA"/>
      </w:rPr>
    </w:lvl>
    <w:lvl w:ilvl="8" w:tplc="8E967BCE">
      <w:numFmt w:val="bullet"/>
      <w:lvlText w:val="•"/>
      <w:lvlJc w:val="left"/>
      <w:pPr>
        <w:ind w:left="6814" w:hanging="209"/>
      </w:pPr>
      <w:rPr>
        <w:rFonts w:hint="default"/>
        <w:lang w:val="ru-RU" w:eastAsia="en-US" w:bidi="ar-SA"/>
      </w:rPr>
    </w:lvl>
  </w:abstractNum>
  <w:abstractNum w:abstractNumId="36">
    <w:nsid w:val="7E99796A"/>
    <w:multiLevelType w:val="hybridMultilevel"/>
    <w:tmpl w:val="4D9E2270"/>
    <w:lvl w:ilvl="0" w:tplc="75ACABD8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DE391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62A7E6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ACB047B0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B5727A2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BFA00D02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7466FB64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D0584A94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A642CFE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37">
    <w:nsid w:val="7F32659D"/>
    <w:multiLevelType w:val="hybridMultilevel"/>
    <w:tmpl w:val="F9F49C0A"/>
    <w:lvl w:ilvl="0" w:tplc="CB0AFB12">
      <w:start w:val="1"/>
      <w:numFmt w:val="decimal"/>
      <w:lvlText w:val="%1."/>
      <w:lvlJc w:val="left"/>
      <w:pPr>
        <w:ind w:left="107" w:hanging="181"/>
      </w:pPr>
      <w:rPr>
        <w:rFonts w:hint="default"/>
        <w:w w:val="100"/>
        <w:lang w:val="ru-RU" w:eastAsia="en-US" w:bidi="ar-SA"/>
      </w:rPr>
    </w:lvl>
    <w:lvl w:ilvl="1" w:tplc="A964082C">
      <w:numFmt w:val="bullet"/>
      <w:lvlText w:val="•"/>
      <w:lvlJc w:val="left"/>
      <w:pPr>
        <w:ind w:left="812" w:hanging="181"/>
      </w:pPr>
      <w:rPr>
        <w:rFonts w:hint="default"/>
        <w:lang w:val="ru-RU" w:eastAsia="en-US" w:bidi="ar-SA"/>
      </w:rPr>
    </w:lvl>
    <w:lvl w:ilvl="2" w:tplc="E8943CBE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3" w:tplc="D1202DBC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4" w:tplc="036E131C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5" w:tplc="7730D10C">
      <w:numFmt w:val="bullet"/>
      <w:lvlText w:val="•"/>
      <w:lvlJc w:val="left"/>
      <w:pPr>
        <w:ind w:left="3661" w:hanging="181"/>
      </w:pPr>
      <w:rPr>
        <w:rFonts w:hint="default"/>
        <w:lang w:val="ru-RU" w:eastAsia="en-US" w:bidi="ar-SA"/>
      </w:rPr>
    </w:lvl>
    <w:lvl w:ilvl="6" w:tplc="6616DBA0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7" w:tplc="4774B996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8" w:tplc="618A777C">
      <w:numFmt w:val="bullet"/>
      <w:lvlText w:val="•"/>
      <w:lvlJc w:val="left"/>
      <w:pPr>
        <w:ind w:left="5797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33"/>
  </w:num>
  <w:num w:numId="5">
    <w:abstractNumId w:val="28"/>
  </w:num>
  <w:num w:numId="6">
    <w:abstractNumId w:val="31"/>
  </w:num>
  <w:num w:numId="7">
    <w:abstractNumId w:val="18"/>
  </w:num>
  <w:num w:numId="8">
    <w:abstractNumId w:val="17"/>
  </w:num>
  <w:num w:numId="9">
    <w:abstractNumId w:val="32"/>
  </w:num>
  <w:num w:numId="10">
    <w:abstractNumId w:val="12"/>
  </w:num>
  <w:num w:numId="11">
    <w:abstractNumId w:val="20"/>
  </w:num>
  <w:num w:numId="12">
    <w:abstractNumId w:val="15"/>
  </w:num>
  <w:num w:numId="13">
    <w:abstractNumId w:val="24"/>
  </w:num>
  <w:num w:numId="14">
    <w:abstractNumId w:val="8"/>
  </w:num>
  <w:num w:numId="15">
    <w:abstractNumId w:val="37"/>
  </w:num>
  <w:num w:numId="16">
    <w:abstractNumId w:val="14"/>
  </w:num>
  <w:num w:numId="17">
    <w:abstractNumId w:val="6"/>
  </w:num>
  <w:num w:numId="18">
    <w:abstractNumId w:val="13"/>
  </w:num>
  <w:num w:numId="19">
    <w:abstractNumId w:val="36"/>
  </w:num>
  <w:num w:numId="20">
    <w:abstractNumId w:val="16"/>
  </w:num>
  <w:num w:numId="21">
    <w:abstractNumId w:val="22"/>
  </w:num>
  <w:num w:numId="22">
    <w:abstractNumId w:val="26"/>
  </w:num>
  <w:num w:numId="23">
    <w:abstractNumId w:val="27"/>
  </w:num>
  <w:num w:numId="24">
    <w:abstractNumId w:val="30"/>
  </w:num>
  <w:num w:numId="25">
    <w:abstractNumId w:val="25"/>
  </w:num>
  <w:num w:numId="26">
    <w:abstractNumId w:val="35"/>
  </w:num>
  <w:num w:numId="27">
    <w:abstractNumId w:val="4"/>
  </w:num>
  <w:num w:numId="28">
    <w:abstractNumId w:val="1"/>
  </w:num>
  <w:num w:numId="29">
    <w:abstractNumId w:val="29"/>
  </w:num>
  <w:num w:numId="30">
    <w:abstractNumId w:val="7"/>
  </w:num>
  <w:num w:numId="31">
    <w:abstractNumId w:val="0"/>
  </w:num>
  <w:num w:numId="32">
    <w:abstractNumId w:val="10"/>
  </w:num>
  <w:num w:numId="33">
    <w:abstractNumId w:val="11"/>
  </w:num>
  <w:num w:numId="34">
    <w:abstractNumId w:val="5"/>
  </w:num>
  <w:num w:numId="35">
    <w:abstractNumId w:val="34"/>
  </w:num>
  <w:num w:numId="36">
    <w:abstractNumId w:val="9"/>
  </w:num>
  <w:num w:numId="37">
    <w:abstractNumId w:val="2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508D"/>
    <w:rsid w:val="000539B3"/>
    <w:rsid w:val="001716A3"/>
    <w:rsid w:val="001D0D5B"/>
    <w:rsid w:val="00240760"/>
    <w:rsid w:val="0027255B"/>
    <w:rsid w:val="002F76DB"/>
    <w:rsid w:val="00326213"/>
    <w:rsid w:val="00417B21"/>
    <w:rsid w:val="00497E0B"/>
    <w:rsid w:val="004E605E"/>
    <w:rsid w:val="006031D1"/>
    <w:rsid w:val="00764D52"/>
    <w:rsid w:val="007D6C9C"/>
    <w:rsid w:val="00892FA6"/>
    <w:rsid w:val="008E43C4"/>
    <w:rsid w:val="00927EE9"/>
    <w:rsid w:val="009432ED"/>
    <w:rsid w:val="009B7E80"/>
    <w:rsid w:val="009C3628"/>
    <w:rsid w:val="009F51A1"/>
    <w:rsid w:val="00A746A1"/>
    <w:rsid w:val="00AA1E4B"/>
    <w:rsid w:val="00B062C9"/>
    <w:rsid w:val="00BD318D"/>
    <w:rsid w:val="00C244C3"/>
    <w:rsid w:val="00C90CE3"/>
    <w:rsid w:val="00D50F69"/>
    <w:rsid w:val="00DB5C99"/>
    <w:rsid w:val="00DE5863"/>
    <w:rsid w:val="00E10598"/>
    <w:rsid w:val="00E13A71"/>
    <w:rsid w:val="00E271AC"/>
    <w:rsid w:val="00E56E0E"/>
    <w:rsid w:val="00ED68F8"/>
    <w:rsid w:val="00EF508D"/>
    <w:rsid w:val="00F51EC9"/>
    <w:rsid w:val="00FA5F55"/>
    <w:rsid w:val="00FF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5" type="connector" idref="#AutoShape 312"/>
        <o:r id="V:Rule36" type="connector" idref="#AutoShape 321"/>
        <o:r id="V:Rule37" type="connector" idref="#AutoShape 309"/>
        <o:r id="V:Rule38" type="connector" idref="#AutoShape 313"/>
        <o:r id="V:Rule39" type="connector" idref="#AutoShape 338"/>
        <o:r id="V:Rule40" type="connector" idref="#AutoShape 317"/>
        <o:r id="V:Rule41" type="connector" idref="#AutoShape 310"/>
        <o:r id="V:Rule42" type="connector" idref="#AutoShape 332"/>
        <o:r id="V:Rule43" type="connector" idref="#AutoShape 341"/>
        <o:r id="V:Rule44" type="connector" idref="#AutoShape 307"/>
        <o:r id="V:Rule45" type="connector" idref="#AutoShape 340"/>
        <o:r id="V:Rule46" type="connector" idref="#AutoShape 334"/>
        <o:r id="V:Rule47" type="connector" idref="#AutoShape 326"/>
        <o:r id="V:Rule48" type="connector" idref="#AutoShape 315"/>
        <o:r id="V:Rule49" type="connector" idref="#AutoShape 305"/>
        <o:r id="V:Rule50" type="connector" idref="#AutoShape 327"/>
        <o:r id="V:Rule51" type="connector" idref="#AutoShape 318"/>
        <o:r id="V:Rule52" type="connector" idref="#AutoShape 337"/>
        <o:r id="V:Rule53" type="connector" idref="#AutoShape 314"/>
        <o:r id="V:Rule54" type="connector" idref="#AutoShape 336"/>
        <o:r id="V:Rule55" type="connector" idref="#AutoShape 320"/>
        <o:r id="V:Rule56" type="connector" idref="#AutoShape 333"/>
        <o:r id="V:Rule57" type="connector" idref="#AutoShape 316"/>
        <o:r id="V:Rule58" type="connector" idref="#AutoShape 331"/>
        <o:r id="V:Rule59" type="connector" idref="#AutoShape 323"/>
        <o:r id="V:Rule60" type="connector" idref="#AutoShape 311"/>
        <o:r id="V:Rule61" type="connector" idref="#AutoShape 322"/>
        <o:r id="V:Rule62" type="connector" idref="#AutoShape 335"/>
        <o:r id="V:Rule63" type="connector" idref="#AutoShape 330"/>
        <o:r id="V:Rule64" type="connector" idref="#AutoShape 319"/>
        <o:r id="V:Rule65" type="connector" idref="#AutoShape 306"/>
        <o:r id="V:Rule66" type="connector" idref="#AutoShape 324"/>
        <o:r id="V:Rule67" type="connector" idref="#AutoShape 308"/>
        <o:r id="V:Rule68" type="connector" idref="#AutoShape 3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B21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link w:val="11"/>
    <w:uiPriority w:val="9"/>
    <w:qFormat/>
    <w:rsid w:val="00417B21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B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B21"/>
    <w:rPr>
      <w:sz w:val="24"/>
      <w:szCs w:val="24"/>
    </w:rPr>
  </w:style>
  <w:style w:type="paragraph" w:styleId="a4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5"/>
    <w:uiPriority w:val="34"/>
    <w:qFormat/>
    <w:rsid w:val="00417B21"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rsid w:val="00417B21"/>
    <w:pPr>
      <w:ind w:left="107"/>
    </w:pPr>
  </w:style>
  <w:style w:type="character" w:styleId="a6">
    <w:name w:val="Strong"/>
    <w:uiPriority w:val="22"/>
    <w:qFormat/>
    <w:rsid w:val="00892FA6"/>
    <w:rPr>
      <w:b/>
      <w:bCs/>
    </w:rPr>
  </w:style>
  <w:style w:type="paragraph" w:styleId="a7">
    <w:name w:val="Normal (Web)"/>
    <w:basedOn w:val="a"/>
    <w:uiPriority w:val="99"/>
    <w:unhideWhenUsed/>
    <w:rsid w:val="00892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uiPriority w:val="99"/>
    <w:unhideWhenUsed/>
    <w:rsid w:val="00892FA6"/>
    <w:rPr>
      <w:color w:val="0000FF"/>
      <w:u w:val="single"/>
    </w:rPr>
  </w:style>
  <w:style w:type="character" w:customStyle="1" w:styleId="11">
    <w:name w:val="Заголовок 1 Знак"/>
    <w:link w:val="10"/>
    <w:uiPriority w:val="9"/>
    <w:rsid w:val="00892F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9">
    <w:name w:val="Title"/>
    <w:basedOn w:val="a"/>
    <w:link w:val="aa"/>
    <w:qFormat/>
    <w:rsid w:val="00892FA6"/>
    <w:pPr>
      <w:widowControl/>
      <w:autoSpaceDE/>
      <w:autoSpaceDN/>
      <w:spacing w:after="200" w:line="276" w:lineRule="auto"/>
    </w:pPr>
    <w:rPr>
      <w:rFonts w:ascii="Century Schoolbook" w:eastAsia="Century Schoolbook" w:hAnsi="Century Schoolbook"/>
      <w:smallCaps/>
      <w:color w:val="FE8637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rsid w:val="00892FA6"/>
    <w:rPr>
      <w:rFonts w:ascii="Century Schoolbook" w:eastAsia="Century Schoolbook" w:hAnsi="Century Schoolbook" w:cs="Times New Roman"/>
      <w:smallCaps/>
      <w:color w:val="FE8637"/>
      <w:spacing w:val="10"/>
      <w:sz w:val="48"/>
      <w:szCs w:val="48"/>
    </w:rPr>
  </w:style>
  <w:style w:type="numbering" w:customStyle="1" w:styleId="1">
    <w:name w:val="Маркированный список1"/>
    <w:uiPriority w:val="99"/>
    <w:rsid w:val="00892FA6"/>
    <w:pPr>
      <w:numPr>
        <w:numId w:val="34"/>
      </w:numPr>
    </w:pPr>
  </w:style>
  <w:style w:type="character" w:customStyle="1" w:styleId="a5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4"/>
    <w:uiPriority w:val="34"/>
    <w:qFormat/>
    <w:locked/>
    <w:rsid w:val="00892FA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F08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08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yperlink" Target="https://edu.tatar.ru/priv/page237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52.kzn@tatar.ru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9933</Words>
  <Characters>56621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2023-11-01T13:27:00Z</cp:lastPrinted>
  <dcterms:created xsi:type="dcterms:W3CDTF">2023-01-06T21:14:00Z</dcterms:created>
  <dcterms:modified xsi:type="dcterms:W3CDTF">2023-11-01T13:34:00Z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2023-01-06T00:00:00Z</vt:filetime>
  </property>
</Properties>
</file>